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F67" w:rsidRPr="001F0F4F" w:rsidRDefault="00C346C9" w:rsidP="001F0F4F">
      <w:pPr>
        <w:jc w:val="center"/>
        <w:rPr>
          <w:rFonts w:ascii="Times New Roman" w:eastAsia="Times New Roman" w:hAnsi="Times New Roman" w:cs="Times New Roman"/>
          <w:iCs/>
          <w:color w:val="FF0000"/>
          <w:sz w:val="24"/>
          <w:szCs w:val="24"/>
          <w:u w:val="single"/>
          <w:lang w:eastAsia="ru-RU"/>
        </w:rPr>
      </w:pPr>
      <w:bookmarkStart w:id="0" w:name="_GoBack"/>
      <w:r>
        <w:rPr>
          <w:noProof/>
          <w:lang w:eastAsia="ru-RU"/>
        </w:rPr>
        <w:drawing>
          <wp:anchor distT="0" distB="0" distL="114300" distR="114300" simplePos="0" relativeHeight="251658240" behindDoc="1" locked="0" layoutInCell="1" allowOverlap="1">
            <wp:simplePos x="0" y="0"/>
            <wp:positionH relativeFrom="column">
              <wp:posOffset>-1011555</wp:posOffset>
            </wp:positionH>
            <wp:positionV relativeFrom="paragraph">
              <wp:posOffset>-674370</wp:posOffset>
            </wp:positionV>
            <wp:extent cx="7741204" cy="10637520"/>
            <wp:effectExtent l="0" t="0" r="0" b="0"/>
            <wp:wrapNone/>
            <wp:docPr id="5" name="Рисунок 5" descr="C:\Users\dush-\AppData\Local\Microsoft\Windows\INetCache\Content.Word\2026-06-02_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sh-\AppData\Local\Microsoft\Windows\INetCache\Content.Word\2026-06-02_00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0222" cy="1064991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F5285" w:rsidRPr="001F0F4F">
        <w:rPr>
          <w:rFonts w:ascii="Times New Roman" w:eastAsia="Calibri" w:hAnsi="Times New Roman" w:cs="Times New Roman"/>
          <w:color w:val="FF0000"/>
          <w:sz w:val="24"/>
          <w:szCs w:val="24"/>
        </w:rPr>
        <w:br w:type="page" w:clear="all"/>
      </w:r>
    </w:p>
    <w:p w:rsidR="001C0F67" w:rsidRPr="001F0F4F" w:rsidRDefault="00CF5285">
      <w:pPr>
        <w:pStyle w:val="aff"/>
        <w:spacing w:line="23" w:lineRule="atLeast"/>
        <w:ind w:left="0" w:firstLine="709"/>
        <w:jc w:val="center"/>
        <w:rPr>
          <w:rFonts w:ascii="Times New Roman" w:hAnsi="Times New Roman"/>
          <w:b/>
          <w:color w:val="auto"/>
          <w:sz w:val="24"/>
          <w:szCs w:val="24"/>
          <w:lang w:val="ru-RU"/>
        </w:rPr>
      </w:pPr>
      <w:r w:rsidRPr="001F0F4F">
        <w:rPr>
          <w:rFonts w:ascii="Times New Roman" w:hAnsi="Times New Roman"/>
          <w:b/>
          <w:color w:val="auto"/>
          <w:sz w:val="24"/>
          <w:szCs w:val="24"/>
          <w:lang w:val="ru-RU"/>
        </w:rPr>
        <w:lastRenderedPageBreak/>
        <w:t>ПАСПОРТ ПРОГРАММЫ</w:t>
      </w:r>
    </w:p>
    <w:p w:rsidR="001C0F67" w:rsidRPr="001F0F4F" w:rsidRDefault="001C0F67">
      <w:pPr>
        <w:pStyle w:val="aff"/>
        <w:spacing w:line="23" w:lineRule="atLeast"/>
        <w:ind w:left="0" w:firstLine="709"/>
        <w:jc w:val="both"/>
        <w:rPr>
          <w:rFonts w:ascii="Times New Roman" w:hAnsi="Times New Roman"/>
          <w:b/>
          <w:color w:val="auto"/>
          <w:sz w:val="24"/>
          <w:szCs w:val="24"/>
          <w:lang w:val="ru-RU"/>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8"/>
        <w:gridCol w:w="6153"/>
      </w:tblGrid>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Полное название программы</w:t>
            </w:r>
          </w:p>
        </w:tc>
        <w:tc>
          <w:tcPr>
            <w:tcW w:w="0" w:type="auto"/>
            <w:shd w:val="clear" w:color="auto" w:fill="auto"/>
          </w:tcPr>
          <w:p w:rsidR="001C0F67" w:rsidRPr="001F0F4F" w:rsidRDefault="00CF5285" w:rsidP="00EF2FC1">
            <w:pPr>
              <w:spacing w:after="0" w:line="23" w:lineRule="atLeast"/>
              <w:jc w:val="both"/>
              <w:rPr>
                <w:rFonts w:ascii="Times New Roman" w:eastAsia="Calibri" w:hAnsi="Times New Roman" w:cs="Times New Roman"/>
                <w:sz w:val="24"/>
                <w:szCs w:val="24"/>
              </w:rPr>
            </w:pPr>
            <w:r w:rsidRPr="001F0F4F">
              <w:rPr>
                <w:rFonts w:ascii="Times New Roman" w:eastAsia="Calibri" w:hAnsi="Times New Roman" w:cs="Times New Roman"/>
                <w:sz w:val="24"/>
                <w:szCs w:val="24"/>
              </w:rPr>
              <w:t xml:space="preserve">Профильная смена Движения Первых «Смены Первых: </w:t>
            </w:r>
            <w:r w:rsidR="00EF2FC1" w:rsidRPr="00135E44">
              <w:rPr>
                <w:rFonts w:ascii="Times New Roman" w:eastAsia="Calibri" w:hAnsi="Times New Roman" w:cs="Times New Roman"/>
                <w:iCs/>
                <w:sz w:val="24"/>
                <w:szCs w:val="24"/>
              </w:rPr>
              <w:t>Достигай и побеждай</w:t>
            </w:r>
            <w:r w:rsidRPr="00135E44">
              <w:rPr>
                <w:rFonts w:ascii="Times New Roman" w:eastAsia="Calibri" w:hAnsi="Times New Roman" w:cs="Times New Roman"/>
                <w:iCs/>
                <w:sz w:val="24"/>
                <w:szCs w:val="24"/>
              </w:rPr>
              <w:t>»</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Цель программы</w:t>
            </w:r>
          </w:p>
        </w:tc>
        <w:tc>
          <w:tcPr>
            <w:tcW w:w="0" w:type="auto"/>
            <w:shd w:val="clear" w:color="auto" w:fill="auto"/>
          </w:tcPr>
          <w:p w:rsidR="001C0F67" w:rsidRPr="001F0F4F" w:rsidRDefault="00436137" w:rsidP="00436137">
            <w:pPr>
              <w:pStyle w:val="aff3"/>
              <w:spacing w:line="23" w:lineRule="atLeast"/>
              <w:jc w:val="both"/>
              <w:rPr>
                <w:rFonts w:ascii="Times New Roman" w:eastAsia="Calibri" w:hAnsi="Times New Roman" w:cs="Times New Roman"/>
                <w:sz w:val="24"/>
                <w:szCs w:val="24"/>
              </w:rPr>
            </w:pPr>
            <w:r w:rsidRPr="001F0F4F">
              <w:rPr>
                <w:rFonts w:ascii="Times New Roman" w:eastAsia="Calibri" w:hAnsi="Times New Roman" w:cs="Times New Roman"/>
                <w:sz w:val="24"/>
                <w:szCs w:val="24"/>
              </w:rPr>
              <w:t>Целью профильной смены «Достигай и побеждай!» является развитие личности ребенка через реализацию его физической, творческой и социальной активности.</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Адресат деятельности</w:t>
            </w:r>
          </w:p>
        </w:tc>
        <w:tc>
          <w:tcPr>
            <w:tcW w:w="0" w:type="auto"/>
            <w:shd w:val="clear" w:color="auto" w:fill="auto"/>
          </w:tcPr>
          <w:p w:rsidR="001C0F67" w:rsidRPr="001F0F4F" w:rsidRDefault="00CF5285">
            <w:pPr>
              <w:pStyle w:val="af4"/>
              <w:spacing w:after="0" w:line="23" w:lineRule="atLeast"/>
              <w:ind w:left="0"/>
              <w:jc w:val="both"/>
              <w:rPr>
                <w:rFonts w:ascii="Times New Roman" w:eastAsia="Calibri" w:hAnsi="Times New Roman" w:cs="Times New Roman"/>
                <w:sz w:val="24"/>
                <w:szCs w:val="24"/>
              </w:rPr>
            </w:pPr>
            <w:r w:rsidRPr="001F0F4F">
              <w:rPr>
                <w:rFonts w:ascii="Times New Roman" w:eastAsia="Calibri" w:hAnsi="Times New Roman" w:cs="Times New Roman"/>
                <w:sz w:val="24"/>
                <w:szCs w:val="24"/>
              </w:rPr>
              <w:t xml:space="preserve">Участниками профильной смены являются дети в возрасте </w:t>
            </w:r>
            <w:r w:rsidR="001F0F4F">
              <w:rPr>
                <w:rFonts w:ascii="Times New Roman" w:eastAsia="Calibri" w:hAnsi="Times New Roman" w:cs="Times New Roman"/>
                <w:sz w:val="24"/>
                <w:szCs w:val="24"/>
              </w:rPr>
              <w:t>8-15</w:t>
            </w:r>
            <w:r w:rsidRPr="001F0F4F">
              <w:rPr>
                <w:rFonts w:ascii="Times New Roman" w:eastAsia="Calibri" w:hAnsi="Times New Roman" w:cs="Times New Roman"/>
                <w:sz w:val="24"/>
                <w:szCs w:val="24"/>
              </w:rPr>
              <w:t xml:space="preserve"> лет.</w:t>
            </w:r>
          </w:p>
          <w:p w:rsidR="001C0F67" w:rsidRPr="001F0F4F" w:rsidRDefault="00CF5285">
            <w:pPr>
              <w:pStyle w:val="af4"/>
              <w:spacing w:after="0" w:line="23" w:lineRule="atLeast"/>
              <w:ind w:left="0"/>
              <w:jc w:val="both"/>
              <w:rPr>
                <w:rFonts w:ascii="Times New Roman" w:eastAsia="Calibri" w:hAnsi="Times New Roman" w:cs="Times New Roman"/>
                <w:sz w:val="24"/>
                <w:szCs w:val="24"/>
              </w:rPr>
            </w:pPr>
            <w:r w:rsidRPr="001F0F4F">
              <w:rPr>
                <w:rFonts w:ascii="Times New Roman" w:eastAsia="Calibri" w:hAnsi="Times New Roman" w:cs="Times New Roman"/>
                <w:sz w:val="24"/>
                <w:szCs w:val="24"/>
              </w:rPr>
              <w:t>Участниками смены являются лидеры первичных отделений Движения Первых, участники проектов и программ Движения Первых и школьники, не являющиеся участниками Движения</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Сроки реализации программы</w:t>
            </w:r>
          </w:p>
        </w:tc>
        <w:tc>
          <w:tcPr>
            <w:tcW w:w="0" w:type="auto"/>
            <w:shd w:val="clear" w:color="auto" w:fill="auto"/>
          </w:tcPr>
          <w:p w:rsidR="001C0F67" w:rsidRPr="001F0F4F" w:rsidRDefault="002B703B">
            <w:pPr>
              <w:pStyle w:val="aff"/>
              <w:tabs>
                <w:tab w:val="left" w:pos="451"/>
              </w:tabs>
              <w:spacing w:line="23" w:lineRule="atLeast"/>
              <w:ind w:left="0"/>
              <w:jc w:val="both"/>
              <w:rPr>
                <w:rFonts w:ascii="Times New Roman" w:eastAsia="Calibri" w:hAnsi="Times New Roman"/>
                <w:i/>
                <w:color w:val="auto"/>
                <w:sz w:val="24"/>
                <w:szCs w:val="24"/>
                <w:lang w:val="ru-RU"/>
              </w:rPr>
            </w:pPr>
            <w:r w:rsidRPr="001624CB">
              <w:rPr>
                <w:rFonts w:ascii="Times New Roman" w:eastAsia="Calibri" w:hAnsi="Times New Roman"/>
                <w:i/>
                <w:color w:val="auto"/>
                <w:sz w:val="24"/>
                <w:szCs w:val="24"/>
                <w:lang w:val="ru-RU"/>
              </w:rPr>
              <w:t>01.06.2026-26.06.2026</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Краткое содержание программы</w:t>
            </w:r>
          </w:p>
        </w:tc>
        <w:tc>
          <w:tcPr>
            <w:tcW w:w="0" w:type="auto"/>
            <w:shd w:val="clear" w:color="auto" w:fill="auto"/>
          </w:tcPr>
          <w:p w:rsidR="001C0F67" w:rsidRPr="001F0F4F" w:rsidRDefault="00CF5285">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 xml:space="preserve">Программа профильной смены рассчитана на </w:t>
            </w:r>
            <w:r w:rsidRPr="001F0F4F">
              <w:rPr>
                <w:rFonts w:ascii="Times New Roman" w:hAnsi="Times New Roman" w:cs="Times New Roman"/>
                <w:bCs/>
                <w:sz w:val="24"/>
                <w:szCs w:val="24"/>
              </w:rPr>
              <w:t>21 день</w:t>
            </w:r>
            <w:r w:rsidRPr="001F0F4F">
              <w:rPr>
                <w:rFonts w:ascii="Times New Roman" w:hAnsi="Times New Roman" w:cs="Times New Roman"/>
                <w:sz w:val="24"/>
                <w:szCs w:val="24"/>
              </w:rPr>
              <w:t xml:space="preserve">. </w:t>
            </w:r>
          </w:p>
          <w:p w:rsidR="00436137" w:rsidRPr="001F0F4F" w:rsidRDefault="00436137" w:rsidP="00436137">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Профильная спортивная смена «Достигай и побеждай» направлена на формирование здоровой разносторонне развитой личности через спортивно-тренировочную, коллективно-творческую и познавательную деятельность.</w:t>
            </w:r>
          </w:p>
          <w:p w:rsidR="00436137" w:rsidRPr="001F0F4F" w:rsidRDefault="00436137" w:rsidP="00436137">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Физическое воспитание тесно связано с нравственным, трудовым, умственным, эстетическим воспитанием, учит дисциплинировать себя, вырабатывает твердый характер, учит четко выполнять нормы и правила спортивной этики, уважать соперника, судей, не проявлять зависти к победителям, не теряться при поражениях, искренне радоваться победам товарищей по борьбе. Спортивные занятия различного вида помогают закалять волю, учат добиваться успехов, совершенствовать свои умения и навыки в отдельных видах спорта.</w:t>
            </w:r>
          </w:p>
          <w:p w:rsidR="00436137" w:rsidRPr="001F0F4F" w:rsidRDefault="00436137" w:rsidP="00436137">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Данная программа направлена на оздоровление ребенка. Но оздоровление мы понимаем в более широком смысле, чем только физическое.</w:t>
            </w:r>
          </w:p>
          <w:p w:rsidR="00436137" w:rsidRPr="001F0F4F" w:rsidRDefault="00436137" w:rsidP="00436137">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Истинное физическое воспитание и оздоровление ребенка невозможно</w:t>
            </w:r>
            <w:r w:rsidR="001F0F4F">
              <w:rPr>
                <w:rFonts w:ascii="Times New Roman" w:hAnsi="Times New Roman" w:cs="Times New Roman"/>
                <w:sz w:val="24"/>
                <w:szCs w:val="24"/>
              </w:rPr>
              <w:t xml:space="preserve"> </w:t>
            </w:r>
            <w:r w:rsidRPr="001F0F4F">
              <w:rPr>
                <w:rFonts w:ascii="Times New Roman" w:hAnsi="Times New Roman" w:cs="Times New Roman"/>
                <w:sz w:val="24"/>
                <w:szCs w:val="24"/>
              </w:rPr>
              <w:t>без создания доброго климата в коллективе, без организации разнообразной творческой деятельности, дающей возможность духовного, интеллектуального и физического развития, удовлетворения разнообразных потребностей при условии благоприятного экологического окружения.</w:t>
            </w:r>
          </w:p>
          <w:p w:rsidR="001C0F67" w:rsidRPr="001F0F4F" w:rsidRDefault="00CF5285">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В основе содержания программы лежит воспитательная система, обеспечивающая, с одной стороны, – просвещение и всестороннее развитие участников через их включение в различные виды коллективной социально значимой деятельности, с другой – формирование и расширение представлений о Движении Первых, стимулирование активного вовлечения и участия в деятельности Движения Первых.</w:t>
            </w:r>
          </w:p>
          <w:p w:rsidR="001C0F67" w:rsidRPr="001F0F4F" w:rsidRDefault="00CF5285">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Программа не просто развлекает и занимает детей, но и стимулирует их личностный рост, позволяет реализовать свой потенциал, внести вклад в развитие общества, почувствовать себя частью большого и значимого дела.</w:t>
            </w:r>
          </w:p>
          <w:p w:rsidR="001C0F67" w:rsidRPr="001F0F4F" w:rsidRDefault="001C0F67">
            <w:pPr>
              <w:spacing w:after="0" w:line="23" w:lineRule="atLeast"/>
              <w:jc w:val="both"/>
              <w:rPr>
                <w:rFonts w:ascii="Times New Roman" w:hAnsi="Times New Roman" w:cs="Times New Roman"/>
                <w:sz w:val="24"/>
                <w:szCs w:val="24"/>
              </w:rPr>
            </w:pPr>
          </w:p>
          <w:p w:rsidR="001C0F67" w:rsidRPr="001F0F4F" w:rsidRDefault="00CF5285">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Важным аспектом программы является её интеграция в общую систему воспитательной работы. Она не рассматривается как обособленное мероприятие, а становится логичным продолжением образовательного процесса, дополняя и расширяя его. Такой подход обеспечивает преемственность и последовательность в формировании у детей ценностных ориентиров и нравственных качеств.</w:t>
            </w:r>
          </w:p>
          <w:p w:rsidR="001C0F67" w:rsidRPr="001F0F4F" w:rsidRDefault="00CF5285">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Реализация программы предполагает использование разнообразных форм и методов работы, учитывающих возрастные особенности и интересы участников. Это могут быть тематические смены, мастер-классы, тренинги, квесты, социальные акции и другие мероприятия, направленные на развитие компетенций и формирование активной жизненной позиции.</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lastRenderedPageBreak/>
              <w:t>Ожидаемый результат</w:t>
            </w:r>
          </w:p>
        </w:tc>
        <w:tc>
          <w:tcPr>
            <w:tcW w:w="0" w:type="auto"/>
            <w:shd w:val="clear" w:color="auto" w:fill="auto"/>
          </w:tcPr>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Основными результатами реализа</w:t>
            </w:r>
            <w:r w:rsidR="003C59FD" w:rsidRPr="001F0F4F">
              <w:rPr>
                <w:rFonts w:ascii="Times New Roman" w:hAnsi="Times New Roman" w:cs="Times New Roman"/>
                <w:sz w:val="24"/>
                <w:szCs w:val="24"/>
              </w:rPr>
              <w:t>ции профильной смены являются:</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общее оздоровление детей и подростков, приобретение ими положительных эмоций;</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развитый интерес к за</w:t>
            </w:r>
            <w:r w:rsidR="003C59FD" w:rsidRPr="001F0F4F">
              <w:rPr>
                <w:rFonts w:ascii="Times New Roman" w:hAnsi="Times New Roman" w:cs="Times New Roman"/>
                <w:sz w:val="24"/>
                <w:szCs w:val="24"/>
              </w:rPr>
              <w:t>нятиям физкультурой и спортом;</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умение строить конструктивное общение друг с другом в разновозрастной группе, используя коммуникативные умения, основы правильного поведения, культуры, досуга;</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расширение кругозора детей и социального опыта через общественно значимую деятельность;</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сформированное осознанное отношение к себе как части окружающего мира;</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владение навыками и опытом организаторской работы;</w:t>
            </w:r>
          </w:p>
          <w:p w:rsidR="003C59FD"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участие в социально значимой деятельности;</w:t>
            </w:r>
          </w:p>
          <w:p w:rsidR="001C0F67" w:rsidRPr="001F0F4F" w:rsidRDefault="00436137">
            <w:pPr>
              <w:pStyle w:val="af4"/>
              <w:spacing w:after="0" w:line="23" w:lineRule="atLeast"/>
              <w:ind w:left="0"/>
              <w:jc w:val="both"/>
              <w:rPr>
                <w:rFonts w:ascii="Times New Roman" w:hAnsi="Times New Roman" w:cs="Times New Roman"/>
                <w:sz w:val="24"/>
                <w:szCs w:val="24"/>
              </w:rPr>
            </w:pPr>
            <w:r w:rsidRPr="001F0F4F">
              <w:rPr>
                <w:rFonts w:ascii="Times New Roman" w:hAnsi="Times New Roman" w:cs="Times New Roman"/>
                <w:sz w:val="24"/>
                <w:szCs w:val="24"/>
              </w:rPr>
              <w:t>– активное включение в деятельность Движения Первых.</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Название организации-составителя программы</w:t>
            </w:r>
          </w:p>
        </w:tc>
        <w:tc>
          <w:tcPr>
            <w:tcW w:w="0" w:type="auto"/>
            <w:shd w:val="clear" w:color="auto" w:fill="auto"/>
          </w:tcPr>
          <w:p w:rsidR="001C0F67" w:rsidRPr="001F0F4F" w:rsidRDefault="002B703B" w:rsidP="002B703B">
            <w:pPr>
              <w:pStyle w:val="aff"/>
              <w:spacing w:line="23" w:lineRule="atLeast"/>
              <w:ind w:left="0"/>
              <w:jc w:val="both"/>
              <w:rPr>
                <w:rFonts w:ascii="Times New Roman" w:eastAsia="Calibri" w:hAnsi="Times New Roman"/>
                <w:color w:val="auto"/>
                <w:sz w:val="24"/>
                <w:szCs w:val="24"/>
                <w:lang w:val="ru-RU"/>
              </w:rPr>
            </w:pPr>
            <w:r w:rsidRPr="001F0F4F">
              <w:rPr>
                <w:rFonts w:ascii="Times New Roman" w:eastAsia="Calibri" w:hAnsi="Times New Roman"/>
                <w:color w:val="auto"/>
                <w:sz w:val="24"/>
                <w:szCs w:val="24"/>
                <w:lang w:val="ru-RU"/>
              </w:rPr>
              <w:t>Муниципальное автономное учреждение дополнительного образования «Артинская спортивная школа имени Заслуженного тренера России Юрия Вильгельмовича Мельцова»</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Почтовый адрес организации, авторов программы</w:t>
            </w:r>
          </w:p>
        </w:tc>
        <w:tc>
          <w:tcPr>
            <w:tcW w:w="0" w:type="auto"/>
            <w:shd w:val="clear" w:color="auto" w:fill="auto"/>
          </w:tcPr>
          <w:p w:rsidR="002B703B" w:rsidRPr="001F0F4F" w:rsidRDefault="002B703B" w:rsidP="002B703B">
            <w:pPr>
              <w:autoSpaceDE w:val="0"/>
              <w:autoSpaceDN w:val="0"/>
              <w:adjustRightInd w:val="0"/>
              <w:spacing w:after="0" w:line="240" w:lineRule="auto"/>
              <w:rPr>
                <w:rFonts w:ascii="Times New Roman" w:hAnsi="Times New Roman" w:cs="Times New Roman"/>
                <w:sz w:val="24"/>
                <w:szCs w:val="24"/>
              </w:rPr>
            </w:pPr>
            <w:r w:rsidRPr="001F0F4F">
              <w:rPr>
                <w:rFonts w:ascii="Times New Roman" w:hAnsi="Times New Roman" w:cs="Times New Roman"/>
                <w:sz w:val="24"/>
                <w:szCs w:val="24"/>
              </w:rPr>
              <w:t xml:space="preserve">623340 Свердловская область, </w:t>
            </w:r>
            <w:proofErr w:type="spellStart"/>
            <w:r w:rsidRPr="001F0F4F">
              <w:rPr>
                <w:rFonts w:ascii="Times New Roman" w:hAnsi="Times New Roman" w:cs="Times New Roman"/>
                <w:sz w:val="24"/>
                <w:szCs w:val="24"/>
              </w:rPr>
              <w:t>п</w:t>
            </w:r>
            <w:r w:rsidR="00F72DED">
              <w:rPr>
                <w:rFonts w:ascii="Times New Roman" w:hAnsi="Times New Roman" w:cs="Times New Roman"/>
                <w:sz w:val="24"/>
                <w:szCs w:val="24"/>
              </w:rPr>
              <w:t>г</w:t>
            </w:r>
            <w:r w:rsidRPr="001F0F4F">
              <w:rPr>
                <w:rFonts w:ascii="Times New Roman" w:hAnsi="Times New Roman" w:cs="Times New Roman"/>
                <w:sz w:val="24"/>
                <w:szCs w:val="24"/>
              </w:rPr>
              <w:t>т</w:t>
            </w:r>
            <w:proofErr w:type="spellEnd"/>
            <w:r w:rsidRPr="001F0F4F">
              <w:rPr>
                <w:rFonts w:ascii="Times New Roman" w:hAnsi="Times New Roman" w:cs="Times New Roman"/>
                <w:sz w:val="24"/>
                <w:szCs w:val="24"/>
              </w:rPr>
              <w:t xml:space="preserve">. Арти, </w:t>
            </w:r>
          </w:p>
          <w:p w:rsidR="002B703B" w:rsidRPr="001F0F4F" w:rsidRDefault="002B703B" w:rsidP="002B703B">
            <w:pPr>
              <w:autoSpaceDE w:val="0"/>
              <w:autoSpaceDN w:val="0"/>
              <w:adjustRightInd w:val="0"/>
              <w:spacing w:after="0" w:line="240" w:lineRule="auto"/>
              <w:rPr>
                <w:rFonts w:ascii="Times New Roman" w:hAnsi="Times New Roman" w:cs="Times New Roman"/>
                <w:sz w:val="24"/>
                <w:szCs w:val="24"/>
              </w:rPr>
            </w:pPr>
            <w:r w:rsidRPr="001F0F4F">
              <w:rPr>
                <w:rFonts w:ascii="Times New Roman" w:hAnsi="Times New Roman" w:cs="Times New Roman"/>
                <w:sz w:val="24"/>
                <w:szCs w:val="24"/>
              </w:rPr>
              <w:t>ул. Ленина 141-а</w:t>
            </w:r>
          </w:p>
          <w:p w:rsidR="002B703B" w:rsidRPr="001F0F4F" w:rsidRDefault="002B703B" w:rsidP="002B703B">
            <w:pPr>
              <w:autoSpaceDE w:val="0"/>
              <w:autoSpaceDN w:val="0"/>
              <w:adjustRightInd w:val="0"/>
              <w:spacing w:after="0" w:line="240" w:lineRule="auto"/>
              <w:rPr>
                <w:rFonts w:ascii="Times New Roman" w:hAnsi="Times New Roman" w:cs="Times New Roman"/>
                <w:sz w:val="24"/>
                <w:szCs w:val="24"/>
              </w:rPr>
            </w:pPr>
            <w:r w:rsidRPr="001F0F4F">
              <w:rPr>
                <w:rFonts w:ascii="Times New Roman" w:hAnsi="Times New Roman" w:cs="Times New Roman"/>
                <w:sz w:val="24"/>
                <w:szCs w:val="24"/>
              </w:rPr>
              <w:t>(34391) 6-41-66</w:t>
            </w:r>
          </w:p>
          <w:p w:rsidR="002B703B" w:rsidRPr="001F0F4F" w:rsidRDefault="002B703B" w:rsidP="002B703B">
            <w:pPr>
              <w:autoSpaceDE w:val="0"/>
              <w:autoSpaceDN w:val="0"/>
              <w:adjustRightInd w:val="0"/>
              <w:spacing w:after="0" w:line="240" w:lineRule="auto"/>
              <w:rPr>
                <w:rFonts w:ascii="Times New Roman" w:hAnsi="Times New Roman" w:cs="Times New Roman"/>
                <w:sz w:val="24"/>
                <w:szCs w:val="24"/>
              </w:rPr>
            </w:pPr>
            <w:r w:rsidRPr="001F0F4F">
              <w:rPr>
                <w:rFonts w:ascii="Times New Roman" w:hAnsi="Times New Roman" w:cs="Times New Roman"/>
                <w:sz w:val="24"/>
                <w:szCs w:val="24"/>
                <w:lang w:val="en-US"/>
              </w:rPr>
              <w:t>e</w:t>
            </w:r>
            <w:r w:rsidRPr="001F0F4F">
              <w:rPr>
                <w:rFonts w:ascii="Times New Roman" w:hAnsi="Times New Roman" w:cs="Times New Roman"/>
                <w:sz w:val="24"/>
                <w:szCs w:val="24"/>
              </w:rPr>
              <w:t>-</w:t>
            </w:r>
            <w:r w:rsidRPr="001F0F4F">
              <w:rPr>
                <w:rFonts w:ascii="Times New Roman" w:hAnsi="Times New Roman" w:cs="Times New Roman"/>
                <w:sz w:val="24"/>
                <w:szCs w:val="24"/>
                <w:lang w:val="en-US"/>
              </w:rPr>
              <w:t>mail</w:t>
            </w:r>
            <w:r w:rsidRPr="001F0F4F">
              <w:rPr>
                <w:rFonts w:ascii="Times New Roman" w:hAnsi="Times New Roman" w:cs="Times New Roman"/>
                <w:sz w:val="24"/>
                <w:szCs w:val="24"/>
              </w:rPr>
              <w:t>:</w:t>
            </w:r>
            <w:hyperlink r:id="rId9" w:history="1">
              <w:r w:rsidRPr="001F0F4F">
                <w:rPr>
                  <w:rStyle w:val="af9"/>
                  <w:rFonts w:ascii="Times New Roman" w:hAnsi="Times New Roman" w:cs="Times New Roman"/>
                  <w:sz w:val="24"/>
                  <w:szCs w:val="24"/>
                  <w:lang w:val="en-US"/>
                </w:rPr>
                <w:t>dush</w:t>
              </w:r>
              <w:r w:rsidRPr="001F0F4F">
                <w:rPr>
                  <w:rStyle w:val="af9"/>
                  <w:rFonts w:ascii="Times New Roman" w:hAnsi="Times New Roman" w:cs="Times New Roman"/>
                  <w:sz w:val="24"/>
                  <w:szCs w:val="24"/>
                </w:rPr>
                <w:t>-</w:t>
              </w:r>
              <w:r w:rsidRPr="001F0F4F">
                <w:rPr>
                  <w:rStyle w:val="af9"/>
                  <w:rFonts w:ascii="Times New Roman" w:hAnsi="Times New Roman" w:cs="Times New Roman"/>
                  <w:sz w:val="24"/>
                  <w:szCs w:val="24"/>
                  <w:lang w:val="en-US"/>
                </w:rPr>
                <w:t>arti</w:t>
              </w:r>
              <w:r w:rsidRPr="001F0F4F">
                <w:rPr>
                  <w:rStyle w:val="af9"/>
                  <w:rFonts w:ascii="Times New Roman" w:hAnsi="Times New Roman" w:cs="Times New Roman"/>
                  <w:sz w:val="24"/>
                  <w:szCs w:val="24"/>
                </w:rPr>
                <w:t>@</w:t>
              </w:r>
              <w:r w:rsidRPr="001F0F4F">
                <w:rPr>
                  <w:rStyle w:val="af9"/>
                  <w:rFonts w:ascii="Times New Roman" w:hAnsi="Times New Roman" w:cs="Times New Roman"/>
                  <w:sz w:val="24"/>
                  <w:szCs w:val="24"/>
                  <w:lang w:val="en-US"/>
                </w:rPr>
                <w:t>mail</w:t>
              </w:r>
              <w:r w:rsidRPr="001F0F4F">
                <w:rPr>
                  <w:rStyle w:val="af9"/>
                  <w:rFonts w:ascii="Times New Roman" w:hAnsi="Times New Roman" w:cs="Times New Roman"/>
                  <w:sz w:val="24"/>
                  <w:szCs w:val="24"/>
                </w:rPr>
                <w:t>.</w:t>
              </w:r>
              <w:r w:rsidRPr="001F0F4F">
                <w:rPr>
                  <w:rStyle w:val="af9"/>
                  <w:rFonts w:ascii="Times New Roman" w:hAnsi="Times New Roman" w:cs="Times New Roman"/>
                  <w:sz w:val="24"/>
                  <w:szCs w:val="24"/>
                  <w:lang w:val="en-US"/>
                </w:rPr>
                <w:t>ru</w:t>
              </w:r>
            </w:hyperlink>
          </w:p>
          <w:p w:rsidR="001C0F67" w:rsidRPr="001F0F4F" w:rsidRDefault="002B703B" w:rsidP="002B703B">
            <w:pPr>
              <w:spacing w:after="0" w:line="23" w:lineRule="atLeast"/>
              <w:jc w:val="both"/>
              <w:rPr>
                <w:rFonts w:ascii="Times New Roman" w:eastAsia="Calibri" w:hAnsi="Times New Roman" w:cs="Times New Roman"/>
                <w:sz w:val="24"/>
                <w:szCs w:val="24"/>
              </w:rPr>
            </w:pPr>
            <w:r w:rsidRPr="001F0F4F">
              <w:rPr>
                <w:rFonts w:ascii="Times New Roman" w:hAnsi="Times New Roman" w:cs="Times New Roman"/>
                <w:sz w:val="24"/>
                <w:szCs w:val="24"/>
              </w:rPr>
              <w:t xml:space="preserve">сайт: </w:t>
            </w:r>
            <w:hyperlink r:id="rId10" w:history="1">
              <w:r w:rsidRPr="001F0F4F">
                <w:rPr>
                  <w:rStyle w:val="af9"/>
                  <w:rFonts w:ascii="Times New Roman" w:hAnsi="Times New Roman" w:cs="Times New Roman"/>
                  <w:sz w:val="24"/>
                  <w:szCs w:val="24"/>
                </w:rPr>
                <w:t>https://dush-arti.profiedu.ru/</w:t>
              </w:r>
            </w:hyperlink>
          </w:p>
        </w:tc>
      </w:tr>
      <w:tr w:rsidR="001C0F67" w:rsidRPr="001F0F4F" w:rsidTr="001F0F4F">
        <w:tc>
          <w:tcPr>
            <w:tcW w:w="0" w:type="auto"/>
            <w:shd w:val="clear" w:color="auto" w:fill="auto"/>
          </w:tcPr>
          <w:p w:rsidR="001C0F67" w:rsidRPr="001F0F4F" w:rsidRDefault="00135E44" w:rsidP="00135E44">
            <w:pPr>
              <w:pStyle w:val="aff"/>
              <w:spacing w:line="23" w:lineRule="atLeast"/>
              <w:ind w:left="0"/>
              <w:jc w:val="both"/>
              <w:rPr>
                <w:rFonts w:ascii="Times New Roman" w:eastAsia="Calibri" w:hAnsi="Times New Roman"/>
                <w:b/>
                <w:color w:val="auto"/>
                <w:sz w:val="24"/>
                <w:szCs w:val="24"/>
                <w:lang w:val="ru-RU"/>
              </w:rPr>
            </w:pPr>
            <w:r>
              <w:rPr>
                <w:rFonts w:ascii="Times New Roman" w:eastAsia="Calibri" w:hAnsi="Times New Roman"/>
                <w:b/>
                <w:color w:val="auto"/>
                <w:sz w:val="24"/>
                <w:szCs w:val="24"/>
                <w:lang w:val="ru-RU"/>
              </w:rPr>
              <w:t>ФИ</w:t>
            </w:r>
            <w:r w:rsidR="00CF5285" w:rsidRPr="001F0F4F">
              <w:rPr>
                <w:rFonts w:ascii="Times New Roman" w:eastAsia="Calibri" w:hAnsi="Times New Roman"/>
                <w:b/>
                <w:color w:val="auto"/>
                <w:sz w:val="24"/>
                <w:szCs w:val="24"/>
                <w:lang w:val="ru-RU"/>
              </w:rPr>
              <w:t xml:space="preserve">О руководителя организации </w:t>
            </w:r>
            <w:r w:rsidR="00CF5285" w:rsidRPr="001F0F4F">
              <w:rPr>
                <w:rFonts w:ascii="Times New Roman" w:eastAsia="Calibri" w:hAnsi="Times New Roman"/>
                <w:b/>
                <w:color w:val="auto"/>
                <w:sz w:val="24"/>
                <w:szCs w:val="24"/>
                <w:lang w:val="ru-RU"/>
              </w:rPr>
              <w:br/>
              <w:t>или составителя программы</w:t>
            </w:r>
          </w:p>
        </w:tc>
        <w:tc>
          <w:tcPr>
            <w:tcW w:w="0" w:type="auto"/>
            <w:shd w:val="clear" w:color="auto" w:fill="auto"/>
          </w:tcPr>
          <w:p w:rsidR="001C0F67" w:rsidRPr="001F0F4F" w:rsidRDefault="002B703B">
            <w:pPr>
              <w:pStyle w:val="aff"/>
              <w:spacing w:line="23" w:lineRule="atLeast"/>
              <w:ind w:left="0"/>
              <w:jc w:val="both"/>
              <w:rPr>
                <w:rFonts w:ascii="Times New Roman" w:eastAsia="Calibri" w:hAnsi="Times New Roman"/>
                <w:color w:val="auto"/>
                <w:sz w:val="24"/>
                <w:szCs w:val="24"/>
                <w:lang w:val="ru-RU"/>
              </w:rPr>
            </w:pPr>
            <w:r w:rsidRPr="001F0F4F">
              <w:rPr>
                <w:rFonts w:ascii="Times New Roman" w:eastAsia="Calibri" w:hAnsi="Times New Roman"/>
                <w:color w:val="auto"/>
                <w:sz w:val="24"/>
                <w:szCs w:val="24"/>
                <w:lang w:val="ru-RU"/>
              </w:rPr>
              <w:t>Савинский Валерий Станиславович</w:t>
            </w:r>
          </w:p>
          <w:p w:rsidR="00EF2FC1" w:rsidRPr="001F0F4F" w:rsidRDefault="00EF2FC1">
            <w:pPr>
              <w:pStyle w:val="aff"/>
              <w:spacing w:line="23" w:lineRule="atLeast"/>
              <w:ind w:left="0"/>
              <w:jc w:val="both"/>
              <w:rPr>
                <w:rFonts w:ascii="Times New Roman" w:eastAsia="Calibri" w:hAnsi="Times New Roman"/>
                <w:color w:val="auto"/>
                <w:sz w:val="24"/>
                <w:szCs w:val="24"/>
                <w:lang w:val="ru-RU"/>
              </w:rPr>
            </w:pPr>
            <w:proofErr w:type="spellStart"/>
            <w:r w:rsidRPr="001F0F4F">
              <w:rPr>
                <w:rFonts w:ascii="Times New Roman" w:eastAsia="Calibri" w:hAnsi="Times New Roman"/>
                <w:color w:val="auto"/>
                <w:sz w:val="24"/>
                <w:szCs w:val="24"/>
                <w:lang w:val="ru-RU"/>
              </w:rPr>
              <w:t>Сундукова</w:t>
            </w:r>
            <w:proofErr w:type="spellEnd"/>
            <w:r w:rsidRPr="001F0F4F">
              <w:rPr>
                <w:rFonts w:ascii="Times New Roman" w:eastAsia="Calibri" w:hAnsi="Times New Roman"/>
                <w:color w:val="auto"/>
                <w:sz w:val="24"/>
                <w:szCs w:val="24"/>
                <w:lang w:val="ru-RU"/>
              </w:rPr>
              <w:t xml:space="preserve"> Татьяна Сергеевна</w:t>
            </w:r>
          </w:p>
        </w:tc>
      </w:tr>
      <w:tr w:rsidR="001C0F67" w:rsidRPr="001F0F4F" w:rsidTr="001F0F4F">
        <w:tc>
          <w:tcPr>
            <w:tcW w:w="0" w:type="auto"/>
            <w:shd w:val="clear" w:color="auto" w:fill="auto"/>
          </w:tcPr>
          <w:p w:rsidR="001C0F67" w:rsidRPr="001F0F4F" w:rsidRDefault="00135E44">
            <w:pPr>
              <w:pStyle w:val="aff"/>
              <w:spacing w:line="23" w:lineRule="atLeast"/>
              <w:ind w:left="0"/>
              <w:jc w:val="both"/>
              <w:rPr>
                <w:rFonts w:ascii="Times New Roman" w:eastAsia="Calibri" w:hAnsi="Times New Roman"/>
                <w:b/>
                <w:color w:val="auto"/>
                <w:sz w:val="24"/>
                <w:szCs w:val="24"/>
                <w:lang w:val="ru-RU"/>
              </w:rPr>
            </w:pPr>
            <w:r>
              <w:rPr>
                <w:rFonts w:ascii="Times New Roman" w:eastAsia="Calibri" w:hAnsi="Times New Roman"/>
                <w:b/>
                <w:color w:val="auto"/>
                <w:sz w:val="24"/>
                <w:szCs w:val="24"/>
                <w:lang w:val="ru-RU"/>
              </w:rPr>
              <w:t>ФИО</w:t>
            </w:r>
            <w:r w:rsidR="00CF5285" w:rsidRPr="001F0F4F">
              <w:rPr>
                <w:rFonts w:ascii="Times New Roman" w:eastAsia="Calibri" w:hAnsi="Times New Roman"/>
                <w:b/>
                <w:color w:val="auto"/>
                <w:sz w:val="24"/>
                <w:szCs w:val="24"/>
                <w:lang w:val="ru-RU"/>
              </w:rPr>
              <w:t>, телефон, электронный адрес ответственного за реализацию программы смены.</w:t>
            </w:r>
          </w:p>
        </w:tc>
        <w:tc>
          <w:tcPr>
            <w:tcW w:w="0" w:type="auto"/>
            <w:shd w:val="clear" w:color="auto" w:fill="auto"/>
          </w:tcPr>
          <w:p w:rsidR="002B703B" w:rsidRPr="001F0F4F" w:rsidRDefault="002B703B">
            <w:pPr>
              <w:spacing w:after="0" w:line="23" w:lineRule="atLeast"/>
              <w:jc w:val="both"/>
              <w:rPr>
                <w:rFonts w:ascii="Times New Roman" w:eastAsia="Calibri" w:hAnsi="Times New Roman" w:cs="Times New Roman"/>
                <w:sz w:val="24"/>
                <w:szCs w:val="24"/>
              </w:rPr>
            </w:pPr>
            <w:proofErr w:type="spellStart"/>
            <w:r w:rsidRPr="001F0F4F">
              <w:rPr>
                <w:rFonts w:ascii="Times New Roman" w:eastAsia="Calibri" w:hAnsi="Times New Roman" w:cs="Times New Roman"/>
                <w:sz w:val="24"/>
                <w:szCs w:val="24"/>
              </w:rPr>
              <w:t>Сундукова</w:t>
            </w:r>
            <w:proofErr w:type="spellEnd"/>
            <w:r w:rsidRPr="001F0F4F">
              <w:rPr>
                <w:rFonts w:ascii="Times New Roman" w:eastAsia="Calibri" w:hAnsi="Times New Roman" w:cs="Times New Roman"/>
                <w:sz w:val="24"/>
                <w:szCs w:val="24"/>
              </w:rPr>
              <w:t xml:space="preserve"> Татьяна Сергеевна</w:t>
            </w:r>
          </w:p>
          <w:p w:rsidR="001C0F67" w:rsidRPr="001F0F4F" w:rsidRDefault="002B703B">
            <w:pPr>
              <w:spacing w:after="0" w:line="23" w:lineRule="atLeast"/>
              <w:jc w:val="both"/>
              <w:rPr>
                <w:rFonts w:ascii="Times New Roman" w:eastAsia="Calibri" w:hAnsi="Times New Roman" w:cs="Times New Roman"/>
                <w:sz w:val="24"/>
                <w:szCs w:val="24"/>
              </w:rPr>
            </w:pPr>
            <w:r w:rsidRPr="001F0F4F">
              <w:rPr>
                <w:rFonts w:ascii="Times New Roman" w:eastAsia="Calibri" w:hAnsi="Times New Roman" w:cs="Times New Roman"/>
                <w:sz w:val="24"/>
                <w:szCs w:val="24"/>
              </w:rPr>
              <w:t>тел.89505567404</w:t>
            </w:r>
          </w:p>
          <w:p w:rsidR="002B703B" w:rsidRPr="00135E44" w:rsidRDefault="002C6C98">
            <w:pPr>
              <w:spacing w:after="0" w:line="23" w:lineRule="atLeast"/>
              <w:jc w:val="both"/>
              <w:rPr>
                <w:rFonts w:ascii="Times New Roman" w:eastAsia="Calibri" w:hAnsi="Times New Roman" w:cs="Times New Roman"/>
                <w:iCs/>
                <w:sz w:val="24"/>
                <w:szCs w:val="24"/>
                <w:lang w:eastAsia="ru-RU"/>
              </w:rPr>
            </w:pPr>
            <w:hyperlink r:id="rId11" w:history="1">
              <w:r w:rsidR="00135E44" w:rsidRPr="00AF4364">
                <w:rPr>
                  <w:rStyle w:val="af9"/>
                  <w:rFonts w:ascii="Times New Roman" w:eastAsia="Calibri" w:hAnsi="Times New Roman" w:cs="Times New Roman"/>
                  <w:sz w:val="24"/>
                  <w:szCs w:val="24"/>
                  <w:lang w:val="en-US"/>
                </w:rPr>
                <w:t>tanoy</w:t>
              </w:r>
              <w:r w:rsidR="00135E44" w:rsidRPr="00AF4364">
                <w:rPr>
                  <w:rStyle w:val="af9"/>
                  <w:rFonts w:ascii="Times New Roman" w:eastAsia="Calibri" w:hAnsi="Times New Roman" w:cs="Times New Roman"/>
                  <w:sz w:val="24"/>
                  <w:szCs w:val="24"/>
                </w:rPr>
                <w:t>1996@</w:t>
              </w:r>
              <w:r w:rsidR="00135E44" w:rsidRPr="00AF4364">
                <w:rPr>
                  <w:rStyle w:val="af9"/>
                  <w:rFonts w:ascii="Times New Roman" w:eastAsia="Calibri" w:hAnsi="Times New Roman" w:cs="Times New Roman"/>
                  <w:sz w:val="24"/>
                  <w:szCs w:val="24"/>
                  <w:lang w:val="en-US"/>
                </w:rPr>
                <w:t>mail</w:t>
              </w:r>
              <w:r w:rsidR="00135E44" w:rsidRPr="00AF4364">
                <w:rPr>
                  <w:rStyle w:val="af9"/>
                  <w:rFonts w:ascii="Times New Roman" w:eastAsia="Calibri" w:hAnsi="Times New Roman" w:cs="Times New Roman"/>
                  <w:sz w:val="24"/>
                  <w:szCs w:val="24"/>
                </w:rPr>
                <w:t>.</w:t>
              </w:r>
              <w:proofErr w:type="spellStart"/>
              <w:r w:rsidR="00135E44" w:rsidRPr="00AF4364">
                <w:rPr>
                  <w:rStyle w:val="af9"/>
                  <w:rFonts w:ascii="Times New Roman" w:eastAsia="Calibri" w:hAnsi="Times New Roman" w:cs="Times New Roman"/>
                  <w:sz w:val="24"/>
                  <w:szCs w:val="24"/>
                  <w:lang w:val="en-US"/>
                </w:rPr>
                <w:t>ru</w:t>
              </w:r>
              <w:proofErr w:type="spellEnd"/>
            </w:hyperlink>
            <w:r w:rsidR="00135E44">
              <w:rPr>
                <w:rFonts w:ascii="Times New Roman" w:eastAsia="Calibri" w:hAnsi="Times New Roman" w:cs="Times New Roman"/>
                <w:sz w:val="24"/>
                <w:szCs w:val="24"/>
              </w:rPr>
              <w:t xml:space="preserve"> </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F0F4F">
              <w:rPr>
                <w:rFonts w:ascii="Times New Roman" w:eastAsia="Calibri" w:hAnsi="Times New Roman"/>
                <w:b/>
                <w:color w:val="auto"/>
                <w:sz w:val="24"/>
                <w:szCs w:val="24"/>
                <w:lang w:val="ru-RU"/>
              </w:rPr>
              <w:t>Дата создания программы</w:t>
            </w:r>
          </w:p>
        </w:tc>
        <w:tc>
          <w:tcPr>
            <w:tcW w:w="0" w:type="auto"/>
            <w:shd w:val="clear" w:color="auto" w:fill="auto"/>
          </w:tcPr>
          <w:p w:rsidR="001C0F67" w:rsidRPr="001F0F4F" w:rsidRDefault="005E5FC6">
            <w:pPr>
              <w:spacing w:after="0" w:line="23" w:lineRule="atLeast"/>
              <w:jc w:val="both"/>
              <w:rPr>
                <w:rFonts w:ascii="Times New Roman" w:hAnsi="Times New Roman" w:cs="Times New Roman"/>
                <w:sz w:val="24"/>
                <w:szCs w:val="24"/>
              </w:rPr>
            </w:pPr>
            <w:r w:rsidRPr="005E5FC6">
              <w:rPr>
                <w:rFonts w:ascii="Times New Roman" w:eastAsia="Calibri" w:hAnsi="Times New Roman" w:cs="Times New Roman"/>
                <w:sz w:val="24"/>
                <w:szCs w:val="24"/>
              </w:rPr>
              <w:t xml:space="preserve">20 апреля 2026 г. </w:t>
            </w:r>
          </w:p>
        </w:tc>
      </w:tr>
      <w:tr w:rsidR="001C0F67" w:rsidRPr="001F0F4F" w:rsidTr="001F0F4F">
        <w:tc>
          <w:tcPr>
            <w:tcW w:w="0" w:type="auto"/>
            <w:shd w:val="clear" w:color="auto" w:fill="auto"/>
          </w:tcPr>
          <w:p w:rsidR="001C0F67" w:rsidRPr="001F0F4F" w:rsidRDefault="00CF5285">
            <w:pPr>
              <w:pStyle w:val="aff"/>
              <w:spacing w:line="23" w:lineRule="atLeast"/>
              <w:ind w:left="0"/>
              <w:jc w:val="both"/>
              <w:rPr>
                <w:rFonts w:ascii="Times New Roman" w:eastAsia="Calibri" w:hAnsi="Times New Roman"/>
                <w:b/>
                <w:color w:val="auto"/>
                <w:sz w:val="24"/>
                <w:szCs w:val="24"/>
                <w:lang w:val="ru-RU"/>
              </w:rPr>
            </w:pPr>
            <w:r w:rsidRPr="00135E44">
              <w:rPr>
                <w:rFonts w:ascii="Times New Roman" w:eastAsia="Calibri" w:hAnsi="Times New Roman"/>
                <w:b/>
                <w:color w:val="auto"/>
                <w:sz w:val="24"/>
                <w:szCs w:val="24"/>
                <w:lang w:val="ru-RU"/>
              </w:rPr>
              <w:lastRenderedPageBreak/>
              <w:t>Финансовое обеспечение программы</w:t>
            </w:r>
          </w:p>
        </w:tc>
        <w:tc>
          <w:tcPr>
            <w:tcW w:w="0" w:type="auto"/>
            <w:shd w:val="clear" w:color="auto" w:fill="auto"/>
          </w:tcPr>
          <w:p w:rsidR="00135E44" w:rsidRPr="00135E44" w:rsidRDefault="00135E44" w:rsidP="00135E44">
            <w:pPr>
              <w:pStyle w:val="aff"/>
              <w:spacing w:line="23" w:lineRule="atLeast"/>
              <w:ind w:left="0"/>
              <w:jc w:val="both"/>
              <w:rPr>
                <w:rFonts w:ascii="Times New Roman" w:eastAsia="Calibri" w:hAnsi="Times New Roman"/>
                <w:color w:val="auto"/>
                <w:sz w:val="24"/>
                <w:szCs w:val="24"/>
                <w:lang w:val="ru-RU"/>
              </w:rPr>
            </w:pPr>
            <w:r w:rsidRPr="00135E44">
              <w:rPr>
                <w:rFonts w:ascii="Times New Roman" w:eastAsia="Calibri" w:hAnsi="Times New Roman"/>
                <w:color w:val="auto"/>
                <w:sz w:val="24"/>
                <w:szCs w:val="24"/>
                <w:lang w:val="ru-RU"/>
              </w:rPr>
              <w:t xml:space="preserve">Финансовое обеспечение программы профильной смены лагеря на базе </w:t>
            </w:r>
            <w:r w:rsidR="00677632">
              <w:rPr>
                <w:rFonts w:ascii="Times New Roman" w:eastAsia="Calibri" w:hAnsi="Times New Roman"/>
                <w:color w:val="auto"/>
                <w:sz w:val="24"/>
                <w:szCs w:val="24"/>
                <w:lang w:val="ru-RU"/>
              </w:rPr>
              <w:t>МАУ ДО «Артинская СШ им. ЗТР России Ю.В. Мельцова»</w:t>
            </w:r>
            <w:r w:rsidRPr="00135E44">
              <w:rPr>
                <w:rFonts w:ascii="Times New Roman" w:eastAsia="Calibri" w:hAnsi="Times New Roman"/>
                <w:color w:val="auto"/>
                <w:sz w:val="24"/>
                <w:szCs w:val="24"/>
                <w:lang w:val="ru-RU"/>
              </w:rPr>
              <w:t xml:space="preserve"> формируется с учётом продолжительности смены (21 день), количества участников, а также специфики воспитательной и образовательной деятельности, направленной на интеграцию с «Движением Первых» и всестороннее развитие детей.</w:t>
            </w:r>
          </w:p>
          <w:p w:rsidR="00135E44" w:rsidRPr="00135E44" w:rsidRDefault="00135E44" w:rsidP="00135E44">
            <w:pPr>
              <w:pStyle w:val="aff"/>
              <w:spacing w:line="23" w:lineRule="atLeast"/>
              <w:ind w:left="0"/>
              <w:jc w:val="both"/>
              <w:rPr>
                <w:rFonts w:ascii="Times New Roman" w:eastAsia="Calibri" w:hAnsi="Times New Roman"/>
                <w:color w:val="auto"/>
                <w:sz w:val="24"/>
                <w:szCs w:val="24"/>
                <w:lang w:val="ru-RU"/>
              </w:rPr>
            </w:pPr>
            <w:r w:rsidRPr="00135E44">
              <w:rPr>
                <w:rFonts w:ascii="Times New Roman" w:eastAsia="Calibri" w:hAnsi="Times New Roman"/>
                <w:color w:val="auto"/>
                <w:sz w:val="24"/>
                <w:szCs w:val="24"/>
                <w:lang w:val="ru-RU"/>
              </w:rPr>
              <w:t xml:space="preserve">Источники финансирования: </w:t>
            </w:r>
          </w:p>
          <w:p w:rsidR="00135E44" w:rsidRPr="00135E44" w:rsidRDefault="00135E44" w:rsidP="00135E44">
            <w:pPr>
              <w:pStyle w:val="aff"/>
              <w:spacing w:line="23" w:lineRule="atLeast"/>
              <w:ind w:left="0"/>
              <w:jc w:val="both"/>
              <w:rPr>
                <w:rFonts w:ascii="Times New Roman" w:eastAsia="Calibri" w:hAnsi="Times New Roman"/>
                <w:color w:val="auto"/>
                <w:sz w:val="24"/>
                <w:szCs w:val="24"/>
                <w:lang w:val="ru-RU"/>
              </w:rPr>
            </w:pPr>
            <w:r w:rsidRPr="00135E44">
              <w:rPr>
                <w:rFonts w:ascii="Times New Roman" w:eastAsia="Calibri" w:hAnsi="Times New Roman"/>
                <w:color w:val="auto"/>
                <w:sz w:val="24"/>
                <w:szCs w:val="24"/>
                <w:lang w:val="ru-RU"/>
              </w:rPr>
              <w:t>-субсидии из муниципального бюджета на организацию отдыха, оздоровления и занятости детей в летний период;</w:t>
            </w:r>
          </w:p>
          <w:p w:rsidR="001C0F67" w:rsidRPr="001F0F4F" w:rsidRDefault="00135E44" w:rsidP="00135E44">
            <w:pPr>
              <w:pStyle w:val="aff"/>
              <w:spacing w:line="23" w:lineRule="atLeast"/>
              <w:ind w:left="0"/>
              <w:jc w:val="both"/>
              <w:rPr>
                <w:rFonts w:ascii="Times New Roman" w:eastAsia="Calibri" w:hAnsi="Times New Roman"/>
                <w:color w:val="FF0000"/>
                <w:sz w:val="24"/>
                <w:szCs w:val="24"/>
                <w:lang w:val="ru-RU"/>
              </w:rPr>
            </w:pPr>
            <w:r w:rsidRPr="00135E44">
              <w:rPr>
                <w:rFonts w:ascii="Times New Roman" w:eastAsia="Calibri" w:hAnsi="Times New Roman"/>
                <w:color w:val="auto"/>
                <w:sz w:val="24"/>
                <w:szCs w:val="24"/>
                <w:lang w:val="ru-RU"/>
              </w:rPr>
              <w:t>- родительская плата.</w:t>
            </w:r>
          </w:p>
        </w:tc>
      </w:tr>
    </w:tbl>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5E5FC6" w:rsidRDefault="00CF5285">
      <w:pPr>
        <w:pStyle w:val="aff"/>
        <w:spacing w:line="23" w:lineRule="atLeast"/>
        <w:ind w:left="0" w:firstLine="709"/>
        <w:jc w:val="center"/>
        <w:rPr>
          <w:rFonts w:ascii="Times New Roman" w:hAnsi="Times New Roman"/>
          <w:b/>
          <w:sz w:val="24"/>
          <w:szCs w:val="24"/>
          <w:lang w:val="ru-RU"/>
        </w:rPr>
      </w:pPr>
      <w:r w:rsidRPr="001F0F4F">
        <w:rPr>
          <w:rFonts w:ascii="Times New Roman" w:hAnsi="Times New Roman"/>
          <w:b/>
          <w:sz w:val="24"/>
          <w:szCs w:val="24"/>
          <w:lang w:val="ru-RU"/>
        </w:rPr>
        <w:br w:type="page" w:clear="all"/>
      </w:r>
      <w:r w:rsidRPr="005E5FC6">
        <w:rPr>
          <w:rFonts w:ascii="Times New Roman" w:hAnsi="Times New Roman"/>
          <w:b/>
          <w:color w:val="auto"/>
          <w:sz w:val="24"/>
          <w:szCs w:val="24"/>
          <w:lang w:val="ru-RU"/>
        </w:rPr>
        <w:lastRenderedPageBreak/>
        <w:t>Содержание</w:t>
      </w:r>
    </w:p>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1F0F4F" w:rsidRDefault="001C0F67">
      <w:pPr>
        <w:spacing w:after="0" w:line="23" w:lineRule="atLeast"/>
        <w:ind w:firstLine="709"/>
        <w:jc w:val="both"/>
        <w:rPr>
          <w:rFonts w:ascii="Times New Roman" w:hAnsi="Times New Roman" w:cs="Times New Roman"/>
          <w:b/>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7998"/>
        <w:gridCol w:w="699"/>
      </w:tblGrid>
      <w:tr w:rsidR="001C0F67" w:rsidRPr="001F0F4F">
        <w:tc>
          <w:tcPr>
            <w:tcW w:w="648" w:type="dxa"/>
          </w:tcPr>
          <w:p w:rsidR="001C0F67" w:rsidRPr="001F0F4F" w:rsidRDefault="001C0F67">
            <w:pPr>
              <w:spacing w:line="23" w:lineRule="atLeast"/>
              <w:jc w:val="both"/>
              <w:rPr>
                <w:rFonts w:ascii="Times New Roman" w:hAnsi="Times New Roman" w:cs="Times New Roman"/>
                <w:b/>
                <w:sz w:val="24"/>
                <w:szCs w:val="24"/>
              </w:rPr>
            </w:pPr>
          </w:p>
        </w:tc>
        <w:tc>
          <w:tcPr>
            <w:tcW w:w="7998" w:type="dxa"/>
          </w:tcPr>
          <w:p w:rsidR="001C0F67" w:rsidRPr="001F0F4F" w:rsidRDefault="00CF5285">
            <w:pPr>
              <w:spacing w:line="23" w:lineRule="atLeast"/>
              <w:jc w:val="both"/>
              <w:rPr>
                <w:rFonts w:ascii="Times New Roman" w:hAnsi="Times New Roman" w:cs="Times New Roman"/>
                <w:b/>
                <w:sz w:val="24"/>
                <w:szCs w:val="24"/>
              </w:rPr>
            </w:pPr>
            <w:bookmarkStart w:id="1" w:name="Введение"/>
            <w:r w:rsidRPr="001F0F4F">
              <w:rPr>
                <w:rFonts w:ascii="Times New Roman" w:hAnsi="Times New Roman" w:cs="Times New Roman"/>
                <w:b/>
                <w:sz w:val="24"/>
                <w:szCs w:val="24"/>
              </w:rPr>
              <w:t>Введение</w:t>
            </w:r>
            <w:bookmarkEnd w:id="1"/>
          </w:p>
        </w:tc>
        <w:tc>
          <w:tcPr>
            <w:tcW w:w="699" w:type="dxa"/>
          </w:tcPr>
          <w:p w:rsidR="001C0F67" w:rsidRPr="001624CB" w:rsidRDefault="00CF5285">
            <w:pPr>
              <w:spacing w:line="23" w:lineRule="atLeast"/>
              <w:jc w:val="right"/>
              <w:rPr>
                <w:rFonts w:ascii="Times New Roman" w:hAnsi="Times New Roman" w:cs="Times New Roman"/>
                <w:i/>
                <w:sz w:val="24"/>
                <w:szCs w:val="24"/>
              </w:rPr>
            </w:pPr>
            <w:r w:rsidRPr="001624CB">
              <w:rPr>
                <w:rFonts w:ascii="Times New Roman" w:hAnsi="Times New Roman" w:cs="Times New Roman"/>
                <w:i/>
                <w:sz w:val="24"/>
                <w:szCs w:val="24"/>
              </w:rPr>
              <w:t>6</w:t>
            </w:r>
          </w:p>
        </w:tc>
      </w:tr>
      <w:tr w:rsidR="001C0F67" w:rsidRPr="001F0F4F">
        <w:tc>
          <w:tcPr>
            <w:tcW w:w="648" w:type="dxa"/>
          </w:tcPr>
          <w:p w:rsidR="001C0F67" w:rsidRPr="001F0F4F" w:rsidRDefault="001C0F67">
            <w:pPr>
              <w:spacing w:line="23" w:lineRule="atLeast"/>
              <w:jc w:val="both"/>
              <w:rPr>
                <w:rFonts w:ascii="Times New Roman" w:hAnsi="Times New Roman" w:cs="Times New Roman"/>
                <w:b/>
                <w:sz w:val="24"/>
                <w:szCs w:val="24"/>
              </w:rPr>
            </w:pPr>
          </w:p>
        </w:tc>
        <w:tc>
          <w:tcPr>
            <w:tcW w:w="7998" w:type="dxa"/>
          </w:tcPr>
          <w:p w:rsidR="001C0F67" w:rsidRPr="001F0F4F" w:rsidRDefault="001C0F67">
            <w:pPr>
              <w:spacing w:line="23" w:lineRule="atLeast"/>
              <w:jc w:val="both"/>
              <w:rPr>
                <w:rFonts w:ascii="Times New Roman" w:hAnsi="Times New Roman" w:cs="Times New Roman"/>
                <w:sz w:val="24"/>
                <w:szCs w:val="24"/>
              </w:rPr>
            </w:pPr>
          </w:p>
        </w:tc>
        <w:tc>
          <w:tcPr>
            <w:tcW w:w="699" w:type="dxa"/>
          </w:tcPr>
          <w:p w:rsidR="001C0F67" w:rsidRPr="001624CB" w:rsidRDefault="001C0F67">
            <w:pPr>
              <w:spacing w:line="23" w:lineRule="atLeast"/>
              <w:jc w:val="right"/>
              <w:rPr>
                <w:rFonts w:ascii="Times New Roman" w:hAnsi="Times New Roman" w:cs="Times New Roman"/>
                <w:i/>
                <w:sz w:val="24"/>
                <w:szCs w:val="24"/>
              </w:rPr>
            </w:pPr>
          </w:p>
        </w:tc>
      </w:tr>
      <w:tr w:rsidR="001C0F67" w:rsidRPr="001F0F4F">
        <w:tc>
          <w:tcPr>
            <w:tcW w:w="648" w:type="dxa"/>
          </w:tcPr>
          <w:p w:rsidR="001C0F67" w:rsidRPr="001F0F4F" w:rsidRDefault="00CF5285">
            <w:pPr>
              <w:spacing w:line="23" w:lineRule="atLeast"/>
              <w:jc w:val="both"/>
              <w:rPr>
                <w:rFonts w:ascii="Times New Roman" w:hAnsi="Times New Roman" w:cs="Times New Roman"/>
                <w:b/>
                <w:sz w:val="24"/>
                <w:szCs w:val="24"/>
              </w:rPr>
            </w:pPr>
            <w:r w:rsidRPr="001F0F4F">
              <w:rPr>
                <w:rFonts w:ascii="Times New Roman" w:hAnsi="Times New Roman" w:cs="Times New Roman"/>
                <w:b/>
                <w:sz w:val="24"/>
                <w:szCs w:val="24"/>
              </w:rPr>
              <w:t>1.</w:t>
            </w:r>
          </w:p>
        </w:tc>
        <w:tc>
          <w:tcPr>
            <w:tcW w:w="7998" w:type="dxa"/>
          </w:tcPr>
          <w:p w:rsidR="001C0F67" w:rsidRPr="001F0F4F" w:rsidRDefault="00CF5285">
            <w:pPr>
              <w:spacing w:line="23" w:lineRule="atLeast"/>
              <w:jc w:val="both"/>
              <w:rPr>
                <w:rFonts w:ascii="Times New Roman" w:hAnsi="Times New Roman" w:cs="Times New Roman"/>
                <w:b/>
                <w:sz w:val="24"/>
                <w:szCs w:val="24"/>
              </w:rPr>
            </w:pPr>
            <w:r w:rsidRPr="001F0F4F">
              <w:rPr>
                <w:rFonts w:ascii="Times New Roman" w:hAnsi="Times New Roman" w:cs="Times New Roman"/>
                <w:b/>
                <w:sz w:val="24"/>
                <w:szCs w:val="24"/>
              </w:rPr>
              <w:t>РАЗДЕЛ 1. КОМПЛЕКС ОСНОВНЫХ ХАРАКТЕРИСТИК ПРОГРАММЫ</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9</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1.1.</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Пояснительная записка</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9</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1.2.</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Цель, основные задачи и ожидаемые результаты реализации программы профильной смены</w:t>
            </w:r>
          </w:p>
        </w:tc>
        <w:tc>
          <w:tcPr>
            <w:tcW w:w="699" w:type="dxa"/>
          </w:tcPr>
          <w:p w:rsidR="001C0F67" w:rsidRPr="001624CB" w:rsidRDefault="001624CB" w:rsidP="001624CB">
            <w:pPr>
              <w:spacing w:line="23" w:lineRule="atLeast"/>
              <w:jc w:val="center"/>
              <w:rPr>
                <w:rFonts w:ascii="Times New Roman" w:hAnsi="Times New Roman" w:cs="Times New Roman"/>
                <w:i/>
                <w:sz w:val="24"/>
                <w:szCs w:val="24"/>
              </w:rPr>
            </w:pPr>
            <w:r>
              <w:rPr>
                <w:rFonts w:ascii="Times New Roman" w:hAnsi="Times New Roman" w:cs="Times New Roman"/>
                <w:i/>
                <w:sz w:val="24"/>
                <w:szCs w:val="24"/>
              </w:rPr>
              <w:t xml:space="preserve">    13</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1.3.</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Логика и механизмы реализации программы профильной смены</w:t>
            </w:r>
          </w:p>
        </w:tc>
        <w:tc>
          <w:tcPr>
            <w:tcW w:w="699" w:type="dxa"/>
          </w:tcPr>
          <w:p w:rsidR="001C0F67" w:rsidRPr="001624CB" w:rsidRDefault="001624CB" w:rsidP="001624CB">
            <w:pPr>
              <w:spacing w:line="23" w:lineRule="atLeast"/>
              <w:jc w:val="center"/>
              <w:rPr>
                <w:rFonts w:ascii="Times New Roman" w:hAnsi="Times New Roman" w:cs="Times New Roman"/>
                <w:i/>
                <w:sz w:val="24"/>
                <w:szCs w:val="24"/>
              </w:rPr>
            </w:pPr>
            <w:r>
              <w:rPr>
                <w:rFonts w:ascii="Times New Roman" w:hAnsi="Times New Roman" w:cs="Times New Roman"/>
                <w:i/>
                <w:sz w:val="24"/>
                <w:szCs w:val="24"/>
              </w:rPr>
              <w:t xml:space="preserve">  15</w:t>
            </w:r>
          </w:p>
        </w:tc>
      </w:tr>
      <w:tr w:rsidR="001C0F67" w:rsidRPr="001F0F4F">
        <w:tc>
          <w:tcPr>
            <w:tcW w:w="648" w:type="dxa"/>
          </w:tcPr>
          <w:p w:rsidR="001C0F67" w:rsidRPr="001F0F4F" w:rsidRDefault="001C0F67">
            <w:pPr>
              <w:spacing w:line="23" w:lineRule="atLeast"/>
              <w:jc w:val="both"/>
              <w:rPr>
                <w:rFonts w:ascii="Times New Roman" w:hAnsi="Times New Roman" w:cs="Times New Roman"/>
                <w:sz w:val="24"/>
                <w:szCs w:val="24"/>
              </w:rPr>
            </w:pPr>
          </w:p>
        </w:tc>
        <w:tc>
          <w:tcPr>
            <w:tcW w:w="7998" w:type="dxa"/>
          </w:tcPr>
          <w:p w:rsidR="001C0F67" w:rsidRPr="001F0F4F" w:rsidRDefault="001C0F67">
            <w:pPr>
              <w:spacing w:line="23" w:lineRule="atLeast"/>
              <w:jc w:val="both"/>
              <w:rPr>
                <w:rFonts w:ascii="Times New Roman" w:hAnsi="Times New Roman" w:cs="Times New Roman"/>
                <w:sz w:val="24"/>
                <w:szCs w:val="24"/>
              </w:rPr>
            </w:pPr>
          </w:p>
        </w:tc>
        <w:tc>
          <w:tcPr>
            <w:tcW w:w="699" w:type="dxa"/>
          </w:tcPr>
          <w:p w:rsidR="001C0F67" w:rsidRPr="001624CB" w:rsidRDefault="001C0F67">
            <w:pPr>
              <w:spacing w:line="23" w:lineRule="atLeast"/>
              <w:jc w:val="right"/>
              <w:rPr>
                <w:rFonts w:ascii="Times New Roman" w:hAnsi="Times New Roman" w:cs="Times New Roman"/>
                <w:i/>
                <w:sz w:val="24"/>
                <w:szCs w:val="24"/>
              </w:rPr>
            </w:pPr>
          </w:p>
        </w:tc>
      </w:tr>
      <w:tr w:rsidR="001C0F67" w:rsidRPr="001F0F4F">
        <w:tc>
          <w:tcPr>
            <w:tcW w:w="648" w:type="dxa"/>
          </w:tcPr>
          <w:p w:rsidR="001C0F67" w:rsidRPr="001F0F4F" w:rsidRDefault="00CF5285">
            <w:pPr>
              <w:spacing w:line="23" w:lineRule="atLeast"/>
              <w:jc w:val="both"/>
              <w:rPr>
                <w:rFonts w:ascii="Times New Roman" w:hAnsi="Times New Roman" w:cs="Times New Roman"/>
                <w:b/>
                <w:sz w:val="24"/>
                <w:szCs w:val="24"/>
              </w:rPr>
            </w:pPr>
            <w:r w:rsidRPr="001F0F4F">
              <w:rPr>
                <w:rFonts w:ascii="Times New Roman" w:hAnsi="Times New Roman" w:cs="Times New Roman"/>
                <w:b/>
                <w:sz w:val="24"/>
                <w:szCs w:val="24"/>
              </w:rPr>
              <w:t>2.</w:t>
            </w:r>
          </w:p>
        </w:tc>
        <w:tc>
          <w:tcPr>
            <w:tcW w:w="7998" w:type="dxa"/>
          </w:tcPr>
          <w:p w:rsidR="001C0F67" w:rsidRPr="001F0F4F" w:rsidRDefault="00CF5285">
            <w:pPr>
              <w:spacing w:line="23" w:lineRule="atLeast"/>
              <w:jc w:val="both"/>
              <w:rPr>
                <w:rFonts w:ascii="Times New Roman" w:hAnsi="Times New Roman" w:cs="Times New Roman"/>
                <w:b/>
                <w:sz w:val="24"/>
                <w:szCs w:val="24"/>
              </w:rPr>
            </w:pPr>
            <w:r w:rsidRPr="001F0F4F">
              <w:rPr>
                <w:rFonts w:ascii="Times New Roman" w:hAnsi="Times New Roman" w:cs="Times New Roman"/>
                <w:b/>
                <w:sz w:val="24"/>
                <w:szCs w:val="24"/>
              </w:rPr>
              <w:t>РАЗДЕЛ 2. КОМПЛЕКС ОРГАНИЗАЦИОННО-ПЕДАГОГИЧЕСКИХ УСЛОВИЙ</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19</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2.1.</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Календарно-тематическое планирование</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19</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2.2.</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Условия успешной реализации программы</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23</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2.3.</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Методические материалы для организаторов программы профильной смены</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27</w:t>
            </w:r>
          </w:p>
        </w:tc>
      </w:tr>
      <w:tr w:rsidR="001C0F67" w:rsidRPr="001F0F4F">
        <w:tc>
          <w:tcPr>
            <w:tcW w:w="64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2.4.</w:t>
            </w:r>
          </w:p>
        </w:tc>
        <w:tc>
          <w:tcPr>
            <w:tcW w:w="7998"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Формы обратной связи для участников и организаторов профильной смены</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29</w:t>
            </w:r>
          </w:p>
        </w:tc>
      </w:tr>
      <w:tr w:rsidR="001C0F67" w:rsidRPr="001F0F4F">
        <w:tc>
          <w:tcPr>
            <w:tcW w:w="648" w:type="dxa"/>
          </w:tcPr>
          <w:p w:rsidR="001C0F67" w:rsidRPr="001F0F4F" w:rsidRDefault="001C0F67">
            <w:pPr>
              <w:spacing w:line="23" w:lineRule="atLeast"/>
              <w:jc w:val="both"/>
              <w:rPr>
                <w:rFonts w:ascii="Times New Roman" w:hAnsi="Times New Roman" w:cs="Times New Roman"/>
                <w:sz w:val="24"/>
                <w:szCs w:val="24"/>
              </w:rPr>
            </w:pPr>
          </w:p>
        </w:tc>
        <w:tc>
          <w:tcPr>
            <w:tcW w:w="7998" w:type="dxa"/>
          </w:tcPr>
          <w:p w:rsidR="001C0F67" w:rsidRPr="001F0F4F" w:rsidRDefault="001C0F67">
            <w:pPr>
              <w:spacing w:line="23" w:lineRule="atLeast"/>
              <w:jc w:val="both"/>
              <w:rPr>
                <w:rFonts w:ascii="Times New Roman" w:hAnsi="Times New Roman" w:cs="Times New Roman"/>
                <w:sz w:val="24"/>
                <w:szCs w:val="24"/>
              </w:rPr>
            </w:pPr>
          </w:p>
        </w:tc>
        <w:tc>
          <w:tcPr>
            <w:tcW w:w="699" w:type="dxa"/>
          </w:tcPr>
          <w:p w:rsidR="001C0F67" w:rsidRPr="001624CB" w:rsidRDefault="001C0F67">
            <w:pPr>
              <w:spacing w:line="23" w:lineRule="atLeast"/>
              <w:jc w:val="right"/>
              <w:rPr>
                <w:rFonts w:ascii="Times New Roman" w:hAnsi="Times New Roman" w:cs="Times New Roman"/>
                <w:i/>
                <w:sz w:val="24"/>
                <w:szCs w:val="24"/>
              </w:rPr>
            </w:pPr>
          </w:p>
        </w:tc>
      </w:tr>
      <w:tr w:rsidR="001C0F67" w:rsidRPr="001F0F4F">
        <w:tc>
          <w:tcPr>
            <w:tcW w:w="648" w:type="dxa"/>
          </w:tcPr>
          <w:p w:rsidR="001C0F67" w:rsidRPr="001F0F4F" w:rsidRDefault="001C0F67">
            <w:pPr>
              <w:spacing w:line="23" w:lineRule="atLeast"/>
              <w:jc w:val="both"/>
              <w:rPr>
                <w:rFonts w:ascii="Times New Roman" w:hAnsi="Times New Roman" w:cs="Times New Roman"/>
                <w:sz w:val="24"/>
                <w:szCs w:val="24"/>
              </w:rPr>
            </w:pPr>
          </w:p>
        </w:tc>
        <w:tc>
          <w:tcPr>
            <w:tcW w:w="7998" w:type="dxa"/>
          </w:tcPr>
          <w:p w:rsidR="001C0F67" w:rsidRPr="001F0F4F" w:rsidRDefault="00CF5285">
            <w:pPr>
              <w:spacing w:line="23" w:lineRule="atLeast"/>
              <w:jc w:val="both"/>
              <w:rPr>
                <w:rFonts w:ascii="Times New Roman" w:hAnsi="Times New Roman" w:cs="Times New Roman"/>
                <w:b/>
                <w:sz w:val="24"/>
                <w:szCs w:val="24"/>
              </w:rPr>
            </w:pPr>
            <w:r w:rsidRPr="001F0F4F">
              <w:rPr>
                <w:rFonts w:ascii="Times New Roman" w:hAnsi="Times New Roman" w:cs="Times New Roman"/>
                <w:b/>
                <w:sz w:val="24"/>
                <w:szCs w:val="24"/>
              </w:rPr>
              <w:t>Список рекомендованной литературы</w:t>
            </w:r>
          </w:p>
        </w:tc>
        <w:tc>
          <w:tcPr>
            <w:tcW w:w="699" w:type="dxa"/>
          </w:tcPr>
          <w:p w:rsidR="001C0F67" w:rsidRPr="001624CB" w:rsidRDefault="001624CB">
            <w:pPr>
              <w:spacing w:line="23" w:lineRule="atLeast"/>
              <w:jc w:val="right"/>
              <w:rPr>
                <w:rFonts w:ascii="Times New Roman" w:hAnsi="Times New Roman" w:cs="Times New Roman"/>
                <w:i/>
                <w:sz w:val="24"/>
                <w:szCs w:val="24"/>
              </w:rPr>
            </w:pPr>
            <w:r>
              <w:rPr>
                <w:rFonts w:ascii="Times New Roman" w:hAnsi="Times New Roman" w:cs="Times New Roman"/>
                <w:i/>
                <w:sz w:val="24"/>
                <w:szCs w:val="24"/>
              </w:rPr>
              <w:t>31</w:t>
            </w:r>
          </w:p>
        </w:tc>
      </w:tr>
    </w:tbl>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br w:type="page" w:clear="all"/>
      </w:r>
    </w:p>
    <w:p w:rsidR="001C0F67" w:rsidRPr="00F72DED" w:rsidRDefault="00CF5285">
      <w:pPr>
        <w:spacing w:after="0" w:line="23" w:lineRule="atLeast"/>
        <w:ind w:firstLine="709"/>
        <w:jc w:val="center"/>
        <w:rPr>
          <w:rFonts w:ascii="Times New Roman" w:hAnsi="Times New Roman" w:cs="Times New Roman"/>
          <w:b/>
          <w:sz w:val="24"/>
          <w:szCs w:val="24"/>
        </w:rPr>
      </w:pPr>
      <w:r w:rsidRPr="00F72DED">
        <w:rPr>
          <w:rFonts w:ascii="Times New Roman" w:hAnsi="Times New Roman" w:cs="Times New Roman"/>
          <w:b/>
          <w:sz w:val="24"/>
          <w:szCs w:val="24"/>
        </w:rPr>
        <w:lastRenderedPageBreak/>
        <w:t>Введение</w:t>
      </w:r>
    </w:p>
    <w:p w:rsidR="003C59FD" w:rsidRPr="001F0F4F" w:rsidRDefault="00CF5285"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Настоящая программа профильной смены Движения Первых (далее – Программа) разработана в соответствии с программой воспитательной работы Движения Первых и </w:t>
      </w:r>
      <w:r w:rsidR="003C59FD" w:rsidRPr="001F0F4F">
        <w:rPr>
          <w:rFonts w:ascii="Times New Roman" w:hAnsi="Times New Roman" w:cs="Times New Roman"/>
          <w:sz w:val="24"/>
          <w:szCs w:val="24"/>
        </w:rPr>
        <w:t>направлена на формирование здоровой разносторонне развитой личности через спортивно-тренировочную, коллективно-творческую и познавательную деятельность.</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Физическое воспитание тесно связано с нравственным, трудовым, умственным, эстетическим воспитанием, учит дисциплинировать себя, вырабатывает твердый характер, учит четко выполнять нормы и правила спортивной этики, уважать соперника, судей, не проявлять зависти к победителям, не теряться при поражениях, искренне радоваться победам товарищей по борьбе. Спортивные занятия различного вида помогают закалять волю, учат добиваться успехов, совершенствовать свои умения и навыки в отдельных видах спорта.</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Данная программа направлена на оздоровление ребенка. Но оздоровление мы понимаем в более широком смысле, чем только физическое.</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Истинное физическое воспитание и оздоровление ребенка невозможно без создания доброго климата в коллективе, без организации разнообразной творческой деятельности, дающей возможность духовного, интеллектуального и физического развития, удовлетворения разнообразных потребностей при условии благоприятного экологического окружения.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На наш взгляд, помочь детям и подросткам раскрыть свои возможности, показать ему самому, как много он может достичь, может программа «Достигай и побеждай!», которая позволяет реализовать следующие приоритетные направления: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оздоровление;</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достижения и победы в спорте;</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развитие личности (формирование и развитие эмоционально-</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волевых качеств);</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коллективная творческая и социально значимая деятельность;</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воспитание патриота и гражданина страны.</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Развитие, на наш взгляд, связано с освоением социально-культурного</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пространства, т.е. с приобретением в условиях временного объединения позитивного опыта взаимодействия с взрослыми и сверстниками,</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формированием навыков эффективного общения, а также взаимоподдержкой, создавая благоприятные возможности для личностного роста и развития, здоровья, целостной и зрелой личности, развития эмоционально-волевой сферы личности.</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Коллективная творческая деятельность создает культуру, гуманизирует мир, окружающий ребенка.</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Социальное закаливание помогает формированию определенной социальной позиции и социальной ответственности, которые являются основой для вхождения детей и подростков в социальную среду.</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Ценности Родины и природы лежат в основе патриотического направления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Ценности человека, дружбы, семьи, сотрудничества лежат в основе духовно-нравственного и социального направлений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Ценность знания лежит в основе познавательного направления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Ценность здоровья лежит в основе направления физического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Ценность труда лежит в основе трудового направления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Ценности культуры и красоты лежат в основе эстетического направления воспитания.</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lastRenderedPageBreak/>
        <w:t>«Ключевые смыслы» системы воспитания, с учетом которых реализуется программа:</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«Люблю Родину».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«Мы – одна команда».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125845"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«Россия – страна возможностей».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w:t>
      </w:r>
      <w:r w:rsidR="00125845" w:rsidRPr="001F0F4F">
        <w:rPr>
          <w:rFonts w:ascii="Times New Roman" w:hAnsi="Times New Roman" w:cs="Times New Roman"/>
          <w:sz w:val="24"/>
          <w:szCs w:val="24"/>
        </w:rPr>
        <w:t>через вовлечение детей в конкур</w:t>
      </w:r>
      <w:r w:rsidRPr="001F0F4F">
        <w:rPr>
          <w:rFonts w:ascii="Times New Roman" w:hAnsi="Times New Roman" w:cs="Times New Roman"/>
          <w:sz w:val="24"/>
          <w:szCs w:val="24"/>
        </w:rPr>
        <w:t>сы, мероприятия и проекты де</w:t>
      </w:r>
      <w:r w:rsidR="00125845" w:rsidRPr="001F0F4F">
        <w:rPr>
          <w:rFonts w:ascii="Times New Roman" w:hAnsi="Times New Roman" w:cs="Times New Roman"/>
          <w:sz w:val="24"/>
          <w:szCs w:val="24"/>
        </w:rPr>
        <w:t>тских общественных объединений, где</w:t>
      </w:r>
      <w:r w:rsidRPr="001F0F4F">
        <w:rPr>
          <w:rFonts w:ascii="Times New Roman" w:hAnsi="Times New Roman" w:cs="Times New Roman"/>
          <w:sz w:val="24"/>
          <w:szCs w:val="24"/>
        </w:rPr>
        <w:t xml:space="preserve"> каждый ребенок может найти </w:t>
      </w:r>
      <w:r w:rsidR="00125845" w:rsidRPr="001F0F4F">
        <w:rPr>
          <w:rFonts w:ascii="Times New Roman" w:hAnsi="Times New Roman" w:cs="Times New Roman"/>
          <w:sz w:val="24"/>
          <w:szCs w:val="24"/>
        </w:rPr>
        <w:t xml:space="preserve">то, что ему по душе. Необходимо </w:t>
      </w:r>
      <w:r w:rsidRPr="001F0F4F">
        <w:rPr>
          <w:rFonts w:ascii="Times New Roman" w:hAnsi="Times New Roman" w:cs="Times New Roman"/>
          <w:sz w:val="24"/>
          <w:szCs w:val="24"/>
        </w:rPr>
        <w:t>популяризировать все возможнос</w:t>
      </w:r>
      <w:r w:rsidR="00125845" w:rsidRPr="001F0F4F">
        <w:rPr>
          <w:rFonts w:ascii="Times New Roman" w:hAnsi="Times New Roman" w:cs="Times New Roman"/>
          <w:sz w:val="24"/>
          <w:szCs w:val="24"/>
        </w:rPr>
        <w:t>ти и социально значимые проекты организаций.</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Принимая участие </w:t>
      </w:r>
      <w:r w:rsidR="00125845" w:rsidRPr="001F0F4F">
        <w:rPr>
          <w:rFonts w:ascii="Times New Roman" w:hAnsi="Times New Roman" w:cs="Times New Roman"/>
          <w:sz w:val="24"/>
          <w:szCs w:val="24"/>
        </w:rPr>
        <w:t xml:space="preserve">в мероприятиях Движения Первых, </w:t>
      </w:r>
      <w:r w:rsidRPr="001F0F4F">
        <w:rPr>
          <w:rFonts w:ascii="Times New Roman" w:hAnsi="Times New Roman" w:cs="Times New Roman"/>
          <w:sz w:val="24"/>
          <w:szCs w:val="24"/>
        </w:rPr>
        <w:t>воспитанники получают во</w:t>
      </w:r>
      <w:r w:rsidR="00125845" w:rsidRPr="001F0F4F">
        <w:rPr>
          <w:rFonts w:ascii="Times New Roman" w:hAnsi="Times New Roman" w:cs="Times New Roman"/>
          <w:sz w:val="24"/>
          <w:szCs w:val="24"/>
        </w:rPr>
        <w:t xml:space="preserve">зможность активно участвовать в </w:t>
      </w:r>
      <w:r w:rsidRPr="001F0F4F">
        <w:rPr>
          <w:rFonts w:ascii="Times New Roman" w:hAnsi="Times New Roman" w:cs="Times New Roman"/>
          <w:sz w:val="24"/>
          <w:szCs w:val="24"/>
        </w:rPr>
        <w:t>общественной жизни страны, ф</w:t>
      </w:r>
      <w:r w:rsidR="00125845" w:rsidRPr="001F0F4F">
        <w:rPr>
          <w:rFonts w:ascii="Times New Roman" w:hAnsi="Times New Roman" w:cs="Times New Roman"/>
          <w:sz w:val="24"/>
          <w:szCs w:val="24"/>
        </w:rPr>
        <w:t xml:space="preserve">ормировать гражданскую позицию, </w:t>
      </w:r>
      <w:r w:rsidRPr="001F0F4F">
        <w:rPr>
          <w:rFonts w:ascii="Times New Roman" w:hAnsi="Times New Roman" w:cs="Times New Roman"/>
          <w:sz w:val="24"/>
          <w:szCs w:val="24"/>
        </w:rPr>
        <w:t>основываясь на идеалах добра и справедливости, в том числе через</w:t>
      </w:r>
      <w:r w:rsidR="00125845" w:rsidRPr="001F0F4F">
        <w:rPr>
          <w:rFonts w:ascii="Times New Roman" w:hAnsi="Times New Roman" w:cs="Times New Roman"/>
          <w:sz w:val="24"/>
          <w:szCs w:val="24"/>
        </w:rPr>
        <w:t xml:space="preserve"> </w:t>
      </w:r>
      <w:r w:rsidRPr="001F0F4F">
        <w:rPr>
          <w:rFonts w:ascii="Times New Roman" w:hAnsi="Times New Roman" w:cs="Times New Roman"/>
          <w:sz w:val="24"/>
          <w:szCs w:val="24"/>
        </w:rPr>
        <w:t>систему личностного и социального роста.</w:t>
      </w:r>
    </w:p>
    <w:p w:rsidR="00125845" w:rsidRPr="001F0F4F" w:rsidRDefault="00125845"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Целевая аудитория Программы – обучающиеся образовательных организаций в возрасте </w:t>
      </w:r>
      <w:r w:rsidR="001F0F4F">
        <w:rPr>
          <w:rFonts w:ascii="Times New Roman" w:hAnsi="Times New Roman" w:cs="Times New Roman"/>
          <w:sz w:val="24"/>
          <w:szCs w:val="24"/>
        </w:rPr>
        <w:t>8-15</w:t>
      </w:r>
      <w:r w:rsidRPr="001F0F4F">
        <w:rPr>
          <w:rFonts w:ascii="Times New Roman" w:hAnsi="Times New Roman" w:cs="Times New Roman"/>
          <w:sz w:val="24"/>
          <w:szCs w:val="24"/>
        </w:rPr>
        <w:t xml:space="preserve"> лет. </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Программа разработана с у</w:t>
      </w:r>
      <w:r w:rsidR="00125845" w:rsidRPr="001F0F4F">
        <w:rPr>
          <w:rFonts w:ascii="Times New Roman" w:hAnsi="Times New Roman" w:cs="Times New Roman"/>
          <w:sz w:val="24"/>
          <w:szCs w:val="24"/>
        </w:rPr>
        <w:t xml:space="preserve">четом следующих законодательных </w:t>
      </w:r>
      <w:r w:rsidRPr="001F0F4F">
        <w:rPr>
          <w:rFonts w:ascii="Times New Roman" w:hAnsi="Times New Roman" w:cs="Times New Roman"/>
          <w:sz w:val="24"/>
          <w:szCs w:val="24"/>
        </w:rPr>
        <w:t>нормативно-правовых документов:</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Конституция Российской Федерац</w:t>
      </w:r>
      <w:r w:rsidR="00125845" w:rsidRPr="001F0F4F">
        <w:rPr>
          <w:rFonts w:ascii="Times New Roman" w:hAnsi="Times New Roman" w:cs="Times New Roman"/>
          <w:sz w:val="24"/>
          <w:szCs w:val="24"/>
        </w:rPr>
        <w:t>ии (принята всенародным голосо</w:t>
      </w:r>
      <w:r w:rsidRPr="001F0F4F">
        <w:rPr>
          <w:rFonts w:ascii="Times New Roman" w:hAnsi="Times New Roman" w:cs="Times New Roman"/>
          <w:sz w:val="24"/>
          <w:szCs w:val="24"/>
        </w:rPr>
        <w:t>ванием 12.12.1993, с изменениями, одобренными в ходе общероссийского</w:t>
      </w:r>
      <w:r w:rsidR="00125845" w:rsidRPr="001F0F4F">
        <w:rPr>
          <w:rFonts w:ascii="Times New Roman" w:hAnsi="Times New Roman" w:cs="Times New Roman"/>
          <w:sz w:val="24"/>
          <w:szCs w:val="24"/>
        </w:rPr>
        <w:t xml:space="preserve"> </w:t>
      </w:r>
      <w:r w:rsidRPr="001F0F4F">
        <w:rPr>
          <w:rFonts w:ascii="Times New Roman" w:hAnsi="Times New Roman" w:cs="Times New Roman"/>
          <w:sz w:val="24"/>
          <w:szCs w:val="24"/>
        </w:rPr>
        <w:t>голосования 01.07.2020);</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Конвенция о правах ребенка (одобрена Генеральной Ассамблеей</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ООН 20.11.1989, вступила в силу для СССР 15.09.1990);</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Федеральный закон от 29.12.2012 </w:t>
      </w:r>
      <w:r w:rsidR="00125845" w:rsidRPr="001F0F4F">
        <w:rPr>
          <w:rFonts w:ascii="Times New Roman" w:hAnsi="Times New Roman" w:cs="Times New Roman"/>
          <w:sz w:val="24"/>
          <w:szCs w:val="24"/>
        </w:rPr>
        <w:t>№ 273-ФЗ «Об образовании в Рос</w:t>
      </w:r>
      <w:r w:rsidRPr="001F0F4F">
        <w:rPr>
          <w:rFonts w:ascii="Times New Roman" w:hAnsi="Times New Roman" w:cs="Times New Roman"/>
          <w:sz w:val="24"/>
          <w:szCs w:val="24"/>
        </w:rPr>
        <w:t>сийской Федерации»;</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Федеральный закон от 31.07.2020</w:t>
      </w:r>
      <w:r w:rsidR="00125845" w:rsidRPr="001F0F4F">
        <w:rPr>
          <w:rFonts w:ascii="Times New Roman" w:hAnsi="Times New Roman" w:cs="Times New Roman"/>
          <w:sz w:val="24"/>
          <w:szCs w:val="24"/>
        </w:rPr>
        <w:t xml:space="preserve"> № 304-ФЗ «О внесении изменений </w:t>
      </w:r>
      <w:r w:rsidRPr="001F0F4F">
        <w:rPr>
          <w:rFonts w:ascii="Times New Roman" w:hAnsi="Times New Roman" w:cs="Times New Roman"/>
          <w:sz w:val="24"/>
          <w:szCs w:val="24"/>
        </w:rPr>
        <w:t>в Федеральный закон «Об образовании в Российской Федерации» по</w:t>
      </w:r>
      <w:r w:rsidR="00125845" w:rsidRPr="001F0F4F">
        <w:rPr>
          <w:rFonts w:ascii="Times New Roman" w:hAnsi="Times New Roman" w:cs="Times New Roman"/>
          <w:sz w:val="24"/>
          <w:szCs w:val="24"/>
        </w:rPr>
        <w:t xml:space="preserve"> </w:t>
      </w:r>
      <w:r w:rsidRPr="001F0F4F">
        <w:rPr>
          <w:rFonts w:ascii="Times New Roman" w:hAnsi="Times New Roman" w:cs="Times New Roman"/>
          <w:sz w:val="24"/>
          <w:szCs w:val="24"/>
        </w:rPr>
        <w:t>вопросам воспитания обучающихся»;</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Федеральный закон от 24.07.19</w:t>
      </w:r>
      <w:r w:rsidR="00125845" w:rsidRPr="001F0F4F">
        <w:rPr>
          <w:rFonts w:ascii="Times New Roman" w:hAnsi="Times New Roman" w:cs="Times New Roman"/>
          <w:sz w:val="24"/>
          <w:szCs w:val="24"/>
        </w:rPr>
        <w:t>98 № 124-ФЗ «Об основных гаран</w:t>
      </w:r>
      <w:r w:rsidRPr="001F0F4F">
        <w:rPr>
          <w:rFonts w:ascii="Times New Roman" w:hAnsi="Times New Roman" w:cs="Times New Roman"/>
          <w:sz w:val="24"/>
          <w:szCs w:val="24"/>
        </w:rPr>
        <w:t>тиях прав ребенка в Российской Федерации»;</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Федеральный закон от 30.12.</w:t>
      </w:r>
      <w:r w:rsidR="00125845" w:rsidRPr="001F0F4F">
        <w:rPr>
          <w:rFonts w:ascii="Times New Roman" w:hAnsi="Times New Roman" w:cs="Times New Roman"/>
          <w:sz w:val="24"/>
          <w:szCs w:val="24"/>
        </w:rPr>
        <w:t>2020 № 489-ФЗ «О молодежной по</w:t>
      </w:r>
      <w:r w:rsidRPr="001F0F4F">
        <w:rPr>
          <w:rFonts w:ascii="Times New Roman" w:hAnsi="Times New Roman" w:cs="Times New Roman"/>
          <w:sz w:val="24"/>
          <w:szCs w:val="24"/>
        </w:rPr>
        <w:t>литике в Российской Федерации»;</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Стратегия развития воспитания в</w:t>
      </w:r>
      <w:r w:rsidR="00125845" w:rsidRPr="001F0F4F">
        <w:rPr>
          <w:rFonts w:ascii="Times New Roman" w:hAnsi="Times New Roman" w:cs="Times New Roman"/>
          <w:sz w:val="24"/>
          <w:szCs w:val="24"/>
        </w:rPr>
        <w:t xml:space="preserve"> Российской Федерации на период </w:t>
      </w:r>
      <w:r w:rsidRPr="001F0F4F">
        <w:rPr>
          <w:rFonts w:ascii="Times New Roman" w:hAnsi="Times New Roman" w:cs="Times New Roman"/>
          <w:sz w:val="24"/>
          <w:szCs w:val="24"/>
        </w:rPr>
        <w:t>до 2025 года (утверждена распоряжением Правительства Российской</w:t>
      </w:r>
      <w:r w:rsidR="00125845" w:rsidRPr="001F0F4F">
        <w:rPr>
          <w:rFonts w:ascii="Times New Roman" w:hAnsi="Times New Roman" w:cs="Times New Roman"/>
          <w:sz w:val="24"/>
          <w:szCs w:val="24"/>
        </w:rPr>
        <w:t xml:space="preserve"> </w:t>
      </w:r>
      <w:r w:rsidRPr="001F0F4F">
        <w:rPr>
          <w:rFonts w:ascii="Times New Roman" w:hAnsi="Times New Roman" w:cs="Times New Roman"/>
          <w:sz w:val="24"/>
          <w:szCs w:val="24"/>
        </w:rPr>
        <w:t>Федерации от 29.05.2015 № 996-р);</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Указ Президента Российской Ф</w:t>
      </w:r>
      <w:r w:rsidR="00125845" w:rsidRPr="001F0F4F">
        <w:rPr>
          <w:rFonts w:ascii="Times New Roman" w:hAnsi="Times New Roman" w:cs="Times New Roman"/>
          <w:sz w:val="24"/>
          <w:szCs w:val="24"/>
        </w:rPr>
        <w:t xml:space="preserve">едерации от 21.07.2020 № 474 «О </w:t>
      </w:r>
      <w:r w:rsidRPr="001F0F4F">
        <w:rPr>
          <w:rFonts w:ascii="Times New Roman" w:hAnsi="Times New Roman" w:cs="Times New Roman"/>
          <w:sz w:val="24"/>
          <w:szCs w:val="24"/>
        </w:rPr>
        <w:t>национальных целях развития Ро</w:t>
      </w:r>
      <w:r w:rsidR="00125845" w:rsidRPr="001F0F4F">
        <w:rPr>
          <w:rFonts w:ascii="Times New Roman" w:hAnsi="Times New Roman" w:cs="Times New Roman"/>
          <w:sz w:val="24"/>
          <w:szCs w:val="24"/>
        </w:rPr>
        <w:t xml:space="preserve">ссийской Федерации на период до </w:t>
      </w:r>
      <w:r w:rsidRPr="001F0F4F">
        <w:rPr>
          <w:rFonts w:ascii="Times New Roman" w:hAnsi="Times New Roman" w:cs="Times New Roman"/>
          <w:sz w:val="24"/>
          <w:szCs w:val="24"/>
        </w:rPr>
        <w:t>2030 года»;</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lastRenderedPageBreak/>
        <w:t xml:space="preserve">– План основных мероприятий, </w:t>
      </w:r>
      <w:r w:rsidR="00125845" w:rsidRPr="001F0F4F">
        <w:rPr>
          <w:rFonts w:ascii="Times New Roman" w:hAnsi="Times New Roman" w:cs="Times New Roman"/>
          <w:sz w:val="24"/>
          <w:szCs w:val="24"/>
        </w:rPr>
        <w:t xml:space="preserve">проводимых в рамках Десятилетия </w:t>
      </w:r>
      <w:r w:rsidRPr="001F0F4F">
        <w:rPr>
          <w:rFonts w:ascii="Times New Roman" w:hAnsi="Times New Roman" w:cs="Times New Roman"/>
          <w:sz w:val="24"/>
          <w:szCs w:val="24"/>
        </w:rPr>
        <w:t>детства, на период до 2027 года (ут</w:t>
      </w:r>
      <w:r w:rsidR="00125845" w:rsidRPr="001F0F4F">
        <w:rPr>
          <w:rFonts w:ascii="Times New Roman" w:hAnsi="Times New Roman" w:cs="Times New Roman"/>
          <w:sz w:val="24"/>
          <w:szCs w:val="24"/>
        </w:rPr>
        <w:t>вержден распоряжением Правитель</w:t>
      </w:r>
      <w:r w:rsidRPr="001F0F4F">
        <w:rPr>
          <w:rFonts w:ascii="Times New Roman" w:hAnsi="Times New Roman" w:cs="Times New Roman"/>
          <w:sz w:val="24"/>
          <w:szCs w:val="24"/>
        </w:rPr>
        <w:t>ства Российской Федерации от 23.01.2021 № 122-р);</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Указ президента Российской Федерации от 09.11.2022 №809 «Об</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утверждении основ государственной пол</w:t>
      </w:r>
      <w:r w:rsidR="00125845" w:rsidRPr="001F0F4F">
        <w:rPr>
          <w:rFonts w:ascii="Times New Roman" w:hAnsi="Times New Roman" w:cs="Times New Roman"/>
          <w:sz w:val="24"/>
          <w:szCs w:val="24"/>
        </w:rPr>
        <w:t>итики по сохранению и укре</w:t>
      </w:r>
      <w:r w:rsidRPr="001F0F4F">
        <w:rPr>
          <w:rFonts w:ascii="Times New Roman" w:hAnsi="Times New Roman" w:cs="Times New Roman"/>
          <w:sz w:val="24"/>
          <w:szCs w:val="24"/>
        </w:rPr>
        <w:t>плению традиционных российских духовно–нравственных ценностей»;</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Федеральный закон от 14.07.202</w:t>
      </w:r>
      <w:r w:rsidR="00125845" w:rsidRPr="001F0F4F">
        <w:rPr>
          <w:rFonts w:ascii="Times New Roman" w:hAnsi="Times New Roman" w:cs="Times New Roman"/>
          <w:sz w:val="24"/>
          <w:szCs w:val="24"/>
        </w:rPr>
        <w:t>2 № 261-ФЗ «О Российском движе</w:t>
      </w:r>
      <w:r w:rsidRPr="001F0F4F">
        <w:rPr>
          <w:rFonts w:ascii="Times New Roman" w:hAnsi="Times New Roman" w:cs="Times New Roman"/>
          <w:sz w:val="24"/>
          <w:szCs w:val="24"/>
        </w:rPr>
        <w:t>нии детей и молодёжи»;</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–Трудовой кодекс Российской Федерации от 30.12.2001 г. № 197-Ф3;</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Федеральный закон «О внесении изменений и дополнений в закон</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РФ «О защите прав потребителей и кодекс РСФСР «Об административных нарушениях» от 09.01.96 г. № 2-ФЗ;</w:t>
      </w:r>
    </w:p>
    <w:p w:rsidR="003C59FD" w:rsidRPr="001F0F4F" w:rsidRDefault="003C59FD" w:rsidP="003C59F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Об учреждении порядка проведения смен профильных лагерей,</w:t>
      </w:r>
    </w:p>
    <w:p w:rsidR="003C59FD"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с дневным пребыванием, лагерей труда и от</w:t>
      </w:r>
      <w:r w:rsidR="00125845" w:rsidRPr="001F0F4F">
        <w:rPr>
          <w:rFonts w:ascii="Times New Roman" w:hAnsi="Times New Roman" w:cs="Times New Roman"/>
          <w:sz w:val="24"/>
          <w:szCs w:val="24"/>
        </w:rPr>
        <w:t>дыха. Приказ Минобразо</w:t>
      </w:r>
      <w:r w:rsidRPr="001F0F4F">
        <w:rPr>
          <w:rFonts w:ascii="Times New Roman" w:hAnsi="Times New Roman" w:cs="Times New Roman"/>
          <w:sz w:val="24"/>
          <w:szCs w:val="24"/>
        </w:rPr>
        <w:t>вания РФ от 13.07.2001 г. № 2688.</w:t>
      </w:r>
    </w:p>
    <w:p w:rsidR="001C0F67" w:rsidRPr="001F0F4F" w:rsidRDefault="003C59FD" w:rsidP="0012584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–Прогр</w:t>
      </w:r>
      <w:r w:rsidR="00125845" w:rsidRPr="001F0F4F">
        <w:rPr>
          <w:rFonts w:ascii="Times New Roman" w:hAnsi="Times New Roman" w:cs="Times New Roman"/>
          <w:sz w:val="24"/>
          <w:szCs w:val="24"/>
        </w:rPr>
        <w:t xml:space="preserve">амма воспитания Общероссийского </w:t>
      </w:r>
      <w:r w:rsidRPr="001F0F4F">
        <w:rPr>
          <w:rFonts w:ascii="Times New Roman" w:hAnsi="Times New Roman" w:cs="Times New Roman"/>
          <w:sz w:val="24"/>
          <w:szCs w:val="24"/>
        </w:rPr>
        <w:t>общественно-государстве</w:t>
      </w:r>
      <w:r w:rsidR="00125845" w:rsidRPr="001F0F4F">
        <w:rPr>
          <w:rFonts w:ascii="Times New Roman" w:hAnsi="Times New Roman" w:cs="Times New Roman"/>
          <w:sz w:val="24"/>
          <w:szCs w:val="24"/>
        </w:rPr>
        <w:t xml:space="preserve">нного движения детей и молодежи </w:t>
      </w:r>
      <w:r w:rsidRPr="001F0F4F">
        <w:rPr>
          <w:rFonts w:ascii="Times New Roman" w:hAnsi="Times New Roman" w:cs="Times New Roman"/>
          <w:sz w:val="24"/>
          <w:szCs w:val="24"/>
        </w:rPr>
        <w:t>«Движение Первых».</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Целевая аудитория Программы – обучающиеся образовательных организаций в возрасте </w:t>
      </w:r>
      <w:r w:rsidR="001F0F4F">
        <w:rPr>
          <w:rFonts w:ascii="Times New Roman" w:hAnsi="Times New Roman" w:cs="Times New Roman"/>
          <w:sz w:val="24"/>
          <w:szCs w:val="24"/>
        </w:rPr>
        <w:t>8-15</w:t>
      </w:r>
      <w:r w:rsidRPr="001F0F4F">
        <w:rPr>
          <w:rFonts w:ascii="Times New Roman" w:hAnsi="Times New Roman" w:cs="Times New Roman"/>
          <w:sz w:val="24"/>
          <w:szCs w:val="24"/>
        </w:rPr>
        <w:t xml:space="preserve"> лет. </w:t>
      </w: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25845" w:rsidRDefault="00125845">
      <w:pPr>
        <w:spacing w:after="0" w:line="23" w:lineRule="atLeast"/>
        <w:ind w:firstLine="709"/>
        <w:jc w:val="both"/>
        <w:rPr>
          <w:rFonts w:ascii="Times New Roman" w:hAnsi="Times New Roman" w:cs="Times New Roman"/>
          <w:sz w:val="24"/>
          <w:szCs w:val="24"/>
        </w:rPr>
      </w:pPr>
    </w:p>
    <w:p w:rsidR="001F0F4F" w:rsidRDefault="001F0F4F">
      <w:pPr>
        <w:spacing w:after="0" w:line="23" w:lineRule="atLeast"/>
        <w:ind w:firstLine="709"/>
        <w:jc w:val="both"/>
        <w:rPr>
          <w:rFonts w:ascii="Times New Roman" w:hAnsi="Times New Roman" w:cs="Times New Roman"/>
          <w:sz w:val="24"/>
          <w:szCs w:val="24"/>
        </w:rPr>
      </w:pPr>
    </w:p>
    <w:p w:rsidR="001F0F4F" w:rsidRDefault="001F0F4F">
      <w:pPr>
        <w:spacing w:after="0" w:line="23" w:lineRule="atLeast"/>
        <w:ind w:firstLine="709"/>
        <w:jc w:val="both"/>
        <w:rPr>
          <w:rFonts w:ascii="Times New Roman" w:hAnsi="Times New Roman" w:cs="Times New Roman"/>
          <w:sz w:val="24"/>
          <w:szCs w:val="24"/>
        </w:rPr>
      </w:pPr>
    </w:p>
    <w:p w:rsidR="001F0F4F" w:rsidRPr="001F0F4F" w:rsidRDefault="001F0F4F">
      <w:pPr>
        <w:spacing w:after="0" w:line="23" w:lineRule="atLeast"/>
        <w:ind w:firstLine="709"/>
        <w:jc w:val="both"/>
        <w:rPr>
          <w:rFonts w:ascii="Times New Roman" w:hAnsi="Times New Roman" w:cs="Times New Roman"/>
          <w:sz w:val="24"/>
          <w:szCs w:val="24"/>
        </w:rPr>
      </w:pPr>
    </w:p>
    <w:p w:rsidR="00125845" w:rsidRPr="001F0F4F" w:rsidRDefault="00125845">
      <w:pPr>
        <w:spacing w:after="0" w:line="23" w:lineRule="atLeast"/>
        <w:ind w:firstLine="709"/>
        <w:jc w:val="both"/>
        <w:rPr>
          <w:rFonts w:ascii="Times New Roman" w:hAnsi="Times New Roman" w:cs="Times New Roman"/>
          <w:sz w:val="24"/>
          <w:szCs w:val="24"/>
        </w:rPr>
      </w:pPr>
    </w:p>
    <w:p w:rsidR="001C0F67" w:rsidRPr="001F0F4F" w:rsidRDefault="00CF5285" w:rsidP="001F0F4F">
      <w:pPr>
        <w:pageBreakBefore/>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lastRenderedPageBreak/>
        <w:t>РАЗДЕЛ 1. КОМПЛЕКС ОСНОВНЫХ ХАРАКТЕРИСТИК ПРОГРАММЫ</w:t>
      </w:r>
    </w:p>
    <w:p w:rsidR="001C0F67" w:rsidRPr="001F0F4F" w:rsidRDefault="001C0F67">
      <w:pPr>
        <w:spacing w:after="0" w:line="23" w:lineRule="atLeast"/>
        <w:ind w:firstLine="709"/>
        <w:jc w:val="center"/>
        <w:rPr>
          <w:rFonts w:ascii="Times New Roman" w:hAnsi="Times New Roman" w:cs="Times New Roman"/>
          <w:b/>
          <w:sz w:val="24"/>
          <w:szCs w:val="24"/>
        </w:rPr>
      </w:pPr>
    </w:p>
    <w:p w:rsidR="001C0F67" w:rsidRPr="00F72DED" w:rsidRDefault="00CF5285" w:rsidP="00F72DED">
      <w:pPr>
        <w:pStyle w:val="af4"/>
        <w:numPr>
          <w:ilvl w:val="1"/>
          <w:numId w:val="2"/>
        </w:numPr>
        <w:spacing w:after="0" w:line="23" w:lineRule="atLeast"/>
        <w:ind w:left="0" w:firstLine="709"/>
        <w:jc w:val="center"/>
        <w:rPr>
          <w:rFonts w:ascii="Times New Roman" w:hAnsi="Times New Roman" w:cs="Times New Roman"/>
          <w:b/>
          <w:color w:val="000000"/>
          <w:sz w:val="24"/>
          <w:szCs w:val="24"/>
          <w:shd w:val="clear" w:color="auto" w:fill="FFFFFF"/>
        </w:rPr>
      </w:pPr>
      <w:r w:rsidRPr="001F0F4F">
        <w:rPr>
          <w:rFonts w:ascii="Times New Roman" w:hAnsi="Times New Roman" w:cs="Times New Roman"/>
          <w:b/>
          <w:color w:val="000000"/>
          <w:sz w:val="24"/>
          <w:szCs w:val="24"/>
          <w:shd w:val="clear" w:color="auto" w:fill="FFFFFF"/>
        </w:rPr>
        <w:t>Пояснительная записка программы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Предлагаемая программа профильной смены отражает миссию, ценности, проекты и направления деятельности Движения Первых.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Программа строится по модульному принципу и включает в себя инвариантный и вариативный модули.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b/>
          <w:sz w:val="24"/>
          <w:szCs w:val="24"/>
        </w:rPr>
        <w:t>Инвариантный модуль</w:t>
      </w:r>
      <w:r w:rsidRPr="001F0F4F">
        <w:rPr>
          <w:rFonts w:ascii="Times New Roman" w:hAnsi="Times New Roman" w:cs="Times New Roman"/>
          <w:sz w:val="24"/>
          <w:szCs w:val="24"/>
        </w:rPr>
        <w:t xml:space="preserve"> – обязательный для каждой профильной смены, состоит из пяти взаимодополняющих тематических блоков в соответствии с миссией Движения Первых, представленных набором тематических событий на выбор разработчиков и организаторов профильной смены с учетом особенностей смены:</w:t>
      </w:r>
    </w:p>
    <w:p w:rsidR="001C0F67" w:rsidRPr="001F0F4F" w:rsidRDefault="00CF5285">
      <w:pPr>
        <w:pStyle w:val="af4"/>
        <w:numPr>
          <w:ilvl w:val="0"/>
          <w:numId w:val="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Быть с Россией;</w:t>
      </w:r>
    </w:p>
    <w:p w:rsidR="001C0F67" w:rsidRPr="001F0F4F" w:rsidRDefault="00CF5285">
      <w:pPr>
        <w:pStyle w:val="af4"/>
        <w:numPr>
          <w:ilvl w:val="0"/>
          <w:numId w:val="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Быть Человеком;</w:t>
      </w:r>
    </w:p>
    <w:p w:rsidR="001C0F67" w:rsidRPr="001F0F4F" w:rsidRDefault="00CF5285">
      <w:pPr>
        <w:pStyle w:val="af4"/>
        <w:numPr>
          <w:ilvl w:val="0"/>
          <w:numId w:val="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Быть Вместе;</w:t>
      </w:r>
    </w:p>
    <w:p w:rsidR="001C0F67" w:rsidRPr="001F0F4F" w:rsidRDefault="00CF5285">
      <w:pPr>
        <w:pStyle w:val="af4"/>
        <w:numPr>
          <w:ilvl w:val="0"/>
          <w:numId w:val="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Быть в Движении;</w:t>
      </w:r>
    </w:p>
    <w:p w:rsidR="001C0F67" w:rsidRPr="001F0F4F" w:rsidRDefault="00CF5285">
      <w:pPr>
        <w:pStyle w:val="af4"/>
        <w:numPr>
          <w:ilvl w:val="0"/>
          <w:numId w:val="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Быть Первыми.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Тематические блоки реализуются в течение смены параллельно </w:t>
      </w:r>
      <w:r w:rsidRPr="001F0F4F">
        <w:rPr>
          <w:rFonts w:ascii="Times New Roman" w:hAnsi="Times New Roman" w:cs="Times New Roman"/>
          <w:sz w:val="24"/>
          <w:szCs w:val="24"/>
        </w:rPr>
        <w:br/>
        <w:t xml:space="preserve">и предполагают широкую вариативность форм взаимодействия участников.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b/>
          <w:sz w:val="24"/>
          <w:szCs w:val="24"/>
        </w:rPr>
        <w:t>Вариативный (региональный) модуль</w:t>
      </w:r>
      <w:r w:rsidRPr="001F0F4F">
        <w:rPr>
          <w:rFonts w:ascii="Times New Roman" w:hAnsi="Times New Roman" w:cs="Times New Roman"/>
          <w:sz w:val="24"/>
          <w:szCs w:val="24"/>
        </w:rPr>
        <w:t xml:space="preserve"> предполагает свободный выбор направления программы профильной смены, идеи, игровой модели, форм и способов взаимодействия по освоению участниками социального опыта с учетом традиций, истории, лучших воспитательных практик региона; продолжительности смены, количества и возрастных особенностей участников смены, кадровых и материально-технических ресурсов лагеря.</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F72DED"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Отли</w:t>
      </w:r>
      <w:r w:rsidR="00135E44">
        <w:rPr>
          <w:rFonts w:ascii="Times New Roman" w:hAnsi="Times New Roman" w:cs="Times New Roman"/>
          <w:b/>
          <w:sz w:val="24"/>
          <w:szCs w:val="24"/>
        </w:rPr>
        <w:t>чительные особенности программы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 основе содержания программы лежит воспитательная система, обеспечивающая, с одной стороны, – просвещение и всестороннее развитие участников через их включение в различные виды коллективной социально значимой деятельности, с другой – формирование и расширение представлений о Движении Первых, стимулирование активного включения и участия в деятельности Движения Первых.</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Уникальность программы заключается в использовании воспитательного и </w:t>
      </w:r>
      <w:r w:rsidR="001F0F4F" w:rsidRPr="001F0F4F">
        <w:rPr>
          <w:rFonts w:ascii="Times New Roman" w:hAnsi="Times New Roman" w:cs="Times New Roman"/>
          <w:sz w:val="24"/>
          <w:szCs w:val="24"/>
        </w:rPr>
        <w:t>развивающего потенциала организаций отдыха детей,</w:t>
      </w:r>
      <w:r w:rsidRPr="001F0F4F">
        <w:rPr>
          <w:rFonts w:ascii="Times New Roman" w:hAnsi="Times New Roman" w:cs="Times New Roman"/>
          <w:sz w:val="24"/>
          <w:szCs w:val="24"/>
        </w:rPr>
        <w:t xml:space="preserve"> и их оздоровления при интеграции ресурсов Движения Первых и иных соорганизаторов для включения участников в коллективную социально значимую деятельность, на основе миссии, ценностей, проектов и направлений деятельности Движения Первых. Программа рассматривается как элемент системной воспитательной работы.</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 xml:space="preserve">В ходе смены Первых педагогический коллектив детского лагеря создаёт условия по определению траектории личностного развития каждого участника, по окончании смены – индивидуальный план развития ребёнка </w:t>
      </w:r>
      <w:r w:rsidRPr="001F0F4F">
        <w:rPr>
          <w:rFonts w:ascii="Times New Roman" w:hAnsi="Times New Roman" w:cs="Times New Roman"/>
          <w:bCs/>
          <w:sz w:val="24"/>
          <w:szCs w:val="24"/>
        </w:rPr>
        <w:t>в деятельности</w:t>
      </w:r>
      <w:r w:rsidRPr="001F0F4F">
        <w:rPr>
          <w:rFonts w:ascii="Times New Roman" w:eastAsia="Times New Roman" w:hAnsi="Times New Roman" w:cs="Times New Roman"/>
          <w:sz w:val="24"/>
          <w:szCs w:val="24"/>
        </w:rPr>
        <w:t xml:space="preserve"> первичного отделения Движения Первых.</w:t>
      </w:r>
    </w:p>
    <w:p w:rsidR="001C0F67" w:rsidRPr="001F0F4F" w:rsidRDefault="00CF5285">
      <w:pPr>
        <w:spacing w:after="0" w:line="23" w:lineRule="atLeast"/>
        <w:ind w:firstLine="709"/>
        <w:jc w:val="both"/>
        <w:rPr>
          <w:rFonts w:ascii="Times New Roman" w:eastAsia="Times New Roman" w:hAnsi="Times New Roman" w:cs="Times New Roman"/>
          <w:sz w:val="24"/>
          <w:szCs w:val="24"/>
          <w:shd w:val="clear" w:color="auto" w:fill="FFFFFF"/>
          <w:lang w:eastAsia="ru-RU"/>
        </w:rPr>
      </w:pPr>
      <w:r w:rsidRPr="001F0F4F">
        <w:rPr>
          <w:rFonts w:ascii="Times New Roman" w:eastAsia="Times New Roman" w:hAnsi="Times New Roman" w:cs="Times New Roman"/>
          <w:sz w:val="24"/>
          <w:szCs w:val="24"/>
          <w:shd w:val="clear" w:color="auto" w:fill="FFFFFF"/>
          <w:lang w:eastAsia="ru-RU"/>
        </w:rPr>
        <w:t>Траектория личностного развития участника профильной смены — это персональный путь реализации личностного потенциала участника смены, формирование его творческой индивидуальности, ценностных ориентаций, развитие и самоопределение личности на основе полученного опыта от участия в общественно полезной и социально культурной деятельности в рамках программы профильной смены Движения Первых.</w:t>
      </w:r>
    </w:p>
    <w:p w:rsidR="001C0F67" w:rsidRPr="001F0F4F" w:rsidRDefault="00CF5285">
      <w:pPr>
        <w:spacing w:after="0" w:line="23" w:lineRule="atLeast"/>
        <w:ind w:firstLine="709"/>
        <w:jc w:val="both"/>
        <w:rPr>
          <w:rFonts w:ascii="Times New Roman" w:eastAsia="Times New Roman" w:hAnsi="Times New Roman" w:cs="Times New Roman"/>
          <w:sz w:val="24"/>
          <w:szCs w:val="24"/>
          <w:shd w:val="clear" w:color="auto" w:fill="FFFFFF"/>
          <w:lang w:eastAsia="ru-RU"/>
        </w:rPr>
      </w:pPr>
      <w:r w:rsidRPr="001F0F4F">
        <w:rPr>
          <w:rFonts w:ascii="Times New Roman" w:eastAsia="Times New Roman" w:hAnsi="Times New Roman" w:cs="Times New Roman"/>
          <w:sz w:val="24"/>
          <w:szCs w:val="24"/>
          <w:shd w:val="clear" w:color="auto" w:fill="FFFFFF"/>
          <w:lang w:eastAsia="ru-RU"/>
        </w:rPr>
        <w:t xml:space="preserve">Определение траектории личностного развития предполагает построение совместно с вожатыми и временным детским коллективом плана включения участников в общественно полезные и социально значимые события смены на основании собственных интересов, потребностей и индивидуальных особенностей. </w:t>
      </w:r>
    </w:p>
    <w:p w:rsidR="001C0F67" w:rsidRPr="001F0F4F" w:rsidRDefault="00CF5285">
      <w:pPr>
        <w:spacing w:after="0" w:line="23" w:lineRule="atLeast"/>
        <w:ind w:firstLine="709"/>
        <w:jc w:val="both"/>
        <w:rPr>
          <w:rFonts w:ascii="Times New Roman" w:eastAsia="Times New Roman" w:hAnsi="Times New Roman" w:cs="Times New Roman"/>
          <w:sz w:val="24"/>
          <w:szCs w:val="24"/>
          <w:shd w:val="clear" w:color="auto" w:fill="FFFFFF"/>
          <w:lang w:eastAsia="ru-RU"/>
        </w:rPr>
      </w:pPr>
      <w:r w:rsidRPr="001F0F4F">
        <w:rPr>
          <w:rFonts w:ascii="Times New Roman" w:eastAsia="Times New Roman" w:hAnsi="Times New Roman" w:cs="Times New Roman"/>
          <w:sz w:val="24"/>
          <w:szCs w:val="24"/>
          <w:shd w:val="clear" w:color="auto" w:fill="FFFFFF"/>
          <w:lang w:eastAsia="ru-RU"/>
        </w:rPr>
        <w:t xml:space="preserve">Основной рамкой для определения пути личностного развития участника профильной смены Движения Первых является путь от «интереса к участию в смене» через </w:t>
      </w:r>
      <w:r w:rsidRPr="001F0F4F">
        <w:rPr>
          <w:rFonts w:ascii="Times New Roman" w:eastAsia="Times New Roman" w:hAnsi="Times New Roman" w:cs="Times New Roman"/>
          <w:sz w:val="24"/>
          <w:szCs w:val="24"/>
          <w:shd w:val="clear" w:color="auto" w:fill="FFFFFF"/>
          <w:lang w:eastAsia="ru-RU"/>
        </w:rPr>
        <w:lastRenderedPageBreak/>
        <w:t>«активное участие в событиях и мероприятиях первичного отделения Движения Первых» к «осознанной организаторской роли в первичном отделении», что необходимо соотносить с возрастными этапами развития, особенностями организации Смен Первых и функционированием временных детских коллективов.</w:t>
      </w:r>
    </w:p>
    <w:p w:rsidR="001C0F67" w:rsidRPr="001F0F4F" w:rsidRDefault="00CF5285">
      <w:pPr>
        <w:spacing w:after="0" w:line="23" w:lineRule="atLeast"/>
        <w:ind w:firstLine="709"/>
        <w:jc w:val="both"/>
        <w:rPr>
          <w:rFonts w:ascii="Times New Roman" w:eastAsia="Times New Roman" w:hAnsi="Times New Roman" w:cs="Times New Roman"/>
          <w:sz w:val="24"/>
          <w:szCs w:val="24"/>
          <w:shd w:val="clear" w:color="auto" w:fill="FFFFFF"/>
          <w:lang w:eastAsia="ru-RU"/>
        </w:rPr>
      </w:pPr>
      <w:r w:rsidRPr="001F0F4F">
        <w:rPr>
          <w:rFonts w:ascii="Times New Roman" w:eastAsia="Times New Roman" w:hAnsi="Times New Roman" w:cs="Times New Roman"/>
          <w:sz w:val="24"/>
          <w:szCs w:val="24"/>
          <w:shd w:val="clear" w:color="auto" w:fill="FFFFFF"/>
          <w:lang w:eastAsia="ru-RU"/>
        </w:rPr>
        <w:t>На путь личностного развития влияют 3 типа событий: события окружающей среды (события в стране, в семье, в Движении Первых, в лагерной смене), события, связанные с поведением человека в этой среде (роли и поступки человека), события внутренней жизни человека (переживания, эмоции, приводящие к формированию/изменению ценностных отношений).</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Условия построения пути индивидуального развития участника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1.</w:t>
      </w:r>
      <w:r w:rsidRPr="001F0F4F">
        <w:rPr>
          <w:rFonts w:ascii="Times New Roman" w:hAnsi="Times New Roman" w:cs="Times New Roman"/>
          <w:sz w:val="24"/>
          <w:szCs w:val="24"/>
        </w:rPr>
        <w:tab/>
        <w:t xml:space="preserve">Информирование и ориентирование участников; создание ситуаций образцов; помощь, поддержка в определении целей, выборе деятельности, роли, содержания; организация коллективной деятельности, анализа и рефлексии </w:t>
      </w:r>
      <w:proofErr w:type="spellStart"/>
      <w:r w:rsidRPr="001F0F4F">
        <w:rPr>
          <w:rFonts w:ascii="Times New Roman" w:hAnsi="Times New Roman" w:cs="Times New Roman"/>
          <w:sz w:val="24"/>
          <w:szCs w:val="24"/>
        </w:rPr>
        <w:t>акторами</w:t>
      </w:r>
      <w:proofErr w:type="spellEnd"/>
      <w:r w:rsidRPr="001F0F4F">
        <w:rPr>
          <w:rFonts w:ascii="Times New Roman" w:hAnsi="Times New Roman" w:cs="Times New Roman"/>
          <w:sz w:val="24"/>
          <w:szCs w:val="24"/>
        </w:rPr>
        <w:t>, вступающими во взаимодействие с участниками смены (воспитатели, вожатые, администрация, старшие участники смены, партнеры, руководители местных, региональных отделений Движения).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2.</w:t>
      </w:r>
      <w:r w:rsidRPr="001F0F4F">
        <w:rPr>
          <w:rFonts w:ascii="Times New Roman" w:hAnsi="Times New Roman" w:cs="Times New Roman"/>
          <w:sz w:val="24"/>
          <w:szCs w:val="24"/>
        </w:rPr>
        <w:tab/>
        <w:t>Наличие планов деятельности, составленных в процессе коллективного планирования и учета интересов и запросов участников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3.</w:t>
      </w:r>
      <w:r w:rsidRPr="001F0F4F">
        <w:rPr>
          <w:rFonts w:ascii="Times New Roman" w:hAnsi="Times New Roman" w:cs="Times New Roman"/>
          <w:sz w:val="24"/>
          <w:szCs w:val="24"/>
        </w:rPr>
        <w:tab/>
        <w:t>Наличие избыточного предложения для выбора дел, ролей, содержания, форм участия в жизнедеятельности лагеря.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4.</w:t>
      </w:r>
      <w:r w:rsidRPr="001F0F4F">
        <w:rPr>
          <w:rFonts w:ascii="Times New Roman" w:hAnsi="Times New Roman" w:cs="Times New Roman"/>
          <w:sz w:val="24"/>
          <w:szCs w:val="24"/>
        </w:rPr>
        <w:tab/>
        <w:t>Ориентация всех предложений для участника на ценности Движения и цели развития личности, самоопределения и самореализации.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5.</w:t>
      </w:r>
      <w:r w:rsidRPr="001F0F4F">
        <w:rPr>
          <w:rFonts w:ascii="Times New Roman" w:hAnsi="Times New Roman" w:cs="Times New Roman"/>
          <w:sz w:val="24"/>
          <w:szCs w:val="24"/>
        </w:rPr>
        <w:tab/>
        <w:t>Наличие разнообразных основных и временных коллективов (отряды, кружки, секции, советы) которые может выбрать участник.</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6.</w:t>
      </w:r>
      <w:r w:rsidRPr="001F0F4F">
        <w:rPr>
          <w:rFonts w:ascii="Times New Roman" w:hAnsi="Times New Roman" w:cs="Times New Roman"/>
          <w:sz w:val="24"/>
          <w:szCs w:val="24"/>
        </w:rPr>
        <w:tab/>
        <w:t xml:space="preserve">Наличие органов самоуправления и системы наставничества.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7.</w:t>
      </w:r>
      <w:r w:rsidRPr="001F0F4F">
        <w:rPr>
          <w:rFonts w:ascii="Times New Roman" w:hAnsi="Times New Roman" w:cs="Times New Roman"/>
          <w:sz w:val="24"/>
          <w:szCs w:val="24"/>
        </w:rPr>
        <w:tab/>
        <w:t>Открытость пространства для выхода участника во вне для достижения целей самоопределения и самореализации в том числе за счет использования участниками полученных знаний и организаторский умений в первичном отделении, организации в которой оно создано после смены в лагере.</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Построение пути личностного развития участника в лагерной смене складывается из участия в общелагерных, отрядных делах, в обучающих мероприятиях, кружках, секциях, органах самоуправления и выборе предложенных дел, ролей, событий.</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Так, деятельность в рамках профильной смены можно сгруппировать в следующие категории: </w:t>
      </w:r>
    </w:p>
    <w:p w:rsidR="001C0F67" w:rsidRPr="001F0F4F" w:rsidRDefault="00CF5285">
      <w:pPr>
        <w:pStyle w:val="af4"/>
        <w:numPr>
          <w:ilvl w:val="0"/>
          <w:numId w:val="2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Обязательные для участия общелагерные и отрядные дела и события.</w:t>
      </w:r>
    </w:p>
    <w:p w:rsidR="001C0F67" w:rsidRPr="001F0F4F" w:rsidRDefault="00CF5285">
      <w:pPr>
        <w:pStyle w:val="af4"/>
        <w:numPr>
          <w:ilvl w:val="0"/>
          <w:numId w:val="2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Дела и события, являющиеся итогом коллективного планирования.</w:t>
      </w:r>
    </w:p>
    <w:p w:rsidR="001C0F67" w:rsidRPr="001F0F4F" w:rsidRDefault="00CF5285">
      <w:pPr>
        <w:pStyle w:val="af4"/>
        <w:numPr>
          <w:ilvl w:val="0"/>
          <w:numId w:val="2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Деятельность по интересам в малых группах.</w:t>
      </w:r>
    </w:p>
    <w:p w:rsidR="001C0F67" w:rsidRPr="001F0F4F" w:rsidRDefault="00CF5285">
      <w:pPr>
        <w:pStyle w:val="af4"/>
        <w:numPr>
          <w:ilvl w:val="0"/>
          <w:numId w:val="26"/>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Деятельность в отрядных и общелагерных органах детского самоуправления.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Задача взрослых проинформировать о том, в какой деятельности ребенок может принимать участие, и сориентировать в том, какие возможности есть у него для выбора различных событий, ролей, форм работы, позволяющих достигать индивидуальных целей развития, самоопределения и самореализации.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Задачи организаторов профильной смены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ОРГАНИЗАЦИОННЫЙ ПЕРИОД:</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Создать в отряде устойчивый психоэмоциональный климат открытости, доброжелательности, товарищества, взаимной поддержки </w:t>
      </w:r>
      <w:r w:rsidRPr="001F0F4F">
        <w:rPr>
          <w:rFonts w:ascii="Times New Roman" w:hAnsi="Times New Roman" w:cs="Times New Roman"/>
          <w:sz w:val="24"/>
          <w:szCs w:val="24"/>
        </w:rPr>
        <w:br/>
        <w:t>и сплочённости;</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Провести первичную диагностику личности участников смены: мероприятия, направленные на выявление интересов, увлечений, опыта и ожиданий от участия в смене, формы работы, направленные на выявление лидерских, коммуникативных и организаторских навыков детей;</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lastRenderedPageBreak/>
        <w:t xml:space="preserve">Познакомить и актуализировать у участников смены знания </w:t>
      </w:r>
      <w:r w:rsidRPr="001F0F4F">
        <w:rPr>
          <w:rFonts w:ascii="Times New Roman" w:hAnsi="Times New Roman" w:cs="Times New Roman"/>
          <w:sz w:val="24"/>
          <w:szCs w:val="24"/>
        </w:rPr>
        <w:br/>
        <w:t>о деятельности Движения Первых, поговорить о миссии и ценностях.</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Презентовать программу смены, направления деятельности </w:t>
      </w:r>
      <w:r w:rsidRPr="001F0F4F">
        <w:rPr>
          <w:rFonts w:ascii="Times New Roman" w:hAnsi="Times New Roman" w:cs="Times New Roman"/>
          <w:sz w:val="24"/>
          <w:szCs w:val="24"/>
        </w:rPr>
        <w:br/>
        <w:t xml:space="preserve">и возможности для коллективного планирования и организации дел </w:t>
      </w:r>
      <w:r w:rsidRPr="001F0F4F">
        <w:rPr>
          <w:rFonts w:ascii="Times New Roman" w:hAnsi="Times New Roman" w:cs="Times New Roman"/>
          <w:sz w:val="24"/>
          <w:szCs w:val="24"/>
        </w:rPr>
        <w:br/>
        <w:t xml:space="preserve">и событий; </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Выработать общие правила взаимодействия, цели, задачи </w:t>
      </w:r>
      <w:r w:rsidRPr="001F0F4F">
        <w:rPr>
          <w:rFonts w:ascii="Times New Roman" w:hAnsi="Times New Roman" w:cs="Times New Roman"/>
          <w:sz w:val="24"/>
          <w:szCs w:val="24"/>
        </w:rPr>
        <w:br/>
        <w:t>и перспективы совместной деятельности на смену;</w:t>
      </w:r>
    </w:p>
    <w:p w:rsidR="001C0F67" w:rsidRPr="001F0F4F" w:rsidRDefault="00CF5285">
      <w:pPr>
        <w:pStyle w:val="af4"/>
        <w:numPr>
          <w:ilvl w:val="0"/>
          <w:numId w:val="27"/>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Определить траекторию личностного развития каждого участника на смену (участие в событиях и делах смены, органах самоуправления, творческих и инициативных группах) исходя из результатов первичной диагностики, ожиданий и интересов участников.</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ОСНОВНОЙ ПЕРИОД:</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1.</w:t>
      </w:r>
      <w:r w:rsidRPr="001F0F4F">
        <w:rPr>
          <w:rFonts w:ascii="Times New Roman" w:hAnsi="Times New Roman" w:cs="Times New Roman"/>
          <w:sz w:val="24"/>
          <w:szCs w:val="24"/>
        </w:rPr>
        <w:tab/>
        <w:t>Поддержать в отряде психоэмоционального климата открытости, доброжелательности, товарищества, взаимной поддержки и сплочённости;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2.</w:t>
      </w:r>
      <w:r w:rsidRPr="001F0F4F">
        <w:rPr>
          <w:rFonts w:ascii="Times New Roman" w:hAnsi="Times New Roman" w:cs="Times New Roman"/>
          <w:sz w:val="24"/>
          <w:szCs w:val="24"/>
        </w:rPr>
        <w:tab/>
        <w:t>Познакомить с системой общелагерных и отрядных органов детского самоуправления и возможностями участия в них;</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3.</w:t>
      </w:r>
      <w:r w:rsidRPr="001F0F4F">
        <w:rPr>
          <w:rFonts w:ascii="Times New Roman" w:hAnsi="Times New Roman" w:cs="Times New Roman"/>
          <w:sz w:val="24"/>
          <w:szCs w:val="24"/>
        </w:rPr>
        <w:tab/>
        <w:t>Провести выборы в органы детского самоуправления на уровне отряда и лагеря;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4.</w:t>
      </w:r>
      <w:r w:rsidRPr="001F0F4F">
        <w:rPr>
          <w:rFonts w:ascii="Times New Roman" w:hAnsi="Times New Roman" w:cs="Times New Roman"/>
          <w:sz w:val="24"/>
          <w:szCs w:val="24"/>
        </w:rPr>
        <w:tab/>
        <w:t>Провести мероприятия по коллективному планированию деятельности на уровне отряда и лагеря;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5.</w:t>
      </w:r>
      <w:r w:rsidRPr="001F0F4F">
        <w:rPr>
          <w:rFonts w:ascii="Times New Roman" w:hAnsi="Times New Roman" w:cs="Times New Roman"/>
          <w:sz w:val="24"/>
          <w:szCs w:val="24"/>
        </w:rPr>
        <w:tab/>
        <w:t>Провести общее собрание, презентовать лидеров детского самоуправления, результаты коллективного планирования деятельности;</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6.</w:t>
      </w:r>
      <w:r w:rsidRPr="001F0F4F">
        <w:rPr>
          <w:rFonts w:ascii="Times New Roman" w:hAnsi="Times New Roman" w:cs="Times New Roman"/>
          <w:sz w:val="24"/>
          <w:szCs w:val="24"/>
        </w:rPr>
        <w:tab/>
        <w:t xml:space="preserve">Проинформировать детей о возможности участия в формах работы по интересам (секциях, кружках, проектных группах);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7.</w:t>
      </w:r>
      <w:r w:rsidRPr="001F0F4F">
        <w:rPr>
          <w:rFonts w:ascii="Times New Roman" w:hAnsi="Times New Roman" w:cs="Times New Roman"/>
          <w:sz w:val="24"/>
          <w:szCs w:val="24"/>
        </w:rPr>
        <w:tab/>
        <w:t xml:space="preserve">Организовать регулярную аналитическую деятельность на уровне отрядов и лагеря, включающую в себя: </w:t>
      </w:r>
    </w:p>
    <w:p w:rsidR="001C0F67" w:rsidRPr="001F0F4F" w:rsidRDefault="00CF5285">
      <w:pPr>
        <w:pStyle w:val="af4"/>
        <w:numPr>
          <w:ilvl w:val="0"/>
          <w:numId w:val="2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оценку коллективной деятельности и роли каждого в ней; </w:t>
      </w:r>
    </w:p>
    <w:p w:rsidR="001C0F67" w:rsidRPr="001F0F4F" w:rsidRDefault="00CF5285">
      <w:pPr>
        <w:pStyle w:val="af4"/>
        <w:numPr>
          <w:ilvl w:val="0"/>
          <w:numId w:val="2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правильную оценку своих действий и поступков; </w:t>
      </w:r>
    </w:p>
    <w:p w:rsidR="001C0F67" w:rsidRPr="001F0F4F" w:rsidRDefault="00CF5285">
      <w:pPr>
        <w:pStyle w:val="af4"/>
        <w:numPr>
          <w:ilvl w:val="0"/>
          <w:numId w:val="2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обучение эффективным способам подведения итогов какого-либо дела, анализа собственных и групповых достижений.</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ЗАКЛЮЧИТЕЛЬНЫЙ ПЕРИОД:</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1.</w:t>
      </w:r>
      <w:r w:rsidRPr="001F0F4F">
        <w:rPr>
          <w:rFonts w:ascii="Times New Roman" w:hAnsi="Times New Roman" w:cs="Times New Roman"/>
          <w:sz w:val="24"/>
          <w:szCs w:val="24"/>
        </w:rPr>
        <w:tab/>
        <w:t>Провести итоговую диагностику участников смены, включающую в себя:</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выявление изменений уровня удовлетворённости и активности детей в специально организованной совместной деятельности;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выявление приобретённых знаний, умений, навыков и качеств;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оценку умений ставить цель на определённый отрезок времени, определять и последовательно выполнять этапы её достижения;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оценку владения участниками смены умениями разрабатывать и проводить дело (КТД, мастер-класс, игру и т.д.);</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2.</w:t>
      </w:r>
      <w:r w:rsidRPr="001F0F4F">
        <w:rPr>
          <w:rFonts w:ascii="Times New Roman" w:hAnsi="Times New Roman" w:cs="Times New Roman"/>
          <w:sz w:val="24"/>
          <w:szCs w:val="24"/>
        </w:rPr>
        <w:tab/>
        <w:t>Подвести итоги смены с каждым ребёнком. Совместно проанализировать насколько удалось ребёнку реализовать свой личностный потенциал, какие знания и опыт удалось получить. Обсудить, как новый опыт, полученный в лагере, можно использовать дальше (опыт общения, опыт выступлений на сцене, спортивных игр, опыт новых эмоций и нового самоощущения).</w:t>
      </w:r>
    </w:p>
    <w:p w:rsidR="001C0F67" w:rsidRDefault="001C0F67">
      <w:pPr>
        <w:spacing w:after="0" w:line="23" w:lineRule="atLeast"/>
        <w:ind w:firstLine="709"/>
        <w:jc w:val="both"/>
        <w:rPr>
          <w:rFonts w:ascii="Times New Roman" w:hAnsi="Times New Roman" w:cs="Times New Roman"/>
          <w:sz w:val="24"/>
          <w:szCs w:val="24"/>
        </w:rPr>
      </w:pPr>
    </w:p>
    <w:p w:rsidR="001C0F67" w:rsidRPr="00F72DED" w:rsidRDefault="00CF5285" w:rsidP="00F72DED">
      <w:pPr>
        <w:spacing w:after="0" w:line="23" w:lineRule="atLeast"/>
        <w:jc w:val="center"/>
        <w:rPr>
          <w:rFonts w:ascii="Times New Roman" w:hAnsi="Times New Roman" w:cs="Times New Roman"/>
          <w:b/>
          <w:bCs/>
          <w:sz w:val="24"/>
          <w:szCs w:val="24"/>
        </w:rPr>
      </w:pPr>
      <w:r w:rsidRPr="001F0F4F">
        <w:rPr>
          <w:rFonts w:ascii="Times New Roman" w:hAnsi="Times New Roman" w:cs="Times New Roman"/>
          <w:b/>
          <w:bCs/>
          <w:sz w:val="24"/>
          <w:szCs w:val="24"/>
        </w:rPr>
        <w:t>К</w:t>
      </w:r>
      <w:r w:rsidRPr="001F0F4F">
        <w:rPr>
          <w:rFonts w:ascii="Times New Roman" w:hAnsi="Times New Roman" w:cs="Times New Roman"/>
          <w:b/>
          <w:bCs/>
          <w:color w:val="000000"/>
          <w:sz w:val="24"/>
          <w:szCs w:val="24"/>
          <w:shd w:val="clear" w:color="auto" w:fill="FFFFFF"/>
        </w:rPr>
        <w:t>раткая характеристика участников программы</w:t>
      </w:r>
    </w:p>
    <w:p w:rsidR="001C0F67" w:rsidRPr="001F0F4F" w:rsidRDefault="00CF5285" w:rsidP="00135E44">
      <w:pPr>
        <w:pStyle w:val="aff3"/>
        <w:spacing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Категории участников смены:</w:t>
      </w:r>
    </w:p>
    <w:p w:rsidR="001C0F67" w:rsidRPr="001F0F4F" w:rsidRDefault="00CF5285" w:rsidP="00135E44">
      <w:pPr>
        <w:pStyle w:val="aff3"/>
        <w:numPr>
          <w:ilvl w:val="0"/>
          <w:numId w:val="11"/>
        </w:numPr>
        <w:tabs>
          <w:tab w:val="left" w:pos="851"/>
        </w:tabs>
        <w:spacing w:line="23" w:lineRule="atLeast"/>
        <w:ind w:left="0"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активисты Движения Первых: лидеры школьного самоуправления, первичных отделений, представители Советов Первых, активисты проектов;</w:t>
      </w:r>
    </w:p>
    <w:p w:rsidR="001C0F67" w:rsidRPr="001F0F4F" w:rsidRDefault="00CF5285" w:rsidP="00135E44">
      <w:pPr>
        <w:pStyle w:val="aff3"/>
        <w:numPr>
          <w:ilvl w:val="0"/>
          <w:numId w:val="11"/>
        </w:numPr>
        <w:tabs>
          <w:tab w:val="left" w:pos="851"/>
        </w:tabs>
        <w:spacing w:line="23" w:lineRule="atLeast"/>
        <w:ind w:left="0"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участники первичных, местных отделений, участники проектов, конкурсов, акций и событий Движения Первых регионального и федерального уровня;</w:t>
      </w:r>
    </w:p>
    <w:p w:rsidR="001C0F67" w:rsidRPr="001F0F4F" w:rsidRDefault="00CF5285" w:rsidP="00135E44">
      <w:pPr>
        <w:pStyle w:val="af4"/>
        <w:numPr>
          <w:ilvl w:val="0"/>
          <w:numId w:val="12"/>
        </w:numPr>
        <w:tabs>
          <w:tab w:val="left" w:pos="851"/>
          <w:tab w:val="left" w:pos="993"/>
        </w:tabs>
        <w:spacing w:after="0" w:line="23" w:lineRule="atLeast"/>
        <w:ind w:left="0" w:firstLine="709"/>
        <w:jc w:val="both"/>
        <w:rPr>
          <w:rFonts w:ascii="Times New Roman" w:hAnsi="Times New Roman" w:cs="Times New Roman"/>
          <w:color w:val="000000"/>
          <w:sz w:val="24"/>
          <w:szCs w:val="24"/>
          <w:shd w:val="clear" w:color="auto" w:fill="FFFFFF"/>
        </w:rPr>
      </w:pPr>
      <w:r w:rsidRPr="001F0F4F">
        <w:rPr>
          <w:rFonts w:ascii="Times New Roman" w:hAnsi="Times New Roman" w:cs="Times New Roman"/>
          <w:sz w:val="24"/>
          <w:szCs w:val="24"/>
        </w:rPr>
        <w:lastRenderedPageBreak/>
        <w:t>потенциальные участники Движения Первых.</w:t>
      </w:r>
      <w:r w:rsidRPr="001F0F4F">
        <w:rPr>
          <w:rFonts w:ascii="Times New Roman" w:hAnsi="Times New Roman" w:cs="Times New Roman"/>
          <w:color w:val="000000"/>
          <w:sz w:val="24"/>
          <w:szCs w:val="24"/>
          <w:shd w:val="clear" w:color="auto" w:fill="FFFFFF"/>
        </w:rPr>
        <w:t xml:space="preserve"> </w:t>
      </w:r>
    </w:p>
    <w:p w:rsidR="00EE112B" w:rsidRPr="001F0F4F" w:rsidRDefault="00EE112B" w:rsidP="00135E44">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Программа рассчитана на детей от 8 до 15 лет (максимальный возраст – 17 лет) и учитывает особенности каждой возрастной группы.</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Дети 8-10 лет.</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 этом возрасте дети очень общительны, они активно ищут контакты и находят их, любят коллективную деятельность, хотя стремление к самореализации выражено у этих ребят также весьма ярко. Неуемная активность одновременно является плюсом и минусом этого возраста. Детскую энергию важно направить в нужное русло, ведь именно в 8-10 лет детям свойственно не задумываться о последствиях своих действий. Для них подходят система чередования творческих поручений, интеллектуальные викторины, игры, конкурсы.</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Беседа в данном возрасте является одним из самых благотворных методов воздействия. Для этого можно использовать рассказы из собственного опыта, отрывки из художественных произведений, просить детей поделиться своим опытом по разрешению сложных ситуаций, привлекать детей к поиску решений.</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Они очень восприимчивы к различным ритуалам, их увлекает совместная деятельность. Но им обязательно нужен успех, поощрение, при неудачах они теряют интерес к деятельности. Нужно поощрять детей и хвалить за каждую сделанную самостоятельно деталь – например, застеленную постель, уборку.</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Младшие подростки 11-13 лет.</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 этом возрасте у них особенно развито желание лидерства. Это опасный возраст, когда у детей возн</w:t>
      </w:r>
      <w:r w:rsidR="00BC7CD1" w:rsidRPr="001F0F4F">
        <w:rPr>
          <w:rFonts w:ascii="Times New Roman" w:hAnsi="Times New Roman" w:cs="Times New Roman"/>
          <w:sz w:val="24"/>
          <w:szCs w:val="24"/>
        </w:rPr>
        <w:t>икает некоторое сознание негати</w:t>
      </w:r>
      <w:r w:rsidRPr="001F0F4F">
        <w:rPr>
          <w:rFonts w:ascii="Times New Roman" w:hAnsi="Times New Roman" w:cs="Times New Roman"/>
          <w:sz w:val="24"/>
          <w:szCs w:val="24"/>
        </w:rPr>
        <w:t>визма (не хочу, не буду). В этом возрасте детям необходима система мотивации участия во всем, например, рейтинговая система (дети очень любят соревноваться - кто больше, лучше, быстрее).</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Для этих детей на перв</w:t>
      </w:r>
      <w:r w:rsidR="00BC7CD1" w:rsidRPr="001F0F4F">
        <w:rPr>
          <w:rFonts w:ascii="Times New Roman" w:hAnsi="Times New Roman" w:cs="Times New Roman"/>
          <w:sz w:val="24"/>
          <w:szCs w:val="24"/>
        </w:rPr>
        <w:t xml:space="preserve">ое место выходят их сверстники. </w:t>
      </w:r>
      <w:r w:rsidRPr="001F0F4F">
        <w:rPr>
          <w:rFonts w:ascii="Times New Roman" w:hAnsi="Times New Roman" w:cs="Times New Roman"/>
          <w:sz w:val="24"/>
          <w:szCs w:val="24"/>
        </w:rPr>
        <w:t>Поэтому конфликты с взрослыми р</w:t>
      </w:r>
      <w:r w:rsidR="00BC7CD1" w:rsidRPr="001F0F4F">
        <w:rPr>
          <w:rFonts w:ascii="Times New Roman" w:hAnsi="Times New Roman" w:cs="Times New Roman"/>
          <w:sz w:val="24"/>
          <w:szCs w:val="24"/>
        </w:rPr>
        <w:t xml:space="preserve">азворачиваются на новом уровне. </w:t>
      </w:r>
      <w:r w:rsidRPr="001F0F4F">
        <w:rPr>
          <w:rFonts w:ascii="Times New Roman" w:hAnsi="Times New Roman" w:cs="Times New Roman"/>
          <w:sz w:val="24"/>
          <w:szCs w:val="24"/>
        </w:rPr>
        <w:t xml:space="preserve">Детям важно отстоять свое </w:t>
      </w:r>
      <w:proofErr w:type="gramStart"/>
      <w:r w:rsidR="00BC7CD1" w:rsidRPr="001F0F4F">
        <w:rPr>
          <w:rFonts w:ascii="Times New Roman" w:hAnsi="Times New Roman" w:cs="Times New Roman"/>
          <w:sz w:val="24"/>
          <w:szCs w:val="24"/>
        </w:rPr>
        <w:t>Я</w:t>
      </w:r>
      <w:proofErr w:type="gramEnd"/>
      <w:r w:rsidR="00BC7CD1" w:rsidRPr="001F0F4F">
        <w:rPr>
          <w:rFonts w:ascii="Times New Roman" w:hAnsi="Times New Roman" w:cs="Times New Roman"/>
          <w:sz w:val="24"/>
          <w:szCs w:val="24"/>
        </w:rPr>
        <w:t xml:space="preserve">, свое мнение. И часто они это </w:t>
      </w:r>
      <w:r w:rsidRPr="001F0F4F">
        <w:rPr>
          <w:rFonts w:ascii="Times New Roman" w:hAnsi="Times New Roman" w:cs="Times New Roman"/>
          <w:sz w:val="24"/>
          <w:szCs w:val="24"/>
        </w:rPr>
        <w:t>делают, вставая в оппозицию педагогу. В этот же моме</w:t>
      </w:r>
      <w:r w:rsidR="00BC7CD1" w:rsidRPr="001F0F4F">
        <w:rPr>
          <w:rFonts w:ascii="Times New Roman" w:hAnsi="Times New Roman" w:cs="Times New Roman"/>
          <w:sz w:val="24"/>
          <w:szCs w:val="24"/>
        </w:rPr>
        <w:t>нт у ребят возникает тяга к объ</w:t>
      </w:r>
      <w:r w:rsidRPr="001F0F4F">
        <w:rPr>
          <w:rFonts w:ascii="Times New Roman" w:hAnsi="Times New Roman" w:cs="Times New Roman"/>
          <w:sz w:val="24"/>
          <w:szCs w:val="24"/>
        </w:rPr>
        <w:t>единению в группы. В этом возрасте дети с удовольствием участвуют</w:t>
      </w:r>
      <w:r w:rsidR="00BC7CD1" w:rsidRPr="001F0F4F">
        <w:rPr>
          <w:rFonts w:ascii="Times New Roman" w:hAnsi="Times New Roman" w:cs="Times New Roman"/>
          <w:sz w:val="24"/>
          <w:szCs w:val="24"/>
        </w:rPr>
        <w:t xml:space="preserve"> </w:t>
      </w:r>
      <w:r w:rsidRPr="001F0F4F">
        <w:rPr>
          <w:rFonts w:ascii="Times New Roman" w:hAnsi="Times New Roman" w:cs="Times New Roman"/>
          <w:sz w:val="24"/>
          <w:szCs w:val="24"/>
        </w:rPr>
        <w:t>во всевозможных конкурсах и играх. Они уже не такие маленькие, чтобы не понять правил игры, но еще не обременены подростковыми комплексами, не сформированы</w:t>
      </w:r>
      <w:r w:rsidR="00BC7CD1" w:rsidRPr="001F0F4F">
        <w:rPr>
          <w:rFonts w:ascii="Times New Roman" w:hAnsi="Times New Roman" w:cs="Times New Roman"/>
          <w:sz w:val="24"/>
          <w:szCs w:val="24"/>
        </w:rPr>
        <w:t xml:space="preserve"> </w:t>
      </w:r>
      <w:r w:rsidRPr="001F0F4F">
        <w:rPr>
          <w:rFonts w:ascii="Times New Roman" w:hAnsi="Times New Roman" w:cs="Times New Roman"/>
          <w:sz w:val="24"/>
          <w:szCs w:val="24"/>
        </w:rPr>
        <w:t>окончательно, легко поддаются вос</w:t>
      </w:r>
      <w:r w:rsidR="00BC7CD1" w:rsidRPr="001F0F4F">
        <w:rPr>
          <w:rFonts w:ascii="Times New Roman" w:hAnsi="Times New Roman" w:cs="Times New Roman"/>
          <w:sz w:val="24"/>
          <w:szCs w:val="24"/>
        </w:rPr>
        <w:t xml:space="preserve">питанию. Этим детям очень </w:t>
      </w:r>
      <w:r w:rsidRPr="001F0F4F">
        <w:rPr>
          <w:rFonts w:ascii="Times New Roman" w:hAnsi="Times New Roman" w:cs="Times New Roman"/>
          <w:sz w:val="24"/>
          <w:szCs w:val="24"/>
        </w:rPr>
        <w:t>нравится быть командой, быть лучше всех. Именно в этом возрасте у детей очень</w:t>
      </w:r>
      <w:r w:rsidR="00BC7CD1" w:rsidRPr="001F0F4F">
        <w:rPr>
          <w:rFonts w:ascii="Times New Roman" w:hAnsi="Times New Roman" w:cs="Times New Roman"/>
          <w:sz w:val="24"/>
          <w:szCs w:val="24"/>
        </w:rPr>
        <w:t xml:space="preserve"> сильно, в хорошем смысле, развито «стадное» </w:t>
      </w:r>
      <w:r w:rsidRPr="001F0F4F">
        <w:rPr>
          <w:rFonts w:ascii="Times New Roman" w:hAnsi="Times New Roman" w:cs="Times New Roman"/>
          <w:sz w:val="24"/>
          <w:szCs w:val="24"/>
        </w:rPr>
        <w:t>чувство.</w:t>
      </w:r>
    </w:p>
    <w:p w:rsidR="00BC7CD1" w:rsidRPr="001F0F4F" w:rsidRDefault="00EE112B" w:rsidP="00135E44">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Подростки 14-15 лет.</w:t>
      </w:r>
    </w:p>
    <w:p w:rsidR="00EE112B" w:rsidRPr="001F0F4F" w:rsidRDefault="00EE112B" w:rsidP="00135E44">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В этом возрасте дети склонны к резк</w:t>
      </w:r>
      <w:r w:rsidR="00BC7CD1" w:rsidRPr="001F0F4F">
        <w:rPr>
          <w:rFonts w:ascii="Times New Roman" w:hAnsi="Times New Roman" w:cs="Times New Roman"/>
          <w:sz w:val="24"/>
          <w:szCs w:val="24"/>
        </w:rPr>
        <w:t>им перепадам настроения, а так</w:t>
      </w:r>
      <w:r w:rsidRPr="001F0F4F">
        <w:rPr>
          <w:rFonts w:ascii="Times New Roman" w:hAnsi="Times New Roman" w:cs="Times New Roman"/>
          <w:sz w:val="24"/>
          <w:szCs w:val="24"/>
        </w:rPr>
        <w:t>же к так называемому</w:t>
      </w:r>
      <w:r w:rsidR="00BC7CD1" w:rsidRPr="001F0F4F">
        <w:rPr>
          <w:rFonts w:ascii="Times New Roman" w:hAnsi="Times New Roman" w:cs="Times New Roman"/>
          <w:sz w:val="24"/>
          <w:szCs w:val="24"/>
        </w:rPr>
        <w:t xml:space="preserve"> «юношескому максимализму». Они </w:t>
      </w:r>
      <w:r w:rsidRPr="001F0F4F">
        <w:rPr>
          <w:rFonts w:ascii="Times New Roman" w:hAnsi="Times New Roman" w:cs="Times New Roman"/>
          <w:sz w:val="24"/>
          <w:szCs w:val="24"/>
        </w:rPr>
        <w:t>достаточно умны, общительны, умеют отстаивать свою точку зрения. Не любят, когда ими командуют. Считают, что вправе распоряжаться собой сами. Больше говорят, чем делают. Если делают, то, в основном, напоказ. Не</w:t>
      </w:r>
      <w:r w:rsidR="00BC7CD1" w:rsidRPr="001F0F4F">
        <w:rPr>
          <w:rFonts w:ascii="Times New Roman" w:hAnsi="Times New Roman" w:cs="Times New Roman"/>
          <w:sz w:val="24"/>
          <w:szCs w:val="24"/>
        </w:rPr>
        <w:t xml:space="preserve"> </w:t>
      </w:r>
      <w:r w:rsidRPr="001F0F4F">
        <w:rPr>
          <w:rFonts w:ascii="Times New Roman" w:hAnsi="Times New Roman" w:cs="Times New Roman"/>
          <w:sz w:val="24"/>
          <w:szCs w:val="24"/>
        </w:rPr>
        <w:t>могут существовать без лидера. Сами т</w:t>
      </w:r>
      <w:r w:rsidR="00BC7CD1" w:rsidRPr="001F0F4F">
        <w:rPr>
          <w:rFonts w:ascii="Times New Roman" w:hAnsi="Times New Roman" w:cs="Times New Roman"/>
          <w:sz w:val="24"/>
          <w:szCs w:val="24"/>
        </w:rPr>
        <w:t xml:space="preserve">ого не подозревая, его создают, </w:t>
      </w:r>
      <w:r w:rsidRPr="001F0F4F">
        <w:rPr>
          <w:rFonts w:ascii="Times New Roman" w:hAnsi="Times New Roman" w:cs="Times New Roman"/>
          <w:sz w:val="24"/>
          <w:szCs w:val="24"/>
        </w:rPr>
        <w:t>в большинстве случаев от этого страдают.</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Нужно сделать из этих детей союзников, советоваться с ними во всем. Они уже считают себя </w:t>
      </w:r>
      <w:r w:rsidR="00BC7CD1" w:rsidRPr="001F0F4F">
        <w:rPr>
          <w:rFonts w:ascii="Times New Roman" w:hAnsi="Times New Roman" w:cs="Times New Roman"/>
          <w:sz w:val="24"/>
          <w:szCs w:val="24"/>
        </w:rPr>
        <w:t xml:space="preserve">взрослыми и не терпят, если без </w:t>
      </w:r>
      <w:r w:rsidRPr="001F0F4F">
        <w:rPr>
          <w:rFonts w:ascii="Times New Roman" w:hAnsi="Times New Roman" w:cs="Times New Roman"/>
          <w:sz w:val="24"/>
          <w:szCs w:val="24"/>
        </w:rPr>
        <w:t>них принимают решение. Они часто</w:t>
      </w:r>
      <w:r w:rsidR="00BC7CD1" w:rsidRPr="001F0F4F">
        <w:rPr>
          <w:rFonts w:ascii="Times New Roman" w:hAnsi="Times New Roman" w:cs="Times New Roman"/>
          <w:sz w:val="24"/>
          <w:szCs w:val="24"/>
        </w:rPr>
        <w:t xml:space="preserve"> сами себя занимают, придумывая </w:t>
      </w:r>
      <w:r w:rsidRPr="001F0F4F">
        <w:rPr>
          <w:rFonts w:ascii="Times New Roman" w:hAnsi="Times New Roman" w:cs="Times New Roman"/>
          <w:sz w:val="24"/>
          <w:szCs w:val="24"/>
        </w:rPr>
        <w:t>игры.</w:t>
      </w:r>
      <w:r w:rsidR="00BC7CD1" w:rsidRPr="001F0F4F">
        <w:rPr>
          <w:rFonts w:ascii="Times New Roman" w:hAnsi="Times New Roman" w:cs="Times New Roman"/>
          <w:sz w:val="24"/>
          <w:szCs w:val="24"/>
        </w:rPr>
        <w:t xml:space="preserve"> </w:t>
      </w:r>
      <w:r w:rsidRPr="001F0F4F">
        <w:rPr>
          <w:rFonts w:ascii="Times New Roman" w:hAnsi="Times New Roman" w:cs="Times New Roman"/>
          <w:sz w:val="24"/>
          <w:szCs w:val="24"/>
        </w:rPr>
        <w:t>У подростков часто существу</w:t>
      </w:r>
      <w:r w:rsidR="00BC7CD1" w:rsidRPr="001F0F4F">
        <w:rPr>
          <w:rFonts w:ascii="Times New Roman" w:hAnsi="Times New Roman" w:cs="Times New Roman"/>
          <w:sz w:val="24"/>
          <w:szCs w:val="24"/>
        </w:rPr>
        <w:t xml:space="preserve">ет жесткая борьба за лидерство, </w:t>
      </w:r>
      <w:r w:rsidRPr="001F0F4F">
        <w:rPr>
          <w:rFonts w:ascii="Times New Roman" w:hAnsi="Times New Roman" w:cs="Times New Roman"/>
          <w:sz w:val="24"/>
          <w:szCs w:val="24"/>
        </w:rPr>
        <w:t xml:space="preserve">особенно у тех, кто привык </w:t>
      </w:r>
      <w:r w:rsidR="00BC7CD1" w:rsidRPr="001F0F4F">
        <w:rPr>
          <w:rFonts w:ascii="Times New Roman" w:hAnsi="Times New Roman" w:cs="Times New Roman"/>
          <w:sz w:val="24"/>
          <w:szCs w:val="24"/>
        </w:rPr>
        <w:t xml:space="preserve">быть лидером в своем классе. Не допускайте споров </w:t>
      </w:r>
      <w:r w:rsidRPr="001F0F4F">
        <w:rPr>
          <w:rFonts w:ascii="Times New Roman" w:hAnsi="Times New Roman" w:cs="Times New Roman"/>
          <w:sz w:val="24"/>
          <w:szCs w:val="24"/>
        </w:rPr>
        <w:t>по этому поводу.</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Отличительной особенностью дете</w:t>
      </w:r>
      <w:r w:rsidR="00BC7CD1" w:rsidRPr="001F0F4F">
        <w:rPr>
          <w:rFonts w:ascii="Times New Roman" w:hAnsi="Times New Roman" w:cs="Times New Roman"/>
          <w:sz w:val="24"/>
          <w:szCs w:val="24"/>
        </w:rPr>
        <w:t>й этого возраста является насту</w:t>
      </w:r>
      <w:r w:rsidRPr="001F0F4F">
        <w:rPr>
          <w:rFonts w:ascii="Times New Roman" w:hAnsi="Times New Roman" w:cs="Times New Roman"/>
          <w:sz w:val="24"/>
          <w:szCs w:val="24"/>
        </w:rPr>
        <w:t xml:space="preserve">пающее половое созревание. Дети </w:t>
      </w:r>
      <w:r w:rsidR="00BC7CD1" w:rsidRPr="001F0F4F">
        <w:rPr>
          <w:rFonts w:ascii="Times New Roman" w:hAnsi="Times New Roman" w:cs="Times New Roman"/>
          <w:sz w:val="24"/>
          <w:szCs w:val="24"/>
        </w:rPr>
        <w:t>становятся нервными и неуступчи</w:t>
      </w:r>
      <w:r w:rsidRPr="001F0F4F">
        <w:rPr>
          <w:rFonts w:ascii="Times New Roman" w:hAnsi="Times New Roman" w:cs="Times New Roman"/>
          <w:sz w:val="24"/>
          <w:szCs w:val="24"/>
        </w:rPr>
        <w:t>выми, зачастую ярко выраженными максималистами, что выражается</w:t>
      </w:r>
      <w:r w:rsidR="00BC7CD1" w:rsidRPr="001F0F4F">
        <w:rPr>
          <w:rFonts w:ascii="Times New Roman" w:hAnsi="Times New Roman" w:cs="Times New Roman"/>
          <w:sz w:val="24"/>
          <w:szCs w:val="24"/>
        </w:rPr>
        <w:t xml:space="preserve"> </w:t>
      </w:r>
      <w:r w:rsidRPr="001F0F4F">
        <w:rPr>
          <w:rFonts w:ascii="Times New Roman" w:hAnsi="Times New Roman" w:cs="Times New Roman"/>
          <w:sz w:val="24"/>
          <w:szCs w:val="24"/>
        </w:rPr>
        <w:t>в критичности, негативной оценке того, что делают другие. («Что за глупость, я в этом участвовать не буду!»). В этот момент важно помнить, что негативная реакция очень часто скрывает под собой неуверенность в собственных силах.</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lastRenderedPageBreak/>
        <w:t>В результате всех физиологичес</w:t>
      </w:r>
      <w:r w:rsidR="00BC7CD1" w:rsidRPr="001F0F4F">
        <w:rPr>
          <w:rFonts w:ascii="Times New Roman" w:hAnsi="Times New Roman" w:cs="Times New Roman"/>
          <w:sz w:val="24"/>
          <w:szCs w:val="24"/>
        </w:rPr>
        <w:t>ких и эмоциональных перемен вни</w:t>
      </w:r>
      <w:r w:rsidRPr="001F0F4F">
        <w:rPr>
          <w:rFonts w:ascii="Times New Roman" w:hAnsi="Times New Roman" w:cs="Times New Roman"/>
          <w:sz w:val="24"/>
          <w:szCs w:val="24"/>
        </w:rPr>
        <w:t>мание подростка обращаетс</w:t>
      </w:r>
      <w:r w:rsidR="00BC7CD1" w:rsidRPr="001F0F4F">
        <w:rPr>
          <w:rFonts w:ascii="Times New Roman" w:hAnsi="Times New Roman" w:cs="Times New Roman"/>
          <w:sz w:val="24"/>
          <w:szCs w:val="24"/>
        </w:rPr>
        <w:t xml:space="preserve">я на самого себя. Он становится </w:t>
      </w:r>
      <w:r w:rsidRPr="001F0F4F">
        <w:rPr>
          <w:rFonts w:ascii="Times New Roman" w:hAnsi="Times New Roman" w:cs="Times New Roman"/>
          <w:sz w:val="24"/>
          <w:szCs w:val="24"/>
        </w:rPr>
        <w:t>более чувствительным и за</w:t>
      </w:r>
      <w:r w:rsidR="00BC7CD1" w:rsidRPr="001F0F4F">
        <w:rPr>
          <w:rFonts w:ascii="Times New Roman" w:hAnsi="Times New Roman" w:cs="Times New Roman"/>
          <w:sz w:val="24"/>
          <w:szCs w:val="24"/>
        </w:rPr>
        <w:t xml:space="preserve">стенчивым. Подросток так быстро </w:t>
      </w:r>
      <w:r w:rsidRPr="001F0F4F">
        <w:rPr>
          <w:rFonts w:ascii="Times New Roman" w:hAnsi="Times New Roman" w:cs="Times New Roman"/>
          <w:sz w:val="24"/>
          <w:szCs w:val="24"/>
        </w:rPr>
        <w:t xml:space="preserve">меняется, что ему трудно разобраться, что он собой представляет. Его движения становятся угловатыми, потому что он еще не может </w:t>
      </w:r>
      <w:r w:rsidR="00BC7CD1" w:rsidRPr="001F0F4F">
        <w:rPr>
          <w:rFonts w:ascii="Times New Roman" w:hAnsi="Times New Roman" w:cs="Times New Roman"/>
          <w:sz w:val="24"/>
          <w:szCs w:val="24"/>
        </w:rPr>
        <w:t>управлять сво</w:t>
      </w:r>
      <w:r w:rsidRPr="001F0F4F">
        <w:rPr>
          <w:rFonts w:ascii="Times New Roman" w:hAnsi="Times New Roman" w:cs="Times New Roman"/>
          <w:sz w:val="24"/>
          <w:szCs w:val="24"/>
        </w:rPr>
        <w:t xml:space="preserve">им новым телом, ему трудно управлять и своими новыми чувствами. Подросток </w:t>
      </w:r>
      <w:r w:rsidR="00BC7CD1" w:rsidRPr="001F0F4F">
        <w:rPr>
          <w:rFonts w:ascii="Times New Roman" w:hAnsi="Times New Roman" w:cs="Times New Roman"/>
          <w:sz w:val="24"/>
          <w:szCs w:val="24"/>
        </w:rPr>
        <w:t xml:space="preserve">легко обижается на замечания. В </w:t>
      </w:r>
      <w:r w:rsidRPr="001F0F4F">
        <w:rPr>
          <w:rFonts w:ascii="Times New Roman" w:hAnsi="Times New Roman" w:cs="Times New Roman"/>
          <w:sz w:val="24"/>
          <w:szCs w:val="24"/>
        </w:rPr>
        <w:t>какие-то моменты он чувс</w:t>
      </w:r>
      <w:r w:rsidR="00BC7CD1" w:rsidRPr="001F0F4F">
        <w:rPr>
          <w:rFonts w:ascii="Times New Roman" w:hAnsi="Times New Roman" w:cs="Times New Roman"/>
          <w:sz w:val="24"/>
          <w:szCs w:val="24"/>
        </w:rPr>
        <w:t xml:space="preserve">твует себя взрослым, умудренным </w:t>
      </w:r>
      <w:r w:rsidRPr="001F0F4F">
        <w:rPr>
          <w:rFonts w:ascii="Times New Roman" w:hAnsi="Times New Roman" w:cs="Times New Roman"/>
          <w:sz w:val="24"/>
          <w:szCs w:val="24"/>
        </w:rPr>
        <w:t>жизненным опытом и хочет, чтобы окружающие относились к н</w:t>
      </w:r>
      <w:r w:rsidR="00BC7CD1" w:rsidRPr="001F0F4F">
        <w:rPr>
          <w:rFonts w:ascii="Times New Roman" w:hAnsi="Times New Roman" w:cs="Times New Roman"/>
          <w:sz w:val="24"/>
          <w:szCs w:val="24"/>
        </w:rPr>
        <w:t>ему соответственно. Но в следую</w:t>
      </w:r>
      <w:r w:rsidRPr="001F0F4F">
        <w:rPr>
          <w:rFonts w:ascii="Times New Roman" w:hAnsi="Times New Roman" w:cs="Times New Roman"/>
          <w:sz w:val="24"/>
          <w:szCs w:val="24"/>
        </w:rPr>
        <w:t>щую минуту он чувствует себя ребенком и ощущает необходимость в защите и материнской ласке. Н</w:t>
      </w:r>
      <w:r w:rsidR="00BC7CD1" w:rsidRPr="001F0F4F">
        <w:rPr>
          <w:rFonts w:ascii="Times New Roman" w:hAnsi="Times New Roman" w:cs="Times New Roman"/>
          <w:sz w:val="24"/>
          <w:szCs w:val="24"/>
        </w:rPr>
        <w:t>а доброе слово и предложение по</w:t>
      </w:r>
      <w:r w:rsidRPr="001F0F4F">
        <w:rPr>
          <w:rFonts w:ascii="Times New Roman" w:hAnsi="Times New Roman" w:cs="Times New Roman"/>
          <w:sz w:val="24"/>
          <w:szCs w:val="24"/>
        </w:rPr>
        <w:t>мочь п</w:t>
      </w:r>
      <w:r w:rsidR="00BC7CD1" w:rsidRPr="001F0F4F">
        <w:rPr>
          <w:rFonts w:ascii="Times New Roman" w:hAnsi="Times New Roman" w:cs="Times New Roman"/>
          <w:sz w:val="24"/>
          <w:szCs w:val="24"/>
        </w:rPr>
        <w:t xml:space="preserve">одросток часто ответит показной </w:t>
      </w:r>
      <w:r w:rsidRPr="001F0F4F">
        <w:rPr>
          <w:rFonts w:ascii="Times New Roman" w:hAnsi="Times New Roman" w:cs="Times New Roman"/>
          <w:sz w:val="24"/>
          <w:szCs w:val="24"/>
        </w:rPr>
        <w:t>грубостью и холодностью, но долго будет еще вспоминать, как именно его похвалили как самого ответственного и имен</w:t>
      </w:r>
      <w:r w:rsidR="00BC7CD1" w:rsidRPr="001F0F4F">
        <w:rPr>
          <w:rFonts w:ascii="Times New Roman" w:hAnsi="Times New Roman" w:cs="Times New Roman"/>
          <w:sz w:val="24"/>
          <w:szCs w:val="24"/>
        </w:rPr>
        <w:t xml:space="preserve">но ему </w:t>
      </w:r>
      <w:r w:rsidRPr="001F0F4F">
        <w:rPr>
          <w:rFonts w:ascii="Times New Roman" w:hAnsi="Times New Roman" w:cs="Times New Roman"/>
          <w:sz w:val="24"/>
          <w:szCs w:val="24"/>
        </w:rPr>
        <w:t>сказали, что он может стать хорошим спортсменом/лидером в будущем.</w:t>
      </w:r>
    </w:p>
    <w:p w:rsidR="00EE112B"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Другой особенностью этого воз</w:t>
      </w:r>
      <w:r w:rsidR="00BC7CD1" w:rsidRPr="001F0F4F">
        <w:rPr>
          <w:rFonts w:ascii="Times New Roman" w:hAnsi="Times New Roman" w:cs="Times New Roman"/>
          <w:sz w:val="24"/>
          <w:szCs w:val="24"/>
        </w:rPr>
        <w:t>раста является формирование соб</w:t>
      </w:r>
      <w:r w:rsidRPr="001F0F4F">
        <w:rPr>
          <w:rFonts w:ascii="Times New Roman" w:hAnsi="Times New Roman" w:cs="Times New Roman"/>
          <w:sz w:val="24"/>
          <w:szCs w:val="24"/>
        </w:rPr>
        <w:t xml:space="preserve">ственной точки зрения. У подростка обо всем есть свое мнение. Он стремится определить </w:t>
      </w:r>
      <w:r w:rsidR="00BC7CD1" w:rsidRPr="001F0F4F">
        <w:rPr>
          <w:rFonts w:ascii="Times New Roman" w:hAnsi="Times New Roman" w:cs="Times New Roman"/>
          <w:sz w:val="24"/>
          <w:szCs w:val="24"/>
        </w:rPr>
        <w:t xml:space="preserve">свое место в коллективе и очень </w:t>
      </w:r>
      <w:r w:rsidRPr="001F0F4F">
        <w:rPr>
          <w:rFonts w:ascii="Times New Roman" w:hAnsi="Times New Roman" w:cs="Times New Roman"/>
          <w:sz w:val="24"/>
          <w:szCs w:val="24"/>
        </w:rPr>
        <w:t>переживает о том, что о нем думают другие. Для</w:t>
      </w:r>
      <w:r w:rsidR="00BC7CD1" w:rsidRPr="001F0F4F">
        <w:rPr>
          <w:rFonts w:ascii="Times New Roman" w:hAnsi="Times New Roman" w:cs="Times New Roman"/>
          <w:sz w:val="24"/>
          <w:szCs w:val="24"/>
        </w:rPr>
        <w:t xml:space="preserve"> подростков характерно объедине</w:t>
      </w:r>
      <w:r w:rsidRPr="001F0F4F">
        <w:rPr>
          <w:rFonts w:ascii="Times New Roman" w:hAnsi="Times New Roman" w:cs="Times New Roman"/>
          <w:sz w:val="24"/>
          <w:szCs w:val="24"/>
        </w:rPr>
        <w:t xml:space="preserve">ние </w:t>
      </w:r>
      <w:r w:rsidR="00BC7CD1" w:rsidRPr="001F0F4F">
        <w:rPr>
          <w:rFonts w:ascii="Times New Roman" w:hAnsi="Times New Roman" w:cs="Times New Roman"/>
          <w:sz w:val="24"/>
          <w:szCs w:val="24"/>
        </w:rPr>
        <w:t xml:space="preserve">в неформальные группы. На ребят </w:t>
      </w:r>
      <w:r w:rsidRPr="001F0F4F">
        <w:rPr>
          <w:rFonts w:ascii="Times New Roman" w:hAnsi="Times New Roman" w:cs="Times New Roman"/>
          <w:sz w:val="24"/>
          <w:szCs w:val="24"/>
        </w:rPr>
        <w:t xml:space="preserve">эффективно действовать через лидеров (нужно войти в доверие, найти общий язык, взять их к себе в помощники). Важно налаживать атмосферу для глубоких разговоров. Например, после утомительного дня </w:t>
      </w:r>
      <w:r w:rsidR="00BC7CD1" w:rsidRPr="001F0F4F">
        <w:rPr>
          <w:rFonts w:ascii="Times New Roman" w:hAnsi="Times New Roman" w:cs="Times New Roman"/>
          <w:sz w:val="24"/>
          <w:szCs w:val="24"/>
        </w:rPr>
        <w:t>вечером организовать беседу. Пе</w:t>
      </w:r>
      <w:r w:rsidRPr="001F0F4F">
        <w:rPr>
          <w:rFonts w:ascii="Times New Roman" w:hAnsi="Times New Roman" w:cs="Times New Roman"/>
          <w:sz w:val="24"/>
          <w:szCs w:val="24"/>
        </w:rPr>
        <w:t>дагогу необходимо разговаривать с детьми на равных, рассказать о себе, чтобы завоевать их доверие.</w:t>
      </w:r>
    </w:p>
    <w:p w:rsidR="00BC7CD1" w:rsidRPr="001F0F4F" w:rsidRDefault="00EE112B" w:rsidP="00135E44">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Все вышеизложенные особенности различных возрастных групп детей необходимо учитывать при реализации программы педагогами и, при необходимости, вносить коррективы в план-сетку мероприятий.</w:t>
      </w:r>
    </w:p>
    <w:p w:rsidR="001C0F67" w:rsidRPr="001F0F4F" w:rsidRDefault="001C0F67" w:rsidP="00EE112B">
      <w:pPr>
        <w:spacing w:after="0" w:line="23" w:lineRule="atLeast"/>
        <w:ind w:firstLine="709"/>
        <w:jc w:val="center"/>
        <w:rPr>
          <w:rFonts w:ascii="Times New Roman" w:hAnsi="Times New Roman" w:cs="Times New Roman"/>
          <w:sz w:val="24"/>
          <w:szCs w:val="24"/>
        </w:rPr>
      </w:pPr>
    </w:p>
    <w:p w:rsidR="001C0F67" w:rsidRPr="00F72DED" w:rsidRDefault="00CF5285" w:rsidP="00F72DED">
      <w:pPr>
        <w:pStyle w:val="af4"/>
        <w:numPr>
          <w:ilvl w:val="1"/>
          <w:numId w:val="2"/>
        </w:numPr>
        <w:spacing w:after="0" w:line="23" w:lineRule="atLeast"/>
        <w:jc w:val="center"/>
        <w:rPr>
          <w:rFonts w:ascii="Times New Roman" w:hAnsi="Times New Roman" w:cs="Times New Roman"/>
          <w:b/>
          <w:bCs/>
          <w:sz w:val="24"/>
          <w:szCs w:val="24"/>
        </w:rPr>
      </w:pPr>
      <w:r w:rsidRPr="001F0F4F">
        <w:rPr>
          <w:rFonts w:ascii="Times New Roman" w:hAnsi="Times New Roman" w:cs="Times New Roman"/>
          <w:b/>
          <w:bCs/>
          <w:sz w:val="24"/>
          <w:szCs w:val="24"/>
        </w:rPr>
        <w:t>Цель, основные задачи и ожидаемые результаты реализации программы профильной смены</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Нормативные ценностно-целевые основы воспитания детей в детском лагере определяются содержанием российских гражданских (базовых,</w:t>
      </w:r>
      <w:r w:rsidR="00135E44">
        <w:rPr>
          <w:rFonts w:ascii="Times New Roman" w:hAnsi="Times New Roman" w:cs="Times New Roman"/>
          <w:sz w:val="24"/>
          <w:szCs w:val="24"/>
        </w:rPr>
        <w:t xml:space="preserve"> </w:t>
      </w:r>
      <w:r w:rsidRPr="001F0F4F">
        <w:rPr>
          <w:rFonts w:ascii="Times New Roman" w:hAnsi="Times New Roman" w:cs="Times New Roman"/>
          <w:sz w:val="24"/>
          <w:szCs w:val="24"/>
        </w:rPr>
        <w:t>общенациональных) норм и ценностей, основные из которых закреплены в Конституции Российской Федерации.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С учетом мировоззренческого, этнического, религиозного </w:t>
      </w:r>
      <w:proofErr w:type="spellStart"/>
      <w:r w:rsidRPr="001F0F4F">
        <w:rPr>
          <w:rFonts w:ascii="Times New Roman" w:hAnsi="Times New Roman" w:cs="Times New Roman"/>
          <w:sz w:val="24"/>
          <w:szCs w:val="24"/>
        </w:rPr>
        <w:t>многобразия</w:t>
      </w:r>
      <w:proofErr w:type="spellEnd"/>
      <w:r w:rsidRPr="001F0F4F">
        <w:rPr>
          <w:rFonts w:ascii="Times New Roman" w:hAnsi="Times New Roman" w:cs="Times New Roman"/>
          <w:sz w:val="24"/>
          <w:szCs w:val="24"/>
        </w:rPr>
        <w:t xml:space="preserve">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Целью профильной смены «Достигай и побеждай!» является развитие личности ребенка через реализацию его физической, творческой и социальной активности.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Данная цель будет реализована через следующие задачи: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Создание системы физического оздоровления детей в условиях временного коллектива.</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Сокращение разрыва между физическим и духовным развитием детей посредством коллективно-творческой, познавательной и трудовой деятельности.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Вовлечение в систематические занятия физической культурой и спортом детей и подростков.</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lastRenderedPageBreak/>
        <w:t>– Формирование у детей и подростков навыков общения и толерантности.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Утверждение в сознании детей и подростков нравственной и культурной ценности.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Привитие навыков здорового образа жизни, укрепление здоровья.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Приобщение детей и подростков к творческим видам деятельности, развитие творческого мышления.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Методологической основой Программы воспитания являются антропологический, культурно-исторический и системно-</w:t>
      </w:r>
      <w:proofErr w:type="spellStart"/>
      <w:r w:rsidRPr="001F0F4F">
        <w:rPr>
          <w:rFonts w:ascii="Times New Roman" w:hAnsi="Times New Roman" w:cs="Times New Roman"/>
          <w:sz w:val="24"/>
          <w:szCs w:val="24"/>
        </w:rPr>
        <w:t>деятельностный</w:t>
      </w:r>
      <w:proofErr w:type="spellEnd"/>
      <w:r w:rsidRPr="001F0F4F">
        <w:rPr>
          <w:rFonts w:ascii="Times New Roman" w:hAnsi="Times New Roman" w:cs="Times New Roman"/>
          <w:sz w:val="24"/>
          <w:szCs w:val="24"/>
        </w:rPr>
        <w:t xml:space="preserve"> подходы. Воспитательная деятельность в детском лагере основывается на следующих принципах:</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w:t>
      </w:r>
      <w:r w:rsidR="002A02EA" w:rsidRPr="001F0F4F">
        <w:rPr>
          <w:rFonts w:ascii="Times New Roman" w:hAnsi="Times New Roman" w:cs="Times New Roman"/>
          <w:sz w:val="24"/>
          <w:szCs w:val="24"/>
        </w:rPr>
        <w:t xml:space="preserve">сопереживание, </w:t>
      </w:r>
      <w:proofErr w:type="spellStart"/>
      <w:r w:rsidR="002A02EA" w:rsidRPr="001F0F4F">
        <w:rPr>
          <w:rFonts w:ascii="Times New Roman" w:hAnsi="Times New Roman" w:cs="Times New Roman"/>
          <w:sz w:val="24"/>
          <w:szCs w:val="24"/>
        </w:rPr>
        <w:t>взаимопонимани</w:t>
      </w:r>
      <w:proofErr w:type="spellEnd"/>
      <w:r w:rsidRPr="001F0F4F">
        <w:rPr>
          <w:rFonts w:ascii="Times New Roman" w:hAnsi="Times New Roman" w:cs="Times New Roman"/>
          <w:sz w:val="24"/>
          <w:szCs w:val="24"/>
        </w:rPr>
        <w:t xml:space="preserve"> и взаимное уважение;</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принцип </w:t>
      </w:r>
      <w:proofErr w:type="spellStart"/>
      <w:r w:rsidRPr="001F0F4F">
        <w:rPr>
          <w:rFonts w:ascii="Times New Roman" w:hAnsi="Times New Roman" w:cs="Times New Roman"/>
          <w:sz w:val="24"/>
          <w:szCs w:val="24"/>
        </w:rPr>
        <w:t>культуросообразности</w:t>
      </w:r>
      <w:proofErr w:type="spellEnd"/>
      <w:r w:rsidRPr="001F0F4F">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принцип безопасной жизнедеятельности. Защищенность важных</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интересов личности от внутренних и внешних угроз, воспитание через призму безопасности и безопасного поведения;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 принцип </w:t>
      </w:r>
      <w:proofErr w:type="spellStart"/>
      <w:r w:rsidRPr="001F0F4F">
        <w:rPr>
          <w:rFonts w:ascii="Times New Roman" w:hAnsi="Times New Roman" w:cs="Times New Roman"/>
          <w:sz w:val="24"/>
          <w:szCs w:val="24"/>
        </w:rPr>
        <w:t>инклюзивности</w:t>
      </w:r>
      <w:proofErr w:type="spellEnd"/>
      <w:r w:rsidRPr="001F0F4F">
        <w:rPr>
          <w:rFonts w:ascii="Times New Roman" w:hAnsi="Times New Roman" w:cs="Times New Roman"/>
          <w:sz w:val="24"/>
          <w:szCs w:val="24"/>
        </w:rPr>
        <w:t>. Организация воспитательного процесса, при котором все дети, независимо от их физических, психических,</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интеллектуальных, культурно–этнических, языковых и иных особенностей, включены в общую систему образования.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ОЖИДАЕМЫЕ РЕЗУЛЬТАТЫ РЕАЛИЗАЦИИ ПРОФИЛЬНОЙ СМЕНЫ</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Основными результатами реализации профильной смены являются:</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общее оздоровление детей и подростков, приобретение ими положительных эмоций;</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развитый интерес к занятиям физкультурой и спортом;</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умение строить конструктивное общение друг с другом в разновозрастной группе, используя коммуникативные умения, основы правильного поведения, культуры, досуга;</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расширение кругозора детей и социального опыта через общественно значимую деятельность;</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сформированное осознанное отношение к себе как части окружающего мира;</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владение навыками и опытом организаторской работы;</w:t>
      </w:r>
    </w:p>
    <w:p w:rsidR="00972935"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участие в социально значимой деятельности;</w:t>
      </w:r>
    </w:p>
    <w:p w:rsidR="001C0F67" w:rsidRPr="001F0F4F" w:rsidRDefault="00972935" w:rsidP="0097293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активное включение в деятельность Движения Первых.</w:t>
      </w:r>
    </w:p>
    <w:p w:rsidR="00972935" w:rsidRPr="001F0F4F" w:rsidRDefault="00972935">
      <w:pPr>
        <w:spacing w:after="0" w:line="23" w:lineRule="atLeast"/>
        <w:ind w:firstLine="709"/>
        <w:jc w:val="center"/>
        <w:rPr>
          <w:rFonts w:ascii="Times New Roman" w:hAnsi="Times New Roman" w:cs="Times New Roman"/>
          <w:b/>
          <w:sz w:val="24"/>
          <w:szCs w:val="24"/>
        </w:rPr>
      </w:pPr>
    </w:p>
    <w:p w:rsidR="001C0F67" w:rsidRPr="00F72DED"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1.3. Логика и механизмы реализации профильной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Программа предусматривает приобщение участников смен к российским традиционным духовно-нравственным ценностям, предполагает создание условий для личностного развития, самоопределения и самореализации </w:t>
      </w:r>
      <w:r w:rsidR="00972935" w:rsidRPr="001F0F4F">
        <w:rPr>
          <w:rFonts w:ascii="Times New Roman" w:hAnsi="Times New Roman" w:cs="Times New Roman"/>
          <w:sz w:val="24"/>
          <w:szCs w:val="24"/>
        </w:rPr>
        <w:t>участников,</w:t>
      </w:r>
      <w:r w:rsidRPr="001F0F4F">
        <w:rPr>
          <w:rFonts w:ascii="Times New Roman" w:hAnsi="Times New Roman" w:cs="Times New Roman"/>
          <w:sz w:val="24"/>
          <w:szCs w:val="24"/>
        </w:rPr>
        <w:t xml:space="preserve"> на основе принятых </w:t>
      </w:r>
      <w:r w:rsidRPr="001F0F4F">
        <w:rPr>
          <w:rFonts w:ascii="Times New Roman" w:hAnsi="Times New Roman" w:cs="Times New Roman"/>
          <w:sz w:val="24"/>
          <w:szCs w:val="24"/>
        </w:rPr>
        <w:lastRenderedPageBreak/>
        <w:t>в российском обществе правил и норм поведения в интересах человека, семьи, общества и государства, а также вовлечение участников смены в жизнедеятельность первичных отделений Движения Первых.</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Достижение цели и задачи программы профильной смены происходит в рамках следующих смысловых этапов, реализуемых в соответствии с логикой развития смены:</w:t>
      </w:r>
    </w:p>
    <w:p w:rsidR="00972935" w:rsidRPr="001F0F4F" w:rsidRDefault="00972935" w:rsidP="00972935">
      <w:pPr>
        <w:tabs>
          <w:tab w:val="left" w:pos="1134"/>
        </w:tabs>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I этап – организационный (1-3 день). Дети, воспитанники лагеря, знакомятся друг с другом, с взрослыми, нормами и правилами, распределяются на спортивные команды (отряды). Каждая команда выбирает своего физорга и спортивный комитет.</w:t>
      </w:r>
    </w:p>
    <w:p w:rsidR="00972935" w:rsidRPr="001F0F4F" w:rsidRDefault="005F1DE6" w:rsidP="00972935">
      <w:pPr>
        <w:tabs>
          <w:tab w:val="left" w:pos="1134"/>
        </w:tabs>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II этап - основной (4-18</w:t>
      </w:r>
      <w:r w:rsidR="00972935" w:rsidRPr="001F0F4F">
        <w:rPr>
          <w:rFonts w:ascii="Times New Roman" w:hAnsi="Times New Roman" w:cs="Times New Roman"/>
          <w:sz w:val="24"/>
          <w:szCs w:val="24"/>
        </w:rPr>
        <w:t xml:space="preserve"> день). Ребята включаются в разнообразную совместную деятельность. Воспитанники участвуют в спортивных вызовах, проводят свои интересные дела и участвуют в общих мероприятиях. Все это отражается на физическом росте спортивных качеств каждой команды. Ребята пробуют себя в роли участников, соорганизаторов, организаторов отрядных и общелагерных дел. </w:t>
      </w:r>
    </w:p>
    <w:p w:rsidR="00972935" w:rsidRPr="001F0F4F" w:rsidRDefault="00972935" w:rsidP="00972935">
      <w:pPr>
        <w:tabs>
          <w:tab w:val="left" w:pos="1134"/>
        </w:tabs>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III этап - заключительный этап (</w:t>
      </w:r>
      <w:r w:rsidR="005F1DE6">
        <w:rPr>
          <w:rFonts w:ascii="Times New Roman" w:hAnsi="Times New Roman" w:cs="Times New Roman"/>
          <w:sz w:val="24"/>
          <w:szCs w:val="24"/>
        </w:rPr>
        <w:t>19-21 дни</w:t>
      </w:r>
      <w:r w:rsidRPr="001F0F4F">
        <w:rPr>
          <w:rFonts w:ascii="Times New Roman" w:hAnsi="Times New Roman" w:cs="Times New Roman"/>
          <w:sz w:val="24"/>
          <w:szCs w:val="24"/>
        </w:rPr>
        <w:t>). Проводится подведение итогов работы спортивных команд. Составляются списки ребят для награждения дипломами, подводятся итоги отрядного (командного) медального зачета. Происходит закрепление приобретенных знаний, умений и опыта.</w:t>
      </w:r>
    </w:p>
    <w:p w:rsidR="001C0F67" w:rsidRPr="001F0F4F" w:rsidRDefault="00CF5285">
      <w:pPr>
        <w:tabs>
          <w:tab w:val="left" w:pos="1134"/>
        </w:tabs>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Основные задачи для педагогического коллектива:</w:t>
      </w:r>
    </w:p>
    <w:p w:rsidR="001C0F67" w:rsidRPr="001F0F4F" w:rsidRDefault="00CF5285">
      <w:pPr>
        <w:pStyle w:val="afe"/>
        <w:shd w:val="clear" w:color="auto" w:fill="FFFFFF"/>
        <w:spacing w:before="0" w:beforeAutospacing="0" w:after="0" w:afterAutospacing="0" w:line="23" w:lineRule="atLeast"/>
        <w:ind w:left="709"/>
        <w:contextualSpacing/>
        <w:jc w:val="both"/>
        <w:rPr>
          <w:bCs/>
          <w:color w:val="auto"/>
          <w:lang w:val="ru-RU"/>
        </w:rPr>
      </w:pPr>
      <w:r w:rsidRPr="001F0F4F">
        <w:rPr>
          <w:bCs/>
          <w:color w:val="auto"/>
          <w:lang w:val="ru-RU"/>
        </w:rPr>
        <w:t>провести итоговую диагностику участников смены, включающую в себя:</w:t>
      </w:r>
    </w:p>
    <w:p w:rsidR="001C0F67" w:rsidRPr="001F0F4F" w:rsidRDefault="00CF5285">
      <w:pPr>
        <w:pStyle w:val="afe"/>
        <w:shd w:val="clear" w:color="auto" w:fill="FFFFFF"/>
        <w:spacing w:before="0" w:beforeAutospacing="0" w:after="0" w:afterAutospacing="0" w:line="23" w:lineRule="atLeast"/>
        <w:ind w:left="0" w:firstLine="709"/>
        <w:contextualSpacing/>
        <w:jc w:val="both"/>
        <w:rPr>
          <w:bCs/>
          <w:color w:val="auto"/>
          <w:lang w:val="ru-RU"/>
        </w:rPr>
      </w:pPr>
      <w:r w:rsidRPr="001F0F4F">
        <w:rPr>
          <w:bCs/>
          <w:color w:val="auto"/>
          <w:lang w:val="ru-RU"/>
        </w:rPr>
        <w:t xml:space="preserve">- выявление изменений уровня удовлетворённости и активности детей </w:t>
      </w:r>
      <w:r w:rsidRPr="001F0F4F">
        <w:rPr>
          <w:bCs/>
          <w:color w:val="auto"/>
          <w:lang w:val="ru-RU"/>
        </w:rPr>
        <w:br/>
        <w:t xml:space="preserve">в специально организованной совместной деятельности; </w:t>
      </w:r>
    </w:p>
    <w:p w:rsidR="001C0F67" w:rsidRPr="001F0F4F" w:rsidRDefault="00CF5285">
      <w:pPr>
        <w:pStyle w:val="afe"/>
        <w:shd w:val="clear" w:color="auto" w:fill="FFFFFF"/>
        <w:spacing w:before="0" w:beforeAutospacing="0" w:after="0" w:afterAutospacing="0" w:line="23" w:lineRule="atLeast"/>
        <w:ind w:left="0" w:firstLine="709"/>
        <w:contextualSpacing/>
        <w:jc w:val="both"/>
        <w:rPr>
          <w:bCs/>
          <w:color w:val="auto"/>
          <w:lang w:val="ru-RU"/>
        </w:rPr>
      </w:pPr>
      <w:r w:rsidRPr="001F0F4F">
        <w:rPr>
          <w:bCs/>
          <w:color w:val="auto"/>
          <w:lang w:val="ru-RU"/>
        </w:rPr>
        <w:t xml:space="preserve">- выявление приобретённых знаний, умений, навыков; </w:t>
      </w:r>
    </w:p>
    <w:p w:rsidR="001C0F67" w:rsidRPr="001F0F4F" w:rsidRDefault="00CF5285">
      <w:pPr>
        <w:pStyle w:val="afe"/>
        <w:shd w:val="clear" w:color="auto" w:fill="FFFFFF"/>
        <w:spacing w:before="0" w:beforeAutospacing="0" w:after="0" w:afterAutospacing="0" w:line="23" w:lineRule="atLeast"/>
        <w:ind w:left="0" w:firstLine="709"/>
        <w:contextualSpacing/>
        <w:jc w:val="both"/>
        <w:rPr>
          <w:bCs/>
          <w:color w:val="auto"/>
          <w:lang w:val="ru-RU"/>
        </w:rPr>
      </w:pPr>
      <w:r w:rsidRPr="001F0F4F">
        <w:rPr>
          <w:bCs/>
          <w:color w:val="auto"/>
          <w:lang w:val="ru-RU"/>
        </w:rPr>
        <w:t xml:space="preserve">- оценку умений ставить цель на определённый отрезок времени, определять и последовательно выполнять этапы её достижения; </w:t>
      </w:r>
    </w:p>
    <w:p w:rsidR="001C0F67" w:rsidRPr="001F0F4F" w:rsidRDefault="00CF5285">
      <w:pPr>
        <w:pStyle w:val="afe"/>
        <w:shd w:val="clear" w:color="auto" w:fill="FFFFFF"/>
        <w:spacing w:before="0" w:beforeAutospacing="0" w:after="0" w:afterAutospacing="0" w:line="23" w:lineRule="atLeast"/>
        <w:ind w:left="0" w:firstLine="709"/>
        <w:contextualSpacing/>
        <w:jc w:val="both"/>
        <w:rPr>
          <w:bCs/>
          <w:color w:val="auto"/>
          <w:lang w:val="ru-RU"/>
        </w:rPr>
      </w:pPr>
      <w:r w:rsidRPr="001F0F4F">
        <w:rPr>
          <w:bCs/>
          <w:color w:val="auto"/>
          <w:lang w:val="ru-RU"/>
        </w:rPr>
        <w:t>- оценку владения участниками смены умениями разрабатывать и проводить дело (КТД, мастер-класс, игру и т.д.);</w:t>
      </w:r>
    </w:p>
    <w:p w:rsidR="001C0F67" w:rsidRPr="001F0F4F" w:rsidRDefault="00CF5285">
      <w:pPr>
        <w:pStyle w:val="afe"/>
        <w:numPr>
          <w:ilvl w:val="0"/>
          <w:numId w:val="15"/>
        </w:numPr>
        <w:shd w:val="clear" w:color="auto" w:fill="FFFFFF"/>
        <w:spacing w:before="0" w:beforeAutospacing="0" w:after="0" w:afterAutospacing="0" w:line="23" w:lineRule="atLeast"/>
        <w:ind w:left="0" w:firstLine="709"/>
        <w:contextualSpacing/>
        <w:jc w:val="both"/>
        <w:rPr>
          <w:bCs/>
          <w:color w:val="auto"/>
          <w:lang w:val="ru-RU"/>
        </w:rPr>
      </w:pPr>
      <w:r w:rsidRPr="001F0F4F">
        <w:rPr>
          <w:bCs/>
          <w:color w:val="auto"/>
          <w:lang w:val="ru-RU"/>
        </w:rPr>
        <w:t>подвести итоги смены с каждым ребёнком. Совместно проанализировать насколько удалось ребёнку реализовать свой личностный потенциал, какие знания и опыт удалось получить.</w:t>
      </w:r>
      <w:r w:rsidRPr="001F0F4F">
        <w:rPr>
          <w:color w:val="auto"/>
          <w:lang w:val="ru-RU"/>
        </w:rPr>
        <w:t xml:space="preserve"> Обсудить, как новый опыт, полученный в лагере, можно использовать дальше (опыт общения, опыт выступлений на сцене, спортивных игр, опыт новых эмоций и нового самоощущения).</w:t>
      </w:r>
    </w:p>
    <w:p w:rsidR="001C0F67" w:rsidRPr="001F0F4F" w:rsidRDefault="00CF5285">
      <w:pPr>
        <w:pStyle w:val="afe"/>
        <w:numPr>
          <w:ilvl w:val="0"/>
          <w:numId w:val="15"/>
        </w:numPr>
        <w:shd w:val="clear" w:color="auto" w:fill="FFFFFF"/>
        <w:spacing w:before="0" w:beforeAutospacing="0" w:after="0" w:afterAutospacing="0" w:line="23" w:lineRule="atLeast"/>
        <w:ind w:left="0" w:firstLine="709"/>
        <w:contextualSpacing/>
        <w:jc w:val="both"/>
        <w:rPr>
          <w:color w:val="auto"/>
          <w:lang w:val="ru-RU"/>
        </w:rPr>
      </w:pPr>
      <w:r w:rsidRPr="001F0F4F">
        <w:rPr>
          <w:bCs/>
          <w:color w:val="auto"/>
          <w:lang w:val="ru-RU"/>
        </w:rPr>
        <w:t>на основе анализа результатов траектории личностного развития участника в смене, вожатый в итоговый период совместно с ребёнком выстраивает дальнейший индивидуальный план, разработанный исходя из его интересов, способностей, полученных знаний и опыта в деятельности</w:t>
      </w:r>
      <w:r w:rsidRPr="001F0F4F">
        <w:rPr>
          <w:color w:val="auto"/>
          <w:lang w:val="ru-RU"/>
        </w:rPr>
        <w:t xml:space="preserve"> первичного отделения Движения Первых.</w:t>
      </w:r>
    </w:p>
    <w:p w:rsidR="001C0F67" w:rsidRPr="001F0F4F" w:rsidRDefault="00CF5285">
      <w:pPr>
        <w:pStyle w:val="af4"/>
        <w:numPr>
          <w:ilvl w:val="0"/>
          <w:numId w:val="13"/>
        </w:numPr>
        <w:tabs>
          <w:tab w:val="left" w:pos="1134"/>
        </w:tabs>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Этап последействия:</w:t>
      </w:r>
    </w:p>
    <w:p w:rsidR="001C0F67" w:rsidRPr="001F0F4F" w:rsidRDefault="00CF5285">
      <w:pPr>
        <w:tabs>
          <w:tab w:val="left" w:pos="1134"/>
        </w:tabs>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Содержание: </w:t>
      </w:r>
      <w:r w:rsidRPr="001F0F4F">
        <w:rPr>
          <w:rFonts w:ascii="Times New Roman" w:hAnsi="Times New Roman" w:cs="Times New Roman"/>
          <w:sz w:val="24"/>
          <w:szCs w:val="24"/>
          <w:shd w:val="clear" w:color="auto" w:fill="FFFFFF"/>
        </w:rPr>
        <w:t xml:space="preserve">поддержание и развитие сообщества участников профильной смены, созданного в лагере, а также стимулирование детей к активной самореализации </w:t>
      </w:r>
      <w:r w:rsidRPr="001F0F4F">
        <w:rPr>
          <w:rFonts w:ascii="Times New Roman" w:hAnsi="Times New Roman" w:cs="Times New Roman"/>
          <w:sz w:val="24"/>
          <w:szCs w:val="24"/>
          <w:shd w:val="clear" w:color="auto" w:fill="FFFFFF"/>
        </w:rPr>
        <w:br/>
        <w:t>в проектах, программах и мероприятиях в первичном отделении Движения Первых</w:t>
      </w:r>
      <w:r w:rsidRPr="001F0F4F">
        <w:rPr>
          <w:rFonts w:ascii="Times New Roman" w:hAnsi="Times New Roman" w:cs="Times New Roman"/>
          <w:sz w:val="24"/>
          <w:szCs w:val="24"/>
        </w:rPr>
        <w:t>.</w:t>
      </w:r>
    </w:p>
    <w:p w:rsidR="001C0F67" w:rsidRPr="001F0F4F" w:rsidRDefault="00CF5285">
      <w:pPr>
        <w:pStyle w:val="afe"/>
        <w:numPr>
          <w:ilvl w:val="0"/>
          <w:numId w:val="16"/>
        </w:numPr>
        <w:shd w:val="clear" w:color="auto" w:fill="FFFFFF"/>
        <w:spacing w:before="0" w:beforeAutospacing="0" w:after="0" w:afterAutospacing="0" w:line="23" w:lineRule="atLeast"/>
        <w:ind w:left="0" w:firstLine="709"/>
        <w:contextualSpacing/>
        <w:jc w:val="both"/>
        <w:rPr>
          <w:rStyle w:val="quotetext"/>
          <w:color w:val="auto"/>
          <w:lang w:val="ru-RU"/>
        </w:rPr>
      </w:pPr>
      <w:r w:rsidRPr="001F0F4F">
        <w:rPr>
          <w:rStyle w:val="quotetext"/>
          <w:color w:val="auto"/>
          <w:lang w:val="ru-RU"/>
        </w:rPr>
        <w:t xml:space="preserve">провести всесторонний анализ программы профильной смены (какие формы работы были эффективны, а какие менее, какие трудности возникали в работе </w:t>
      </w:r>
      <w:r w:rsidRPr="001F0F4F">
        <w:rPr>
          <w:rStyle w:val="quotetext"/>
          <w:color w:val="auto"/>
          <w:lang w:val="ru-RU"/>
        </w:rPr>
        <w:br/>
        <w:t>при реализации содержания программы смены и т.д.). Оформить выводы и рекомендации;</w:t>
      </w:r>
    </w:p>
    <w:p w:rsidR="001C0F67" w:rsidRPr="001F0F4F" w:rsidRDefault="00CF5285">
      <w:pPr>
        <w:pStyle w:val="afe"/>
        <w:numPr>
          <w:ilvl w:val="0"/>
          <w:numId w:val="16"/>
        </w:numPr>
        <w:shd w:val="clear" w:color="auto" w:fill="FFFFFF"/>
        <w:spacing w:before="0" w:beforeAutospacing="0" w:after="0" w:afterAutospacing="0" w:line="23" w:lineRule="atLeast"/>
        <w:ind w:left="0" w:firstLine="709"/>
        <w:contextualSpacing/>
        <w:jc w:val="both"/>
        <w:rPr>
          <w:rStyle w:val="quotetext"/>
          <w:color w:val="auto"/>
          <w:lang w:val="ru-RU"/>
        </w:rPr>
      </w:pPr>
      <w:r w:rsidRPr="001F0F4F">
        <w:rPr>
          <w:rStyle w:val="quotetext"/>
          <w:color w:val="auto"/>
          <w:lang w:val="ru-RU"/>
        </w:rPr>
        <w:t xml:space="preserve">подготовить краткую характеристику/портфолио на каждого участника смены (можно использовать электронные сервисы) о достижениях, интересах </w:t>
      </w:r>
      <w:r w:rsidRPr="001F0F4F">
        <w:rPr>
          <w:rStyle w:val="quotetext"/>
          <w:color w:val="auto"/>
          <w:lang w:val="ru-RU"/>
        </w:rPr>
        <w:br/>
        <w:t>и потребностях;</w:t>
      </w:r>
    </w:p>
    <w:p w:rsidR="001C0F67" w:rsidRPr="001F0F4F" w:rsidRDefault="00CF5285">
      <w:pPr>
        <w:pStyle w:val="afe"/>
        <w:numPr>
          <w:ilvl w:val="0"/>
          <w:numId w:val="16"/>
        </w:numPr>
        <w:shd w:val="clear" w:color="auto" w:fill="FFFFFF"/>
        <w:spacing w:before="0" w:beforeAutospacing="0" w:after="0" w:afterAutospacing="0" w:line="23" w:lineRule="atLeast"/>
        <w:ind w:left="0" w:firstLine="709"/>
        <w:contextualSpacing/>
        <w:jc w:val="both"/>
        <w:rPr>
          <w:rStyle w:val="quotetext"/>
          <w:color w:val="auto"/>
          <w:lang w:val="ru-RU"/>
        </w:rPr>
      </w:pPr>
      <w:r w:rsidRPr="001F0F4F">
        <w:rPr>
          <w:rStyle w:val="quotetext"/>
          <w:color w:val="auto"/>
          <w:lang w:val="ru-RU"/>
        </w:rPr>
        <w:t>направить информацию представителям регионального/ местного/ первичного отделения Движения Первых с целью организации дальнейшего сопровождения участников смены и включения их в коллективную социально-значимую деятельность.</w:t>
      </w:r>
    </w:p>
    <w:p w:rsidR="001C0F67" w:rsidRPr="001F0F4F" w:rsidRDefault="001C0F67">
      <w:pPr>
        <w:spacing w:after="0" w:line="23" w:lineRule="atLeast"/>
        <w:jc w:val="both"/>
        <w:rPr>
          <w:rFonts w:ascii="Times New Roman" w:hAnsi="Times New Roman" w:cs="Times New Roman"/>
          <w:sz w:val="24"/>
          <w:szCs w:val="24"/>
        </w:rPr>
      </w:pPr>
    </w:p>
    <w:p w:rsidR="00F72DED" w:rsidRDefault="00F72DED" w:rsidP="00F72DED">
      <w:pPr>
        <w:spacing w:after="0" w:line="23" w:lineRule="atLeast"/>
        <w:jc w:val="center"/>
        <w:rPr>
          <w:rFonts w:ascii="Times New Roman" w:hAnsi="Times New Roman" w:cs="Times New Roman"/>
          <w:b/>
          <w:sz w:val="24"/>
          <w:szCs w:val="24"/>
        </w:rPr>
      </w:pPr>
    </w:p>
    <w:p w:rsidR="00F72DED" w:rsidRDefault="00F72DED" w:rsidP="00F72DED">
      <w:pPr>
        <w:spacing w:after="0" w:line="23" w:lineRule="atLeast"/>
        <w:jc w:val="center"/>
        <w:rPr>
          <w:rFonts w:ascii="Times New Roman" w:hAnsi="Times New Roman" w:cs="Times New Roman"/>
          <w:b/>
          <w:sz w:val="24"/>
          <w:szCs w:val="24"/>
        </w:rPr>
      </w:pPr>
    </w:p>
    <w:p w:rsidR="001C0F67" w:rsidRPr="00F72DED" w:rsidRDefault="00CF5285" w:rsidP="00F72DED">
      <w:pPr>
        <w:spacing w:after="0" w:line="23" w:lineRule="atLeast"/>
        <w:jc w:val="center"/>
        <w:rPr>
          <w:rFonts w:ascii="Times New Roman" w:hAnsi="Times New Roman" w:cs="Times New Roman"/>
          <w:b/>
          <w:sz w:val="24"/>
          <w:szCs w:val="24"/>
        </w:rPr>
      </w:pPr>
      <w:r w:rsidRPr="001F0F4F">
        <w:rPr>
          <w:rFonts w:ascii="Times New Roman" w:hAnsi="Times New Roman" w:cs="Times New Roman"/>
          <w:b/>
          <w:sz w:val="24"/>
          <w:szCs w:val="24"/>
        </w:rPr>
        <w:lastRenderedPageBreak/>
        <w:t>Игровая модель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b/>
          <w:sz w:val="24"/>
          <w:szCs w:val="24"/>
        </w:rPr>
        <w:t>Игровая модель смены</w:t>
      </w:r>
      <w:r w:rsidRPr="001F0F4F">
        <w:rPr>
          <w:rFonts w:ascii="Times New Roman" w:hAnsi="Times New Roman" w:cs="Times New Roman"/>
          <w:sz w:val="24"/>
          <w:szCs w:val="24"/>
        </w:rPr>
        <w:t xml:space="preserve"> — это модель, в основании которой лежит игра: через нее участники смены познают важнейшие социальные формы поведения, перенося свои жизненные наблюдения в игру, а игровые — в жизнь.</w:t>
      </w:r>
    </w:p>
    <w:p w:rsidR="00A329B0" w:rsidRPr="001F0F4F" w:rsidRDefault="00A329B0" w:rsidP="00A329B0">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Реализация профильной спортивной смены «Достигай и побеждай!» осуществляется в форме игры. Весь лагерь – город чемпионов, жизнь которого подчинена девизу «Будь в движении!». Отряды – команды спортсменов, будущих чемпионов. У каждого отряда есть своя символика: герб, флаг, отличительные знаки.</w:t>
      </w:r>
    </w:p>
    <w:p w:rsidR="00A329B0" w:rsidRPr="001F0F4F" w:rsidRDefault="00A329B0" w:rsidP="00A329B0">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 плане смены предлагается комплексная программа коллективно-</w:t>
      </w:r>
    </w:p>
    <w:p w:rsidR="00A329B0" w:rsidRPr="001F0F4F" w:rsidRDefault="00A329B0" w:rsidP="00A329B0">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творческих дел, развлекательных конкурсов, с учетом возрастных</w:t>
      </w:r>
    </w:p>
    <w:p w:rsidR="00A329B0" w:rsidRPr="001F0F4F" w:rsidRDefault="00A329B0" w:rsidP="00A329B0">
      <w:pPr>
        <w:spacing w:after="0" w:line="23" w:lineRule="atLeast"/>
        <w:jc w:val="both"/>
        <w:rPr>
          <w:rFonts w:ascii="Times New Roman" w:hAnsi="Times New Roman" w:cs="Times New Roman"/>
          <w:sz w:val="24"/>
          <w:szCs w:val="24"/>
        </w:rPr>
      </w:pPr>
      <w:r w:rsidRPr="001F0F4F">
        <w:rPr>
          <w:rFonts w:ascii="Times New Roman" w:hAnsi="Times New Roman" w:cs="Times New Roman"/>
          <w:sz w:val="24"/>
          <w:szCs w:val="24"/>
        </w:rPr>
        <w:t>особенностей и способностей, увлечений и желаний детей.</w:t>
      </w:r>
    </w:p>
    <w:p w:rsidR="00A329B0" w:rsidRPr="001F0F4F" w:rsidRDefault="00A329B0" w:rsidP="00A329B0">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За победу в мероприятиях отряды получают медали. В конце смены отряд, получивший наибольшее количество медалей, награждается почётной грамотой, призом за активное участие.</w:t>
      </w:r>
    </w:p>
    <w:p w:rsidR="00A329B0" w:rsidRPr="001F0F4F" w:rsidRDefault="00A329B0" w:rsidP="00A329B0">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Предусматривается также учёт личных достижений участников смены.</w:t>
      </w:r>
    </w:p>
    <w:p w:rsidR="00A329B0" w:rsidRPr="001F0F4F" w:rsidRDefault="00A329B0" w:rsidP="00A329B0">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Каждый ребёнок за победы, достижения может получить знак отличия.</w:t>
      </w:r>
    </w:p>
    <w:p w:rsidR="00A329B0" w:rsidRPr="001F0F4F" w:rsidRDefault="00A329B0" w:rsidP="00A329B0">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Все отрядные и личные достижения отражаются на общелагерном</w:t>
      </w:r>
    </w:p>
    <w:p w:rsidR="00A329B0" w:rsidRPr="001F0F4F" w:rsidRDefault="00A329B0" w:rsidP="00A329B0">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экране смены наглядно.</w:t>
      </w:r>
    </w:p>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F72DED"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Организационная структура смены</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 xml:space="preserve">Основными временными детскими объединениями, создающимися </w:t>
      </w:r>
      <w:r w:rsidRPr="001F0F4F">
        <w:rPr>
          <w:rFonts w:ascii="Times New Roman" w:hAnsi="Times New Roman" w:cs="Times New Roman"/>
          <w:sz w:val="24"/>
          <w:szCs w:val="24"/>
        </w:rPr>
        <w:br/>
        <w:t>и действующими в течение смены, являются:</w:t>
      </w:r>
    </w:p>
    <w:p w:rsidR="001C0F67" w:rsidRPr="001F0F4F" w:rsidRDefault="00CF5285">
      <w:pPr>
        <w:spacing w:after="0" w:line="23" w:lineRule="atLeast"/>
        <w:ind w:firstLine="709"/>
        <w:contextualSpacing/>
        <w:jc w:val="both"/>
        <w:rPr>
          <w:rFonts w:ascii="Times New Roman" w:hAnsi="Times New Roman" w:cs="Times New Roman"/>
          <w:b/>
          <w:sz w:val="24"/>
          <w:szCs w:val="24"/>
        </w:rPr>
      </w:pPr>
      <w:r w:rsidRPr="001F0F4F">
        <w:rPr>
          <w:rFonts w:ascii="Times New Roman" w:hAnsi="Times New Roman" w:cs="Times New Roman"/>
          <w:b/>
          <w:sz w:val="24"/>
          <w:szCs w:val="24"/>
        </w:rPr>
        <w:t xml:space="preserve">Отряд – </w:t>
      </w:r>
      <w:r w:rsidRPr="001F0F4F">
        <w:rPr>
          <w:rFonts w:ascii="Times New Roman" w:hAnsi="Times New Roman" w:cs="Times New Roman"/>
          <w:sz w:val="24"/>
          <w:szCs w:val="24"/>
        </w:rPr>
        <w:t xml:space="preserve">временное детское объединение, сформированное при заезде </w:t>
      </w:r>
      <w:r w:rsidRPr="001F0F4F">
        <w:rPr>
          <w:rFonts w:ascii="Times New Roman" w:hAnsi="Times New Roman" w:cs="Times New Roman"/>
          <w:sz w:val="24"/>
          <w:szCs w:val="24"/>
        </w:rPr>
        <w:br/>
        <w:t xml:space="preserve">на смену </w:t>
      </w:r>
      <w:r w:rsidRPr="001F0F4F">
        <w:rPr>
          <w:rFonts w:ascii="Times New Roman" w:hAnsi="Times New Roman" w:cs="Times New Roman"/>
          <w:sz w:val="24"/>
          <w:szCs w:val="24"/>
          <w:shd w:val="clear" w:color="auto" w:fill="FFFFFF"/>
        </w:rPr>
        <w:t xml:space="preserve">по возрастному и иным признакам. </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b/>
          <w:sz w:val="24"/>
          <w:szCs w:val="24"/>
        </w:rPr>
        <w:t>Профильный отряд</w:t>
      </w:r>
      <w:r w:rsidRPr="001F0F4F">
        <w:rPr>
          <w:rFonts w:ascii="Times New Roman" w:hAnsi="Times New Roman" w:cs="Times New Roman"/>
          <w:sz w:val="24"/>
          <w:szCs w:val="24"/>
        </w:rPr>
        <w:t xml:space="preserve"> – временное детское объединение, сформированное на основании общих интересов в совместной социально значимой деятельности в Движении Первых. </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Для достижения цели в лагере формируются органы самоуправления:</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b/>
          <w:bCs/>
          <w:sz w:val="24"/>
          <w:szCs w:val="24"/>
        </w:rPr>
        <w:t xml:space="preserve">Общее собрание </w:t>
      </w:r>
      <w:r w:rsidRPr="001F0F4F">
        <w:rPr>
          <w:rFonts w:ascii="Times New Roman" w:hAnsi="Times New Roman" w:cs="Times New Roman"/>
          <w:sz w:val="24"/>
          <w:szCs w:val="24"/>
        </w:rPr>
        <w:t xml:space="preserve">(сбор) лагеря – </w:t>
      </w:r>
      <w:r w:rsidRPr="001F0F4F">
        <w:rPr>
          <w:rFonts w:ascii="Times New Roman" w:hAnsi="Times New Roman" w:cs="Times New Roman"/>
          <w:sz w:val="24"/>
          <w:szCs w:val="24"/>
          <w:shd w:val="clear" w:color="auto" w:fill="FFFFFF"/>
        </w:rPr>
        <w:t>это высший орган детского самоуправления в лагере, в котором участвуют все дети, вожатые и педагоги. Общее собрание является площадкой для коллективного обсуждения, принятия решений и выражения мнений по ключевым вопросам жизни лагеря.</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b/>
          <w:bCs/>
          <w:sz w:val="24"/>
          <w:szCs w:val="24"/>
        </w:rPr>
        <w:t>Программный директор смены</w:t>
      </w:r>
      <w:r w:rsidRPr="001F0F4F">
        <w:rPr>
          <w:rFonts w:ascii="Times New Roman" w:hAnsi="Times New Roman" w:cs="Times New Roman"/>
          <w:sz w:val="24"/>
          <w:szCs w:val="24"/>
        </w:rPr>
        <w:t xml:space="preserve"> – </w:t>
      </w:r>
      <w:r w:rsidRPr="001F0F4F">
        <w:rPr>
          <w:rFonts w:ascii="Times New Roman" w:hAnsi="Times New Roman" w:cs="Times New Roman"/>
          <w:sz w:val="24"/>
          <w:szCs w:val="24"/>
          <w:shd w:val="clear" w:color="auto" w:fill="FFFFFF"/>
        </w:rPr>
        <w:t>это </w:t>
      </w:r>
      <w:r w:rsidRPr="001F0F4F">
        <w:rPr>
          <w:rStyle w:val="aff8"/>
          <w:rFonts w:ascii="Times New Roman" w:hAnsi="Times New Roman" w:cs="Times New Roman"/>
          <w:sz w:val="24"/>
          <w:szCs w:val="24"/>
          <w:shd w:val="clear" w:color="auto" w:fill="FFFFFF"/>
        </w:rPr>
        <w:t>главный организатор и идейный вдохновитель</w:t>
      </w:r>
      <w:r w:rsidRPr="001F0F4F">
        <w:rPr>
          <w:rFonts w:ascii="Times New Roman" w:hAnsi="Times New Roman" w:cs="Times New Roman"/>
          <w:sz w:val="24"/>
          <w:szCs w:val="24"/>
          <w:shd w:val="clear" w:color="auto" w:fill="FFFFFF"/>
        </w:rPr>
        <w:t> профильной смены, который обеспечивает слаженную работу всех органов детского самоуправления и педагогического коллектива. Он выступает связующим звеном между администрацией лагеря, вожатыми и детьми, гарантируя реализацию концепции смены.</w:t>
      </w:r>
    </w:p>
    <w:p w:rsidR="001C0F67" w:rsidRPr="001F0F4F" w:rsidRDefault="00CF5285">
      <w:pPr>
        <w:spacing w:after="0" w:line="23" w:lineRule="atLeast"/>
        <w:ind w:firstLine="709"/>
        <w:contextualSpacing/>
        <w:jc w:val="both"/>
        <w:rPr>
          <w:rFonts w:ascii="Times New Roman" w:hAnsi="Times New Roman" w:cs="Times New Roman"/>
          <w:sz w:val="24"/>
          <w:szCs w:val="24"/>
          <w:shd w:val="clear" w:color="auto" w:fill="FFFFFF"/>
        </w:rPr>
      </w:pPr>
      <w:r w:rsidRPr="001F0F4F">
        <w:rPr>
          <w:rFonts w:ascii="Times New Roman" w:hAnsi="Times New Roman" w:cs="Times New Roman"/>
          <w:b/>
          <w:bCs/>
          <w:sz w:val="24"/>
          <w:szCs w:val="24"/>
        </w:rPr>
        <w:t xml:space="preserve">Совет Первых – </w:t>
      </w:r>
      <w:r w:rsidRPr="001F0F4F">
        <w:rPr>
          <w:rFonts w:ascii="Times New Roman" w:hAnsi="Times New Roman" w:cs="Times New Roman"/>
          <w:sz w:val="24"/>
          <w:szCs w:val="24"/>
          <w:shd w:val="clear" w:color="auto" w:fill="FFFFFF"/>
        </w:rPr>
        <w:t>это </w:t>
      </w:r>
      <w:r w:rsidRPr="001F0F4F">
        <w:rPr>
          <w:rStyle w:val="aff8"/>
          <w:rFonts w:ascii="Times New Roman" w:hAnsi="Times New Roman" w:cs="Times New Roman"/>
          <w:sz w:val="24"/>
          <w:szCs w:val="24"/>
          <w:shd w:val="clear" w:color="auto" w:fill="FFFFFF"/>
        </w:rPr>
        <w:t>выборный орган детского самоуправления</w:t>
      </w:r>
      <w:r w:rsidRPr="001F0F4F">
        <w:rPr>
          <w:rFonts w:ascii="Times New Roman" w:hAnsi="Times New Roman" w:cs="Times New Roman"/>
          <w:sz w:val="24"/>
          <w:szCs w:val="24"/>
          <w:shd w:val="clear" w:color="auto" w:fill="FFFFFF"/>
        </w:rPr>
        <w:t>, состоящий из лидеров отрядов. Он выступает связующим звеном между детьми, программным директором и администрацией лагеря, отвечая за организацию жизни лагеря, реализацию инициатив и решение важных вопросов.</w:t>
      </w:r>
    </w:p>
    <w:p w:rsidR="001C0F67" w:rsidRPr="001F0F4F" w:rsidRDefault="00CF5285">
      <w:pPr>
        <w:spacing w:after="0" w:line="23" w:lineRule="atLeast"/>
        <w:ind w:firstLine="709"/>
        <w:contextualSpacing/>
        <w:jc w:val="both"/>
        <w:rPr>
          <w:rFonts w:ascii="Times New Roman" w:hAnsi="Times New Roman" w:cs="Times New Roman"/>
          <w:sz w:val="24"/>
          <w:szCs w:val="24"/>
          <w:shd w:val="clear" w:color="auto" w:fill="FFFFFF"/>
        </w:rPr>
      </w:pPr>
      <w:r w:rsidRPr="001F0F4F">
        <w:rPr>
          <w:rFonts w:ascii="Times New Roman" w:hAnsi="Times New Roman" w:cs="Times New Roman"/>
          <w:b/>
          <w:bCs/>
          <w:color w:val="000000"/>
          <w:sz w:val="24"/>
          <w:szCs w:val="24"/>
        </w:rPr>
        <w:t xml:space="preserve">Председатель </w:t>
      </w:r>
      <w:r w:rsidRPr="001F0F4F">
        <w:rPr>
          <w:rFonts w:ascii="Times New Roman" w:hAnsi="Times New Roman" w:cs="Times New Roman"/>
          <w:color w:val="000000"/>
          <w:sz w:val="24"/>
          <w:szCs w:val="24"/>
        </w:rPr>
        <w:t xml:space="preserve">совета Первых – </w:t>
      </w:r>
      <w:r w:rsidRPr="001F0F4F">
        <w:rPr>
          <w:rFonts w:ascii="Times New Roman" w:hAnsi="Times New Roman" w:cs="Times New Roman"/>
          <w:sz w:val="24"/>
          <w:szCs w:val="24"/>
          <w:shd w:val="clear" w:color="auto" w:fill="FFFFFF"/>
        </w:rPr>
        <w:t>это </w:t>
      </w:r>
      <w:r w:rsidRPr="001F0F4F">
        <w:rPr>
          <w:rStyle w:val="aff8"/>
          <w:rFonts w:ascii="Times New Roman" w:hAnsi="Times New Roman" w:cs="Times New Roman"/>
          <w:sz w:val="24"/>
          <w:szCs w:val="24"/>
          <w:shd w:val="clear" w:color="auto" w:fill="FFFFFF"/>
        </w:rPr>
        <w:t>лидер детского самоуправления</w:t>
      </w:r>
      <w:r w:rsidRPr="001F0F4F">
        <w:rPr>
          <w:rFonts w:ascii="Times New Roman" w:hAnsi="Times New Roman" w:cs="Times New Roman"/>
          <w:sz w:val="24"/>
          <w:szCs w:val="24"/>
          <w:shd w:val="clear" w:color="auto" w:fill="FFFFFF"/>
        </w:rPr>
        <w:t>, избранный из числа членов Совета Первых. Он координирует работу совета, представляет интересы детей перед администрацией и вожатыми, а также следит за выполнением решений.</w:t>
      </w:r>
    </w:p>
    <w:p w:rsidR="001C0F67" w:rsidRPr="001F0F4F" w:rsidRDefault="00CF5285">
      <w:pPr>
        <w:pStyle w:val="af4"/>
        <w:spacing w:after="0" w:line="23" w:lineRule="atLeast"/>
        <w:ind w:left="0" w:firstLine="709"/>
        <w:jc w:val="both"/>
        <w:rPr>
          <w:rStyle w:val="13"/>
          <w:rFonts w:ascii="Times New Roman" w:hAnsi="Times New Roman" w:cs="Times New Roman"/>
          <w:sz w:val="24"/>
          <w:szCs w:val="24"/>
        </w:rPr>
      </w:pPr>
      <w:r w:rsidRPr="001F0F4F">
        <w:rPr>
          <w:rFonts w:ascii="Times New Roman" w:hAnsi="Times New Roman" w:cs="Times New Roman"/>
          <w:b/>
          <w:bCs/>
          <w:sz w:val="24"/>
          <w:szCs w:val="24"/>
        </w:rPr>
        <w:t xml:space="preserve">Советы дел </w:t>
      </w:r>
      <w:r w:rsidRPr="001F0F4F">
        <w:rPr>
          <w:rFonts w:ascii="Times New Roman" w:hAnsi="Times New Roman" w:cs="Times New Roman"/>
          <w:i/>
          <w:iCs/>
          <w:sz w:val="24"/>
          <w:szCs w:val="24"/>
        </w:rPr>
        <w:t>(временный орган самоуправления)</w:t>
      </w:r>
      <w:r w:rsidRPr="001F0F4F">
        <w:rPr>
          <w:rFonts w:ascii="Times New Roman" w:hAnsi="Times New Roman" w:cs="Times New Roman"/>
          <w:sz w:val="24"/>
          <w:szCs w:val="24"/>
        </w:rPr>
        <w:t xml:space="preserve"> – </w:t>
      </w:r>
      <w:r w:rsidRPr="001F0F4F">
        <w:rPr>
          <w:rStyle w:val="13"/>
          <w:rFonts w:ascii="Times New Roman" w:hAnsi="Times New Roman" w:cs="Times New Roman"/>
          <w:sz w:val="24"/>
          <w:szCs w:val="24"/>
        </w:rPr>
        <w:t>группа ребят, состоящая из представителей всех отрядов, работает как временный орган управления, организующий и координирующий коллективную работу по подготовке к конкретному делу.</w:t>
      </w:r>
    </w:p>
    <w:p w:rsidR="001C0F67" w:rsidRPr="001F0F4F" w:rsidRDefault="00CF5285">
      <w:pPr>
        <w:pStyle w:val="af4"/>
        <w:spacing w:after="0" w:line="23" w:lineRule="atLeast"/>
        <w:ind w:left="0" w:firstLine="709"/>
        <w:jc w:val="both"/>
        <w:rPr>
          <w:rFonts w:ascii="Times New Roman" w:hAnsi="Times New Roman" w:cs="Times New Roman"/>
          <w:b/>
          <w:bCs/>
          <w:sz w:val="24"/>
          <w:szCs w:val="24"/>
        </w:rPr>
      </w:pPr>
      <w:r w:rsidRPr="001F0F4F">
        <w:rPr>
          <w:rFonts w:ascii="Times New Roman" w:hAnsi="Times New Roman" w:cs="Times New Roman"/>
          <w:b/>
          <w:bCs/>
          <w:sz w:val="24"/>
          <w:szCs w:val="24"/>
        </w:rPr>
        <w:t>На уровне отряда могут действовать следующие органы детского самоуправления:</w:t>
      </w:r>
    </w:p>
    <w:p w:rsidR="001C0F67" w:rsidRPr="001F0F4F" w:rsidRDefault="00CF5285">
      <w:pPr>
        <w:pStyle w:val="ds-markdown-paragraph"/>
        <w:shd w:val="clear" w:color="auto" w:fill="FFFFFF"/>
        <w:spacing w:before="0" w:beforeAutospacing="0" w:after="0" w:afterAutospacing="0" w:line="23" w:lineRule="atLeast"/>
        <w:ind w:firstLine="709"/>
        <w:contextualSpacing/>
        <w:jc w:val="both"/>
      </w:pPr>
      <w:r w:rsidRPr="001F0F4F">
        <w:rPr>
          <w:b/>
          <w:bCs/>
        </w:rPr>
        <w:t>Командир/ лидер отряда</w:t>
      </w:r>
      <w:r w:rsidRPr="001F0F4F">
        <w:t xml:space="preserve"> – это представитель отряда, избранный </w:t>
      </w:r>
      <w:r w:rsidRPr="001F0F4F">
        <w:br/>
        <w:t xml:space="preserve">в начале смены, который отвечает за организацию жизни отряда, взаимодействие с вожатыми и Советом Первых. </w:t>
      </w:r>
    </w:p>
    <w:p w:rsidR="001C0F67" w:rsidRPr="001F0F4F" w:rsidRDefault="00CF5285">
      <w:pPr>
        <w:pStyle w:val="ds-markdown-paragraph"/>
        <w:shd w:val="clear" w:color="auto" w:fill="FFFFFF"/>
        <w:spacing w:before="0" w:beforeAutospacing="0" w:after="0" w:afterAutospacing="0" w:line="23" w:lineRule="atLeast"/>
        <w:ind w:firstLine="709"/>
        <w:contextualSpacing/>
        <w:jc w:val="both"/>
      </w:pPr>
      <w:r w:rsidRPr="001F0F4F">
        <w:rPr>
          <w:b/>
          <w:bCs/>
        </w:rPr>
        <w:lastRenderedPageBreak/>
        <w:t>Дежурный командир</w:t>
      </w:r>
      <w:r w:rsidRPr="001F0F4F">
        <w:t xml:space="preserve"> – временный лидер отряда, который выбирается на короткий срок (день, мероприятие) для выполнения конкретных задач. </w:t>
      </w:r>
    </w:p>
    <w:p w:rsidR="001C0F67" w:rsidRPr="001F0F4F" w:rsidRDefault="00CF5285">
      <w:pPr>
        <w:pStyle w:val="ds-markdown-paragraph"/>
        <w:shd w:val="clear" w:color="auto" w:fill="FFFFFF"/>
        <w:spacing w:before="0" w:beforeAutospacing="0" w:after="0" w:afterAutospacing="0" w:line="23" w:lineRule="atLeast"/>
        <w:ind w:firstLine="709"/>
        <w:contextualSpacing/>
        <w:jc w:val="both"/>
      </w:pPr>
      <w:r w:rsidRPr="001F0F4F">
        <w:rPr>
          <w:b/>
          <w:bCs/>
        </w:rPr>
        <w:t>Инициативная группа</w:t>
      </w:r>
      <w:r w:rsidRPr="001F0F4F">
        <w:t xml:space="preserve"> – это активные ребята из отряда, которые берут на себя организацию конкретных мероприятий или деятельности по направлениям (спорт, творчество, дисциплина и проч.). </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Содержание программы профильной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Содержание программы смены является значимым элементом достижения целей программы. Содержание программы реализуется посредством групповых, отрядных и общелагерных событий.</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Содержание программы профильных смен Движения Первых начинается в основной период смены и длится до завершающего периода. Программа строится по модульному принципу и включает в себя инвариантный и вариативный модули.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b/>
          <w:bCs/>
          <w:sz w:val="24"/>
          <w:szCs w:val="24"/>
        </w:rPr>
        <w:t>Инвариантный модуль</w:t>
      </w:r>
      <w:r w:rsidRPr="001F0F4F">
        <w:rPr>
          <w:rFonts w:ascii="Times New Roman" w:hAnsi="Times New Roman" w:cs="Times New Roman"/>
          <w:sz w:val="24"/>
          <w:szCs w:val="24"/>
        </w:rPr>
        <w:t xml:space="preserve"> состоит из пяти взаимодополняющих тематических блоков. Тематические блоки реализуются в течение смены параллельно и предполагают широкую вариативность форм взаимодействия участников: </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Тематический блок «Быть с Россией» направлен на формирование российской гражданской идентичности: чувства патриотизма, уважения к Отечеству, к прошлому и настоящему многонационального народа России; осознание своей этнической принадлежности, знание истории, языка, культуры народа своего региона, основ культурного наследия народов России и человечества; усвоение традиционных ценностей российского общества; воспитание чувства ответственности и долга перед Родиной.</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Тематический блок «Быть человеком» направлен на воспитание нравственной личности, ее гражданской социальной компетентности, способной на добрые дела, способной отличать истинные ценности от мнимых, а также воспитание культуры общения друг с другом.</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Тематический блок «Быть вместе» направлен на самореализацию участников смены в различных направлениях деятельности, приобретение нового социального опыта и освоение новых социальных ролей в процессе командного взаимодействия по реализации общественно полезных и социально-культурных дел по направлениям деятельности и флагманским проектам Движения Первых.</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Тематический блок «Быть в Движении» реализуется в формате краткосрочных учебно-развивающих программ по направлениям деятельности и проектам Движения Первых и направлен на формирование умений, навыков и компетенций участников Движения Первых, которые могут развиваться и применяться в повседневной деятельности: социальных коммуникациях, общественной и коллективной деятельности.</w:t>
      </w:r>
    </w:p>
    <w:p w:rsidR="001C0F67" w:rsidRPr="001F0F4F" w:rsidRDefault="00CF5285">
      <w:pPr>
        <w:spacing w:after="0" w:line="23" w:lineRule="atLeast"/>
        <w:ind w:firstLine="709"/>
        <w:contextualSpacing/>
        <w:jc w:val="both"/>
        <w:rPr>
          <w:rFonts w:ascii="Times New Roman" w:hAnsi="Times New Roman" w:cs="Times New Roman"/>
          <w:sz w:val="24"/>
          <w:szCs w:val="24"/>
        </w:rPr>
      </w:pPr>
      <w:r w:rsidRPr="001F0F4F">
        <w:rPr>
          <w:rFonts w:ascii="Times New Roman" w:hAnsi="Times New Roman" w:cs="Times New Roman"/>
          <w:sz w:val="24"/>
          <w:szCs w:val="24"/>
        </w:rPr>
        <w:t>Тематический блок «Быть Первыми» направлен на анализ участниками смены собственных интересов, достижений, опыта и построение дальнейшей траектории личностного развития и социальной активности в Движении Первых.</w:t>
      </w:r>
    </w:p>
    <w:p w:rsidR="001C0F67" w:rsidRPr="001F0F4F" w:rsidRDefault="00CF5285">
      <w:pPr>
        <w:spacing w:after="0" w:line="23" w:lineRule="atLeast"/>
        <w:ind w:firstLine="709"/>
        <w:jc w:val="both"/>
        <w:rPr>
          <w:rFonts w:ascii="Times New Roman" w:hAnsi="Times New Roman" w:cs="Times New Roman"/>
          <w:iCs/>
          <w:sz w:val="24"/>
          <w:szCs w:val="24"/>
        </w:rPr>
      </w:pPr>
      <w:r w:rsidRPr="001F0F4F">
        <w:rPr>
          <w:rFonts w:ascii="Times New Roman" w:hAnsi="Times New Roman" w:cs="Times New Roman"/>
          <w:b/>
          <w:iCs/>
          <w:sz w:val="24"/>
          <w:szCs w:val="24"/>
        </w:rPr>
        <w:t>Вариативный модуль</w:t>
      </w:r>
      <w:r w:rsidRPr="001F0F4F">
        <w:rPr>
          <w:rFonts w:ascii="Times New Roman" w:hAnsi="Times New Roman" w:cs="Times New Roman"/>
          <w:iCs/>
          <w:sz w:val="24"/>
          <w:szCs w:val="24"/>
        </w:rPr>
        <w:t>, предполагает самостоятельный выбор лагерем направленности профильной программы смены, идеи, игровой модели, форм и способов взаимодействия по освоению участниками социального опыта с учетом традиций, истории, лучших воспитательных практик региона в сфере организации отдыха детей и их оздоровления; продолжительности смены, количества и возрастных особенностей участников смены, кадровых и материально-технических ресурсов лагеря.</w:t>
      </w:r>
    </w:p>
    <w:p w:rsidR="00BE5ED3" w:rsidRPr="001F0F4F" w:rsidRDefault="00BE5ED3" w:rsidP="00BE5ED3">
      <w:pPr>
        <w:spacing w:after="0" w:line="23" w:lineRule="atLeast"/>
        <w:ind w:firstLine="709"/>
        <w:jc w:val="both"/>
        <w:rPr>
          <w:rFonts w:ascii="Times New Roman" w:hAnsi="Times New Roman" w:cs="Times New Roman"/>
          <w:iCs/>
          <w:sz w:val="24"/>
          <w:szCs w:val="24"/>
        </w:rPr>
      </w:pPr>
      <w:r w:rsidRPr="001F0F4F">
        <w:rPr>
          <w:rFonts w:ascii="Times New Roman" w:hAnsi="Times New Roman" w:cs="Times New Roman"/>
          <w:iCs/>
          <w:sz w:val="24"/>
          <w:szCs w:val="24"/>
        </w:rPr>
        <w:t>В программу могут быть включены модули</w:t>
      </w:r>
      <w:r w:rsidR="00541E89">
        <w:rPr>
          <w:rFonts w:ascii="Times New Roman" w:hAnsi="Times New Roman" w:cs="Times New Roman"/>
          <w:iCs/>
          <w:sz w:val="24"/>
          <w:szCs w:val="24"/>
        </w:rPr>
        <w:t xml:space="preserve"> «Экскурсии и походы», «С</w:t>
      </w:r>
      <w:r w:rsidRPr="001F0F4F">
        <w:rPr>
          <w:rFonts w:ascii="Times New Roman" w:hAnsi="Times New Roman" w:cs="Times New Roman"/>
          <w:iCs/>
          <w:sz w:val="24"/>
          <w:szCs w:val="24"/>
        </w:rPr>
        <w:t xml:space="preserve">екции». Такой подход допускается и рекомендуется региональными методическими материалами, которые подчеркивают необходимость сочетания обязательного инвариантного и гибкого вариативного содержания. </w:t>
      </w:r>
    </w:p>
    <w:p w:rsidR="00BE5ED3" w:rsidRDefault="00BE5ED3" w:rsidP="00BE5ED3">
      <w:pPr>
        <w:spacing w:after="0" w:line="23" w:lineRule="atLeast"/>
        <w:ind w:firstLine="709"/>
        <w:jc w:val="both"/>
        <w:rPr>
          <w:rFonts w:ascii="Times New Roman" w:hAnsi="Times New Roman" w:cs="Times New Roman"/>
          <w:iCs/>
          <w:sz w:val="24"/>
          <w:szCs w:val="24"/>
        </w:rPr>
      </w:pPr>
      <w:r w:rsidRPr="001F0F4F">
        <w:rPr>
          <w:rFonts w:ascii="Times New Roman" w:hAnsi="Times New Roman" w:cs="Times New Roman"/>
          <w:iCs/>
          <w:sz w:val="24"/>
          <w:szCs w:val="24"/>
        </w:rPr>
        <w:t xml:space="preserve">В рамках настоящей программы вариативные модули могут включать экскурсионную деятельность, игровые квесты. Их назначение состоит в том, чтобы расширить пространство детской инициативы, учесть интересы участников, придать </w:t>
      </w:r>
      <w:r w:rsidRPr="001F0F4F">
        <w:rPr>
          <w:rFonts w:ascii="Times New Roman" w:hAnsi="Times New Roman" w:cs="Times New Roman"/>
          <w:iCs/>
          <w:sz w:val="24"/>
          <w:szCs w:val="24"/>
        </w:rPr>
        <w:lastRenderedPageBreak/>
        <w:t xml:space="preserve">программе индивидуальность и сделать смену более насыщенной, эмоционально значимой и адресной для конкретного детского коллектива. </w:t>
      </w:r>
    </w:p>
    <w:p w:rsidR="00596639" w:rsidRPr="00C32958" w:rsidRDefault="00596639" w:rsidP="00596639">
      <w:pPr>
        <w:spacing w:after="0" w:line="23" w:lineRule="atLeast"/>
        <w:ind w:firstLine="709"/>
        <w:jc w:val="both"/>
        <w:rPr>
          <w:rFonts w:ascii="Times New Roman" w:hAnsi="Times New Roman" w:cs="Times New Roman"/>
          <w:iCs/>
          <w:sz w:val="24"/>
          <w:szCs w:val="24"/>
        </w:rPr>
      </w:pPr>
      <w:r w:rsidRPr="00C32958">
        <w:rPr>
          <w:rFonts w:ascii="Times New Roman" w:hAnsi="Times New Roman" w:cs="Times New Roman"/>
          <w:iCs/>
          <w:sz w:val="24"/>
          <w:szCs w:val="24"/>
        </w:rPr>
        <w:t>Содержание программы реализуется в течение 21 дня и строится по модульному принципу, включающему инвариантный и вариативный блоки. Логика смены выстроена как последовательный путь от знакомства и погружения в ценности к практической реализации собственных инициатив и рефлексии итогов.</w:t>
      </w:r>
    </w:p>
    <w:p w:rsidR="00596639" w:rsidRPr="00C32958" w:rsidRDefault="00596639" w:rsidP="00596639">
      <w:pPr>
        <w:spacing w:after="0" w:line="23" w:lineRule="atLeast"/>
        <w:ind w:firstLine="709"/>
        <w:jc w:val="both"/>
        <w:rPr>
          <w:rFonts w:ascii="Times New Roman" w:hAnsi="Times New Roman" w:cs="Times New Roman"/>
          <w:iCs/>
          <w:sz w:val="24"/>
          <w:szCs w:val="24"/>
        </w:rPr>
      </w:pPr>
      <w:r w:rsidRPr="00C32958">
        <w:rPr>
          <w:rFonts w:ascii="Times New Roman" w:hAnsi="Times New Roman" w:cs="Times New Roman"/>
          <w:iCs/>
          <w:sz w:val="24"/>
          <w:szCs w:val="24"/>
        </w:rPr>
        <w:t>Этап 1. Организационный и адаптационный (1–</w:t>
      </w:r>
      <w:r w:rsidR="005F1DE6">
        <w:rPr>
          <w:rFonts w:ascii="Times New Roman" w:hAnsi="Times New Roman" w:cs="Times New Roman"/>
          <w:iCs/>
          <w:sz w:val="24"/>
          <w:szCs w:val="24"/>
        </w:rPr>
        <w:t>3</w:t>
      </w:r>
      <w:r w:rsidRPr="00C32958">
        <w:rPr>
          <w:rFonts w:ascii="Times New Roman" w:hAnsi="Times New Roman" w:cs="Times New Roman"/>
          <w:iCs/>
          <w:sz w:val="24"/>
          <w:szCs w:val="24"/>
        </w:rPr>
        <w:t xml:space="preserve"> дни)</w:t>
      </w:r>
    </w:p>
    <w:p w:rsidR="00596639" w:rsidRPr="00C32958" w:rsidRDefault="00596639" w:rsidP="00596639">
      <w:pPr>
        <w:spacing w:after="0" w:line="23" w:lineRule="atLeast"/>
        <w:ind w:firstLine="709"/>
        <w:jc w:val="both"/>
        <w:rPr>
          <w:rFonts w:ascii="Times New Roman" w:hAnsi="Times New Roman" w:cs="Times New Roman"/>
          <w:iCs/>
          <w:sz w:val="24"/>
          <w:szCs w:val="24"/>
        </w:rPr>
      </w:pPr>
      <w:r w:rsidRPr="00C32958">
        <w:rPr>
          <w:rFonts w:ascii="Times New Roman" w:hAnsi="Times New Roman" w:cs="Times New Roman"/>
          <w:iCs/>
          <w:sz w:val="24"/>
          <w:szCs w:val="24"/>
        </w:rPr>
        <w:t>Цель: создание позитивного эмоционального фона, формирование временных детских коллективов, презентация архитектуры смены.</w:t>
      </w:r>
    </w:p>
    <w:p w:rsidR="00596639" w:rsidRPr="00C32958" w:rsidRDefault="00596639" w:rsidP="00596639">
      <w:pPr>
        <w:spacing w:after="0" w:line="23" w:lineRule="atLeast"/>
        <w:ind w:firstLine="709"/>
        <w:jc w:val="both"/>
        <w:rPr>
          <w:rFonts w:ascii="Times New Roman" w:hAnsi="Times New Roman" w:cs="Times New Roman"/>
          <w:iCs/>
          <w:sz w:val="24"/>
          <w:szCs w:val="24"/>
        </w:rPr>
      </w:pPr>
      <w:r w:rsidRPr="00C32958">
        <w:rPr>
          <w:rFonts w:ascii="Times New Roman" w:hAnsi="Times New Roman" w:cs="Times New Roman"/>
          <w:iCs/>
          <w:sz w:val="24"/>
          <w:szCs w:val="24"/>
        </w:rPr>
        <w:t>•</w:t>
      </w:r>
      <w:r w:rsidRPr="00C32958">
        <w:rPr>
          <w:rFonts w:ascii="Times New Roman" w:hAnsi="Times New Roman" w:cs="Times New Roman"/>
          <w:iCs/>
          <w:sz w:val="24"/>
          <w:szCs w:val="24"/>
        </w:rPr>
        <w:tab/>
        <w:t>Мероприятия:</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 xml:space="preserve">Торжественная церемония открытия смены «Смены </w:t>
      </w:r>
      <w:r w:rsidR="00C32958" w:rsidRPr="00C32958">
        <w:rPr>
          <w:rFonts w:ascii="Times New Roman" w:hAnsi="Times New Roman" w:cs="Times New Roman"/>
          <w:iCs/>
          <w:sz w:val="24"/>
          <w:szCs w:val="24"/>
        </w:rPr>
        <w:t>Первых: Достигай</w:t>
      </w:r>
      <w:r w:rsidRPr="00C32958">
        <w:rPr>
          <w:rFonts w:ascii="Times New Roman" w:hAnsi="Times New Roman" w:cs="Times New Roman"/>
          <w:iCs/>
          <w:sz w:val="24"/>
          <w:szCs w:val="24"/>
        </w:rPr>
        <w:t xml:space="preserve"> и побеждай!»;</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Комплектование отрядов;</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Инструктаж по ТБ;</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Игры на знакомство;</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Веселые старты;</w:t>
      </w:r>
    </w:p>
    <w:p w:rsidR="00596639" w:rsidRPr="00C32958" w:rsidRDefault="00596639" w:rsidP="00596639">
      <w:pPr>
        <w:pStyle w:val="af4"/>
        <w:numPr>
          <w:ilvl w:val="0"/>
          <w:numId w:val="34"/>
        </w:numPr>
        <w:spacing w:after="0" w:line="23" w:lineRule="atLeast"/>
        <w:ind w:left="709"/>
        <w:jc w:val="both"/>
        <w:rPr>
          <w:rFonts w:ascii="Times New Roman" w:hAnsi="Times New Roman" w:cs="Times New Roman"/>
          <w:iCs/>
          <w:sz w:val="24"/>
          <w:szCs w:val="24"/>
        </w:rPr>
      </w:pPr>
      <w:r w:rsidRPr="00C32958">
        <w:rPr>
          <w:rFonts w:ascii="Times New Roman" w:hAnsi="Times New Roman" w:cs="Times New Roman"/>
          <w:iCs/>
          <w:sz w:val="24"/>
          <w:szCs w:val="24"/>
        </w:rPr>
        <w:t>Презентация программы смены, направлений деятельности и возможностей для самореализации.</w:t>
      </w:r>
    </w:p>
    <w:p w:rsidR="00596639" w:rsidRPr="00596639" w:rsidRDefault="00596639" w:rsidP="00596639">
      <w:pPr>
        <w:spacing w:after="0" w:line="23" w:lineRule="atLeast"/>
        <w:ind w:firstLine="709"/>
        <w:jc w:val="both"/>
        <w:rPr>
          <w:rFonts w:ascii="Times New Roman" w:hAnsi="Times New Roman" w:cs="Times New Roman"/>
          <w:iCs/>
          <w:color w:val="FF0000"/>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Формы и методы: тренинг на сплочение, интерактивная презентация. Эти методы выбраны для быстрой адаптации детей, снятия психологических барьеров и формирования чувства принадлежности к единому сообществу.</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 xml:space="preserve">Этап 2. Инвариантный </w:t>
      </w:r>
      <w:r w:rsidR="005F1DE6">
        <w:rPr>
          <w:rFonts w:ascii="Times New Roman" w:hAnsi="Times New Roman" w:cs="Times New Roman"/>
          <w:iCs/>
          <w:sz w:val="24"/>
          <w:szCs w:val="24"/>
        </w:rPr>
        <w:t>модуль: Погружение в ценности (4</w:t>
      </w:r>
      <w:r w:rsidR="00541E89">
        <w:rPr>
          <w:rFonts w:ascii="Times New Roman" w:hAnsi="Times New Roman" w:cs="Times New Roman"/>
          <w:iCs/>
          <w:sz w:val="24"/>
          <w:szCs w:val="24"/>
        </w:rPr>
        <w:t>–18</w:t>
      </w:r>
      <w:r w:rsidRPr="00A666BC">
        <w:rPr>
          <w:rFonts w:ascii="Times New Roman" w:hAnsi="Times New Roman" w:cs="Times New Roman"/>
          <w:iCs/>
          <w:sz w:val="24"/>
          <w:szCs w:val="24"/>
        </w:rPr>
        <w:t xml:space="preserve"> дни)</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Этот этап посвящён освоению ключевых тематических блоков: «Быть с Россией», «Быть Человеком», «Быть в Движении», «Быть Вместе», «Быть Первыми». Каждый день имеет свою тематическую доминанту.</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Направления деятельности:</w:t>
      </w:r>
    </w:p>
    <w:p w:rsidR="00596639" w:rsidRPr="00A666BC" w:rsidRDefault="00596639" w:rsidP="00596639">
      <w:pPr>
        <w:pStyle w:val="af4"/>
        <w:numPr>
          <w:ilvl w:val="0"/>
          <w:numId w:val="35"/>
        </w:numPr>
        <w:spacing w:after="0" w:line="23" w:lineRule="atLeast"/>
        <w:ind w:left="709"/>
        <w:jc w:val="both"/>
        <w:rPr>
          <w:rFonts w:ascii="Times New Roman" w:hAnsi="Times New Roman" w:cs="Times New Roman"/>
          <w:iCs/>
          <w:sz w:val="24"/>
          <w:szCs w:val="24"/>
        </w:rPr>
      </w:pPr>
      <w:r w:rsidRPr="00A666BC">
        <w:rPr>
          <w:rFonts w:ascii="Times New Roman" w:hAnsi="Times New Roman" w:cs="Times New Roman"/>
          <w:iCs/>
          <w:sz w:val="24"/>
          <w:szCs w:val="24"/>
        </w:rPr>
        <w:t>Патриотизм и историческая память</w:t>
      </w:r>
      <w:r w:rsidR="00A666BC">
        <w:rPr>
          <w:rFonts w:ascii="Times New Roman" w:hAnsi="Times New Roman" w:cs="Times New Roman"/>
          <w:iCs/>
          <w:sz w:val="24"/>
          <w:szCs w:val="24"/>
        </w:rPr>
        <w:t>: Акция «Окна России», Линейка Памяти и др.;</w:t>
      </w:r>
    </w:p>
    <w:p w:rsidR="00596639" w:rsidRPr="00A666BC" w:rsidRDefault="00596639" w:rsidP="00596639">
      <w:pPr>
        <w:pStyle w:val="af4"/>
        <w:numPr>
          <w:ilvl w:val="0"/>
          <w:numId w:val="35"/>
        </w:numPr>
        <w:spacing w:after="0" w:line="23" w:lineRule="atLeast"/>
        <w:ind w:left="709"/>
        <w:jc w:val="both"/>
        <w:rPr>
          <w:rFonts w:ascii="Times New Roman" w:hAnsi="Times New Roman" w:cs="Times New Roman"/>
          <w:iCs/>
          <w:sz w:val="24"/>
          <w:szCs w:val="24"/>
        </w:rPr>
      </w:pPr>
      <w:r w:rsidRPr="00A666BC">
        <w:rPr>
          <w:rFonts w:ascii="Times New Roman" w:hAnsi="Times New Roman" w:cs="Times New Roman"/>
          <w:iCs/>
          <w:sz w:val="24"/>
          <w:szCs w:val="24"/>
        </w:rPr>
        <w:t>Нравственное воспитание: встречи «Быть человеком»</w:t>
      </w:r>
      <w:r w:rsidR="00A666BC">
        <w:rPr>
          <w:rFonts w:ascii="Times New Roman" w:hAnsi="Times New Roman" w:cs="Times New Roman"/>
          <w:iCs/>
          <w:sz w:val="24"/>
          <w:szCs w:val="24"/>
        </w:rPr>
        <w:t xml:space="preserve"> и др</w:t>
      </w:r>
      <w:r w:rsidRPr="00A666BC">
        <w:rPr>
          <w:rFonts w:ascii="Times New Roman" w:hAnsi="Times New Roman" w:cs="Times New Roman"/>
          <w:iCs/>
          <w:sz w:val="24"/>
          <w:szCs w:val="24"/>
        </w:rPr>
        <w:t>.</w:t>
      </w:r>
    </w:p>
    <w:p w:rsidR="00596639" w:rsidRPr="00A666BC" w:rsidRDefault="00596639" w:rsidP="00A666BC">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 xml:space="preserve">Формы и методы: </w:t>
      </w:r>
      <w:r w:rsidR="00A666BC">
        <w:rPr>
          <w:rFonts w:ascii="Times New Roman" w:hAnsi="Times New Roman" w:cs="Times New Roman"/>
          <w:iCs/>
          <w:sz w:val="24"/>
          <w:szCs w:val="24"/>
        </w:rPr>
        <w:t>игровые</w:t>
      </w:r>
      <w:r w:rsidR="00A666BC" w:rsidRPr="00A666BC">
        <w:rPr>
          <w:rFonts w:ascii="Times New Roman" w:hAnsi="Times New Roman" w:cs="Times New Roman"/>
          <w:iCs/>
          <w:sz w:val="24"/>
          <w:szCs w:val="24"/>
        </w:rPr>
        <w:t xml:space="preserve"> </w:t>
      </w:r>
      <w:r w:rsidR="00A666BC">
        <w:rPr>
          <w:rFonts w:ascii="Times New Roman" w:hAnsi="Times New Roman" w:cs="Times New Roman"/>
          <w:iCs/>
          <w:sz w:val="24"/>
          <w:szCs w:val="24"/>
        </w:rPr>
        <w:t xml:space="preserve">и познавательные программы. </w:t>
      </w:r>
      <w:r w:rsidRPr="00A666BC">
        <w:rPr>
          <w:rFonts w:ascii="Times New Roman" w:hAnsi="Times New Roman" w:cs="Times New Roman"/>
          <w:iCs/>
          <w:sz w:val="24"/>
          <w:szCs w:val="24"/>
        </w:rPr>
        <w:t>Данные методы позволяют перевести абстрактные понятия (патриотизм, единство) в плоскость личного пере</w:t>
      </w:r>
      <w:r w:rsidR="00A666BC">
        <w:rPr>
          <w:rFonts w:ascii="Times New Roman" w:hAnsi="Times New Roman" w:cs="Times New Roman"/>
          <w:iCs/>
          <w:sz w:val="24"/>
          <w:szCs w:val="24"/>
        </w:rPr>
        <w:t>живания и совместного действия.</w:t>
      </w:r>
    </w:p>
    <w:p w:rsidR="00596639" w:rsidRPr="00A666BC" w:rsidRDefault="00596639" w:rsidP="00541E89">
      <w:pPr>
        <w:spacing w:after="0" w:line="23" w:lineRule="atLeast"/>
        <w:ind w:firstLine="708"/>
        <w:jc w:val="both"/>
        <w:rPr>
          <w:rFonts w:ascii="Times New Roman" w:hAnsi="Times New Roman" w:cs="Times New Roman"/>
          <w:iCs/>
          <w:sz w:val="24"/>
          <w:szCs w:val="24"/>
        </w:rPr>
      </w:pPr>
      <w:r w:rsidRPr="00A666BC">
        <w:rPr>
          <w:rFonts w:ascii="Times New Roman" w:hAnsi="Times New Roman" w:cs="Times New Roman"/>
          <w:iCs/>
          <w:sz w:val="24"/>
          <w:szCs w:val="24"/>
        </w:rPr>
        <w:t>Вариативный моду</w:t>
      </w:r>
      <w:r w:rsidR="00541E89">
        <w:rPr>
          <w:rFonts w:ascii="Times New Roman" w:hAnsi="Times New Roman" w:cs="Times New Roman"/>
          <w:iCs/>
          <w:sz w:val="24"/>
          <w:szCs w:val="24"/>
        </w:rPr>
        <w:t>ль: Реализация потенциала</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На этом этапе происходит переход от освоения ценностей к их практическому применению. Участники выбирают направления деятельности в соответствии со своими интересами.</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Ключевые дела:</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 Работа профильных отрядов:</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Спортивные отряды («Достигай и побеждай!»):</w:t>
      </w:r>
      <w:r w:rsidR="00A666BC">
        <w:rPr>
          <w:rFonts w:ascii="Times New Roman" w:hAnsi="Times New Roman" w:cs="Times New Roman"/>
          <w:iCs/>
          <w:sz w:val="24"/>
          <w:szCs w:val="24"/>
        </w:rPr>
        <w:t xml:space="preserve"> </w:t>
      </w:r>
      <w:r w:rsidRPr="00A666BC">
        <w:rPr>
          <w:rFonts w:ascii="Times New Roman" w:hAnsi="Times New Roman" w:cs="Times New Roman"/>
          <w:iCs/>
          <w:sz w:val="24"/>
          <w:szCs w:val="24"/>
        </w:rPr>
        <w:t>трехразовые тренировки, спортивные соревнования.</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Обоснование выбора: данный блок носит практико-ориентированный характер. Участие профильных занятиях позво</w:t>
      </w:r>
      <w:r w:rsidR="00A666BC" w:rsidRPr="00A666BC">
        <w:rPr>
          <w:rFonts w:ascii="Times New Roman" w:hAnsi="Times New Roman" w:cs="Times New Roman"/>
          <w:iCs/>
          <w:sz w:val="24"/>
          <w:szCs w:val="24"/>
        </w:rPr>
        <w:t xml:space="preserve">ляет ребёнку применить знания в своем виде спорта, </w:t>
      </w:r>
      <w:r w:rsidRPr="00A666BC">
        <w:rPr>
          <w:rFonts w:ascii="Times New Roman" w:hAnsi="Times New Roman" w:cs="Times New Roman"/>
          <w:iCs/>
          <w:sz w:val="24"/>
          <w:szCs w:val="24"/>
        </w:rPr>
        <w:t xml:space="preserve">что напрямую влияет на профессиональное. Содержание выступает средством достижения цели — формирования </w:t>
      </w:r>
      <w:r w:rsidR="00A666BC" w:rsidRPr="00A666BC">
        <w:rPr>
          <w:rFonts w:ascii="Times New Roman" w:hAnsi="Times New Roman" w:cs="Times New Roman"/>
          <w:iCs/>
          <w:sz w:val="24"/>
          <w:szCs w:val="24"/>
        </w:rPr>
        <w:t>«Спортивной формы»</w:t>
      </w:r>
      <w:r w:rsidRPr="00A666BC">
        <w:rPr>
          <w:rFonts w:ascii="Times New Roman" w:hAnsi="Times New Roman" w:cs="Times New Roman"/>
          <w:iCs/>
          <w:sz w:val="24"/>
          <w:szCs w:val="24"/>
        </w:rPr>
        <w:t>.</w:t>
      </w:r>
    </w:p>
    <w:p w:rsidR="00596639" w:rsidRPr="00596639" w:rsidRDefault="00596639" w:rsidP="00596639">
      <w:pPr>
        <w:spacing w:after="0" w:line="23" w:lineRule="atLeast"/>
        <w:ind w:firstLine="709"/>
        <w:jc w:val="both"/>
        <w:rPr>
          <w:rFonts w:ascii="Times New Roman" w:hAnsi="Times New Roman" w:cs="Times New Roman"/>
          <w:iCs/>
          <w:color w:val="FF0000"/>
          <w:sz w:val="24"/>
          <w:szCs w:val="24"/>
        </w:rPr>
      </w:pP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Этап 4. Заключительный: Рефлексия и подведение итогов (</w:t>
      </w:r>
      <w:r w:rsidR="005F1DE6">
        <w:rPr>
          <w:rFonts w:ascii="Times New Roman" w:hAnsi="Times New Roman" w:cs="Times New Roman"/>
          <w:iCs/>
          <w:sz w:val="24"/>
          <w:szCs w:val="24"/>
        </w:rPr>
        <w:t>19-21 дни</w:t>
      </w:r>
      <w:r w:rsidRPr="00A666BC">
        <w:rPr>
          <w:rFonts w:ascii="Times New Roman" w:hAnsi="Times New Roman" w:cs="Times New Roman"/>
          <w:iCs/>
          <w:sz w:val="24"/>
          <w:szCs w:val="24"/>
        </w:rPr>
        <w:t>)</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Цель: осмысление полученного опыта, демонстрация достижений, мотивация на дальнейшее участие в Движении Первых.</w:t>
      </w:r>
    </w:p>
    <w:p w:rsidR="00596639" w:rsidRPr="00A666BC" w:rsidRDefault="00596639" w:rsidP="00596639">
      <w:pPr>
        <w:spacing w:after="0" w:line="23" w:lineRule="atLeast"/>
        <w:ind w:firstLine="709"/>
        <w:jc w:val="both"/>
        <w:rPr>
          <w:rFonts w:ascii="Times New Roman" w:hAnsi="Times New Roman" w:cs="Times New Roman"/>
          <w:iCs/>
          <w:sz w:val="24"/>
          <w:szCs w:val="24"/>
        </w:rPr>
      </w:pPr>
      <w:r w:rsidRPr="00A666BC">
        <w:rPr>
          <w:rFonts w:ascii="Times New Roman" w:hAnsi="Times New Roman" w:cs="Times New Roman"/>
          <w:iCs/>
          <w:sz w:val="24"/>
          <w:szCs w:val="24"/>
        </w:rPr>
        <w:t>•</w:t>
      </w:r>
      <w:r w:rsidRPr="00A666BC">
        <w:rPr>
          <w:rFonts w:ascii="Times New Roman" w:hAnsi="Times New Roman" w:cs="Times New Roman"/>
          <w:iCs/>
          <w:sz w:val="24"/>
          <w:szCs w:val="24"/>
        </w:rPr>
        <w:tab/>
        <w:t>Мероприятия:</w:t>
      </w:r>
    </w:p>
    <w:p w:rsidR="00596639" w:rsidRDefault="00596639" w:rsidP="00A666BC">
      <w:pPr>
        <w:pStyle w:val="af4"/>
        <w:numPr>
          <w:ilvl w:val="0"/>
          <w:numId w:val="36"/>
        </w:numPr>
        <w:spacing w:after="0" w:line="23" w:lineRule="atLeast"/>
        <w:ind w:left="709"/>
        <w:jc w:val="both"/>
        <w:rPr>
          <w:rFonts w:ascii="Times New Roman" w:hAnsi="Times New Roman" w:cs="Times New Roman"/>
          <w:iCs/>
          <w:sz w:val="24"/>
          <w:szCs w:val="24"/>
        </w:rPr>
      </w:pPr>
      <w:r w:rsidRPr="00A666BC">
        <w:rPr>
          <w:rFonts w:ascii="Times New Roman" w:hAnsi="Times New Roman" w:cs="Times New Roman"/>
          <w:iCs/>
          <w:sz w:val="24"/>
          <w:szCs w:val="24"/>
        </w:rPr>
        <w:t>Торжественная церемония закрытия смены</w:t>
      </w:r>
      <w:r w:rsidR="00A666BC">
        <w:rPr>
          <w:rFonts w:ascii="Times New Roman" w:hAnsi="Times New Roman" w:cs="Times New Roman"/>
          <w:iCs/>
          <w:sz w:val="24"/>
          <w:szCs w:val="24"/>
        </w:rPr>
        <w:t>;</w:t>
      </w:r>
    </w:p>
    <w:p w:rsidR="00A666BC" w:rsidRDefault="00A666BC" w:rsidP="00A666BC">
      <w:pPr>
        <w:pStyle w:val="af4"/>
        <w:numPr>
          <w:ilvl w:val="0"/>
          <w:numId w:val="36"/>
        </w:numPr>
        <w:spacing w:after="0" w:line="23" w:lineRule="atLeast"/>
        <w:ind w:left="709"/>
        <w:jc w:val="both"/>
        <w:rPr>
          <w:rFonts w:ascii="Times New Roman" w:hAnsi="Times New Roman" w:cs="Times New Roman"/>
          <w:iCs/>
          <w:sz w:val="24"/>
          <w:szCs w:val="24"/>
        </w:rPr>
      </w:pPr>
      <w:r w:rsidRPr="00A666BC">
        <w:rPr>
          <w:rFonts w:ascii="Times New Roman" w:hAnsi="Times New Roman" w:cs="Times New Roman"/>
          <w:iCs/>
          <w:sz w:val="24"/>
          <w:szCs w:val="24"/>
        </w:rPr>
        <w:t>День борьбы (отделение самбо), легкоатлетический кросс (отделение лыжные гонки), Первенство ЛДП по ОФП</w:t>
      </w:r>
    </w:p>
    <w:p w:rsidR="00A666BC" w:rsidRDefault="002E133B" w:rsidP="00A666BC">
      <w:pPr>
        <w:pStyle w:val="af4"/>
        <w:numPr>
          <w:ilvl w:val="0"/>
          <w:numId w:val="36"/>
        </w:numPr>
        <w:spacing w:after="0" w:line="23" w:lineRule="atLeast"/>
        <w:ind w:left="709"/>
        <w:jc w:val="both"/>
        <w:rPr>
          <w:rFonts w:ascii="Times New Roman" w:hAnsi="Times New Roman" w:cs="Times New Roman"/>
          <w:iCs/>
          <w:sz w:val="24"/>
          <w:szCs w:val="24"/>
        </w:rPr>
      </w:pPr>
      <w:r>
        <w:rPr>
          <w:rFonts w:ascii="Times New Roman" w:hAnsi="Times New Roman" w:cs="Times New Roman"/>
          <w:iCs/>
          <w:sz w:val="24"/>
          <w:szCs w:val="24"/>
        </w:rPr>
        <w:lastRenderedPageBreak/>
        <w:t>Спортивный праздник.</w:t>
      </w:r>
    </w:p>
    <w:p w:rsidR="00A666BC" w:rsidRPr="00A666BC" w:rsidRDefault="00A666BC" w:rsidP="002E133B">
      <w:pPr>
        <w:pStyle w:val="af4"/>
        <w:spacing w:after="0" w:line="23" w:lineRule="atLeast"/>
        <w:ind w:left="709"/>
        <w:jc w:val="both"/>
        <w:rPr>
          <w:rFonts w:ascii="Times New Roman" w:hAnsi="Times New Roman" w:cs="Times New Roman"/>
          <w:iCs/>
          <w:sz w:val="24"/>
          <w:szCs w:val="24"/>
        </w:rPr>
      </w:pPr>
    </w:p>
    <w:p w:rsidR="00596639" w:rsidRPr="002E133B" w:rsidRDefault="00596639" w:rsidP="00596639">
      <w:pPr>
        <w:spacing w:after="0" w:line="23" w:lineRule="atLeast"/>
        <w:ind w:firstLine="709"/>
        <w:jc w:val="both"/>
        <w:rPr>
          <w:rFonts w:ascii="Times New Roman" w:hAnsi="Times New Roman" w:cs="Times New Roman"/>
          <w:iCs/>
          <w:sz w:val="24"/>
          <w:szCs w:val="24"/>
        </w:rPr>
      </w:pPr>
      <w:r w:rsidRPr="002E133B">
        <w:rPr>
          <w:rFonts w:ascii="Times New Roman" w:hAnsi="Times New Roman" w:cs="Times New Roman"/>
          <w:iCs/>
          <w:sz w:val="24"/>
          <w:szCs w:val="24"/>
        </w:rPr>
        <w:t>Таким образом, содержание программы представляет собой единый педагогический процесс, где каждое мероприятие является логическим продолжением предыдущего и служит инструментом для достижения поставленных образовательных, развивающих и воспитательных задач.</w:t>
      </w:r>
    </w:p>
    <w:p w:rsidR="001C0F67" w:rsidRPr="001F0F4F" w:rsidRDefault="001C0F67">
      <w:pPr>
        <w:spacing w:after="0" w:line="23" w:lineRule="atLeast"/>
        <w:jc w:val="both"/>
        <w:rPr>
          <w:rFonts w:ascii="Times New Roman" w:hAnsi="Times New Roman" w:cs="Times New Roman"/>
          <w:color w:val="0070C0"/>
          <w:sz w:val="24"/>
          <w:szCs w:val="24"/>
          <w:shd w:val="clear" w:color="auto" w:fill="FFFFFF"/>
        </w:rPr>
      </w:pPr>
    </w:p>
    <w:p w:rsidR="001C0F67" w:rsidRPr="00677632" w:rsidRDefault="00CF5285">
      <w:pPr>
        <w:spacing w:after="0" w:line="23" w:lineRule="atLeast"/>
        <w:jc w:val="center"/>
        <w:rPr>
          <w:rFonts w:ascii="Times New Roman" w:hAnsi="Times New Roman" w:cs="Times New Roman"/>
          <w:color w:val="000000" w:themeColor="text1"/>
          <w:sz w:val="24"/>
          <w:szCs w:val="24"/>
          <w:shd w:val="clear" w:color="auto" w:fill="FFFFFF"/>
        </w:rPr>
      </w:pPr>
      <w:r w:rsidRPr="00677632">
        <w:rPr>
          <w:rFonts w:ascii="Times New Roman" w:hAnsi="Times New Roman" w:cs="Times New Roman"/>
          <w:color w:val="000000" w:themeColor="text1"/>
          <w:sz w:val="24"/>
          <w:szCs w:val="24"/>
          <w:shd w:val="clear" w:color="auto" w:fill="FFFFFF"/>
        </w:rPr>
        <w:t>Предлагаемый распорядок дня</w:t>
      </w:r>
    </w:p>
    <w:p w:rsidR="000704A5" w:rsidRPr="00677632" w:rsidRDefault="000704A5" w:rsidP="00F72DED">
      <w:pPr>
        <w:spacing w:after="0" w:line="23" w:lineRule="atLeast"/>
        <w:jc w:val="center"/>
        <w:rPr>
          <w:rFonts w:ascii="Times New Roman" w:hAnsi="Times New Roman" w:cs="Times New Roman"/>
          <w:color w:val="000000" w:themeColor="text1"/>
          <w:sz w:val="24"/>
          <w:szCs w:val="24"/>
          <w:shd w:val="clear" w:color="auto" w:fill="FFFFFF"/>
        </w:rPr>
      </w:pPr>
      <w:r w:rsidRPr="00677632">
        <w:rPr>
          <w:rFonts w:ascii="Times New Roman" w:hAnsi="Times New Roman" w:cs="Times New Roman"/>
          <w:color w:val="000000" w:themeColor="text1"/>
          <w:sz w:val="24"/>
          <w:szCs w:val="24"/>
          <w:shd w:val="clear" w:color="auto" w:fill="FFFFFF"/>
        </w:rPr>
        <w:t xml:space="preserve">лагеря с дневным пребыванием детей «Спортландия» </w:t>
      </w:r>
    </w:p>
    <w:p w:rsidR="007A09F5" w:rsidRPr="007A09F5" w:rsidRDefault="007A09F5" w:rsidP="007A09F5">
      <w:pPr>
        <w:spacing w:after="0" w:line="23" w:lineRule="atLeast"/>
        <w:jc w:val="center"/>
        <w:rPr>
          <w:rFonts w:ascii="Times New Roman" w:hAnsi="Times New Roman" w:cs="Times New Roman"/>
          <w:b/>
          <w:color w:val="000000" w:themeColor="text1"/>
          <w:sz w:val="24"/>
          <w:szCs w:val="24"/>
          <w:shd w:val="clear" w:color="auto" w:fill="FFFFFF"/>
        </w:rPr>
      </w:pPr>
      <w:r w:rsidRPr="007A09F5">
        <w:rPr>
          <w:rFonts w:ascii="Times New Roman" w:hAnsi="Times New Roman" w:cs="Times New Roman"/>
          <w:b/>
          <w:color w:val="000000" w:themeColor="text1"/>
          <w:sz w:val="24"/>
          <w:szCs w:val="24"/>
          <w:shd w:val="clear" w:color="auto" w:fill="FFFFFF"/>
        </w:rPr>
        <w:t>1 смена</w:t>
      </w:r>
    </w:p>
    <w:tbl>
      <w:tblPr>
        <w:tblpPr w:leftFromText="180" w:rightFromText="180" w:bottomFromText="200" w:vertAnchor="text" w:horzAnchor="margin" w:tblpXSpec="center" w:tblpY="1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37"/>
      </w:tblGrid>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Время</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Распорядок дня</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8:30  - 8.45</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Приём детей</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8:45 – 9:00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Утренняя зарядка, закаливающие процедуры</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9:00 – 9:15</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Утренняя линейка</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9:45-10:15</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Завтрак</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11:00 – 13:00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proofErr w:type="spellStart"/>
            <w:r w:rsidRPr="007A09F5">
              <w:rPr>
                <w:rFonts w:ascii="Times New Roman" w:hAnsi="Times New Roman" w:cs="Times New Roman"/>
                <w:color w:val="000000" w:themeColor="text1"/>
                <w:sz w:val="24"/>
                <w:szCs w:val="24"/>
                <w:shd w:val="clear" w:color="auto" w:fill="FFFFFF"/>
              </w:rPr>
              <w:t>Учебно</w:t>
            </w:r>
            <w:proofErr w:type="spellEnd"/>
            <w:r w:rsidRPr="007A09F5">
              <w:rPr>
                <w:rFonts w:ascii="Times New Roman" w:hAnsi="Times New Roman" w:cs="Times New Roman"/>
                <w:color w:val="000000" w:themeColor="text1"/>
                <w:sz w:val="24"/>
                <w:szCs w:val="24"/>
                <w:shd w:val="clear" w:color="auto" w:fill="FFFFFF"/>
              </w:rPr>
              <w:t xml:space="preserve"> - тренировочные занятия беседы, закаливающие процедуры, соревнования.</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13:30 – 14:00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Обед</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14:00-14:30</w:t>
            </w:r>
          </w:p>
        </w:tc>
        <w:tc>
          <w:tcPr>
            <w:tcW w:w="6237"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Малые формы занятости</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14:30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Окончание дня  лагеря</w:t>
            </w:r>
          </w:p>
        </w:tc>
      </w:tr>
    </w:tbl>
    <w:p w:rsidR="007A09F5" w:rsidRPr="007A09F5" w:rsidRDefault="007A09F5" w:rsidP="007A09F5">
      <w:pPr>
        <w:spacing w:after="0" w:line="23" w:lineRule="atLeast"/>
        <w:jc w:val="center"/>
        <w:rPr>
          <w:rFonts w:ascii="Times New Roman" w:hAnsi="Times New Roman" w:cs="Times New Roman"/>
          <w:b/>
          <w:color w:val="000000" w:themeColor="text1"/>
          <w:sz w:val="24"/>
          <w:szCs w:val="24"/>
          <w:shd w:val="clear" w:color="auto" w:fill="FFFFFF"/>
        </w:rPr>
      </w:pPr>
      <w:r w:rsidRPr="007A09F5">
        <w:rPr>
          <w:rFonts w:ascii="Times New Roman" w:hAnsi="Times New Roman" w:cs="Times New Roman"/>
          <w:b/>
          <w:color w:val="000000" w:themeColor="text1"/>
          <w:sz w:val="24"/>
          <w:szCs w:val="24"/>
          <w:shd w:val="clear" w:color="auto" w:fill="FFFFFF"/>
        </w:rPr>
        <w:t>2 смена</w:t>
      </w:r>
    </w:p>
    <w:tbl>
      <w:tblPr>
        <w:tblpPr w:leftFromText="180" w:rightFromText="180" w:bottomFromText="200" w:vertAnchor="text" w:horzAnchor="margin" w:tblpXSpec="center" w:tblpY="1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37"/>
      </w:tblGrid>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Время</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Распорядок дня</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12:00-12:15</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Приём детей</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12:15-12:45</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Зарядка, закаливающие процедуры</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12:45-13:00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Линейка</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13:30 – 14:00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Обед</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14:30 – 16:00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proofErr w:type="spellStart"/>
            <w:r w:rsidRPr="007A09F5">
              <w:rPr>
                <w:rFonts w:ascii="Times New Roman" w:hAnsi="Times New Roman" w:cs="Times New Roman"/>
                <w:color w:val="000000" w:themeColor="text1"/>
                <w:sz w:val="24"/>
                <w:szCs w:val="24"/>
                <w:shd w:val="clear" w:color="auto" w:fill="FFFFFF"/>
              </w:rPr>
              <w:t>Учебно</w:t>
            </w:r>
            <w:proofErr w:type="spellEnd"/>
            <w:r w:rsidRPr="007A09F5">
              <w:rPr>
                <w:rFonts w:ascii="Times New Roman" w:hAnsi="Times New Roman" w:cs="Times New Roman"/>
                <w:color w:val="000000" w:themeColor="text1"/>
                <w:sz w:val="24"/>
                <w:szCs w:val="24"/>
                <w:shd w:val="clear" w:color="auto" w:fill="FFFFFF"/>
              </w:rPr>
              <w:t xml:space="preserve"> - тренировочные занятия беседы, закаливающие процедуры, соревнования.</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16:30 – 17:00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Ужин</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17:00 – 18:00</w:t>
            </w:r>
          </w:p>
        </w:tc>
        <w:tc>
          <w:tcPr>
            <w:tcW w:w="6237"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Малые формы занятости</w:t>
            </w:r>
          </w:p>
        </w:tc>
      </w:tr>
      <w:tr w:rsidR="007A09F5" w:rsidRPr="007A09F5" w:rsidTr="007A09F5">
        <w:tc>
          <w:tcPr>
            <w:tcW w:w="2943" w:type="dxa"/>
            <w:tcBorders>
              <w:top w:val="single" w:sz="4" w:space="0" w:color="000000"/>
              <w:left w:val="single" w:sz="4" w:space="0" w:color="000000"/>
              <w:bottom w:val="single" w:sz="4" w:space="0" w:color="000000"/>
              <w:right w:val="single" w:sz="4" w:space="0" w:color="000000"/>
            </w:tcBorders>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18:00</w:t>
            </w:r>
          </w:p>
        </w:tc>
        <w:tc>
          <w:tcPr>
            <w:tcW w:w="6237" w:type="dxa"/>
            <w:tcBorders>
              <w:top w:val="single" w:sz="4" w:space="0" w:color="000000"/>
              <w:left w:val="single" w:sz="4" w:space="0" w:color="000000"/>
              <w:bottom w:val="single" w:sz="4" w:space="0" w:color="000000"/>
              <w:right w:val="single" w:sz="4" w:space="0" w:color="000000"/>
            </w:tcBorders>
            <w:hideMark/>
          </w:tcPr>
          <w:p w:rsidR="007A09F5" w:rsidRPr="007A09F5" w:rsidRDefault="007A09F5" w:rsidP="007A09F5">
            <w:pPr>
              <w:spacing w:after="0" w:line="23" w:lineRule="atLeast"/>
              <w:jc w:val="center"/>
              <w:rPr>
                <w:rFonts w:ascii="Times New Roman" w:hAnsi="Times New Roman" w:cs="Times New Roman"/>
                <w:color w:val="000000" w:themeColor="text1"/>
                <w:sz w:val="24"/>
                <w:szCs w:val="24"/>
                <w:shd w:val="clear" w:color="auto" w:fill="FFFFFF"/>
              </w:rPr>
            </w:pPr>
            <w:r w:rsidRPr="007A09F5">
              <w:rPr>
                <w:rFonts w:ascii="Times New Roman" w:hAnsi="Times New Roman" w:cs="Times New Roman"/>
                <w:color w:val="000000" w:themeColor="text1"/>
                <w:sz w:val="24"/>
                <w:szCs w:val="24"/>
                <w:shd w:val="clear" w:color="auto" w:fill="FFFFFF"/>
              </w:rPr>
              <w:t>Окончание дня  лагеря</w:t>
            </w:r>
          </w:p>
        </w:tc>
      </w:tr>
    </w:tbl>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br w:type="page" w:clear="all"/>
      </w:r>
    </w:p>
    <w:p w:rsidR="00AD2856" w:rsidRDefault="00AD2856">
      <w:pPr>
        <w:spacing w:after="0" w:line="23" w:lineRule="atLeast"/>
        <w:ind w:firstLine="709"/>
        <w:jc w:val="center"/>
        <w:rPr>
          <w:rFonts w:ascii="Times New Roman" w:hAnsi="Times New Roman" w:cs="Times New Roman"/>
          <w:b/>
          <w:sz w:val="24"/>
          <w:szCs w:val="24"/>
        </w:rPr>
        <w:sectPr w:rsidR="00AD2856" w:rsidSect="00AD2856">
          <w:footerReference w:type="default" r:id="rId12"/>
          <w:pgSz w:w="11906" w:h="16838"/>
          <w:pgMar w:top="1134" w:right="850" w:bottom="1134" w:left="1701" w:header="708" w:footer="708" w:gutter="0"/>
          <w:pgNumType w:start="1"/>
          <w:cols w:space="708"/>
          <w:docGrid w:linePitch="360"/>
        </w:sectPr>
      </w:pPr>
    </w:p>
    <w:p w:rsidR="001C0F67" w:rsidRPr="001F0F4F" w:rsidRDefault="00CF5285">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lastRenderedPageBreak/>
        <w:t>РАЗДЕЛ 2. КОМПЛЕКС ОРГАНИЗАЦИОННО-ПЕДАГОГИЧЕСКИХ УСЛОВИЙ</w:t>
      </w:r>
    </w:p>
    <w:p w:rsidR="001C0F67" w:rsidRPr="001F0F4F" w:rsidRDefault="001C0F67">
      <w:pPr>
        <w:spacing w:after="0" w:line="23" w:lineRule="atLeast"/>
        <w:ind w:firstLine="709"/>
        <w:jc w:val="center"/>
        <w:rPr>
          <w:rFonts w:ascii="Times New Roman" w:hAnsi="Times New Roman" w:cs="Times New Roman"/>
          <w:b/>
          <w:sz w:val="24"/>
          <w:szCs w:val="24"/>
        </w:rPr>
      </w:pPr>
    </w:p>
    <w:p w:rsidR="001C0F67" w:rsidRPr="00F72DED" w:rsidRDefault="00CF5285" w:rsidP="00F72DED">
      <w:pPr>
        <w:pStyle w:val="af4"/>
        <w:numPr>
          <w:ilvl w:val="1"/>
          <w:numId w:val="7"/>
        </w:numPr>
        <w:spacing w:after="0" w:line="23" w:lineRule="atLeast"/>
        <w:ind w:left="0" w:firstLine="709"/>
        <w:jc w:val="center"/>
        <w:rPr>
          <w:rFonts w:ascii="Times New Roman" w:hAnsi="Times New Roman" w:cs="Times New Roman"/>
          <w:b/>
          <w:sz w:val="24"/>
          <w:szCs w:val="24"/>
        </w:rPr>
      </w:pPr>
      <w:r w:rsidRPr="001F0F4F">
        <w:rPr>
          <w:rFonts w:ascii="Times New Roman" w:hAnsi="Times New Roman" w:cs="Times New Roman"/>
          <w:b/>
          <w:sz w:val="24"/>
          <w:szCs w:val="24"/>
        </w:rPr>
        <w:t>Календарный план и содержание программы</w:t>
      </w:r>
    </w:p>
    <w:p w:rsidR="00665F74" w:rsidRPr="00665F74" w:rsidRDefault="002E133B">
      <w:pPr>
        <w:spacing w:after="0" w:line="23" w:lineRule="atLeast"/>
        <w:ind w:firstLine="709"/>
        <w:jc w:val="both"/>
        <w:rPr>
          <w:rFonts w:ascii="Times New Roman" w:hAnsi="Times New Roman" w:cs="Times New Roman"/>
          <w:sz w:val="24"/>
          <w:szCs w:val="24"/>
        </w:rPr>
      </w:pPr>
      <w:r w:rsidRPr="00665F74">
        <w:rPr>
          <w:rFonts w:ascii="Times New Roman" w:hAnsi="Times New Roman" w:cs="Times New Roman"/>
          <w:sz w:val="24"/>
          <w:szCs w:val="24"/>
        </w:rPr>
        <w:t xml:space="preserve">Календарный план профильной смены «Движение Первых» на базе МАУ ДО «Артинская СШ им. ЗТ России Ю.В. Мельцова»» строится на принципах системности, преемственности и соответствия возрастным особенностям участников. Основой для планирования послужили </w:t>
      </w:r>
      <w:r w:rsidR="00665F74" w:rsidRPr="00665F74">
        <w:rPr>
          <w:rFonts w:ascii="Times New Roman" w:hAnsi="Times New Roman" w:cs="Times New Roman"/>
          <w:sz w:val="24"/>
          <w:szCs w:val="24"/>
        </w:rPr>
        <w:t xml:space="preserve">Программа воспитательной работы Движения Первых, </w:t>
      </w:r>
      <w:r w:rsidRPr="00665F74">
        <w:rPr>
          <w:rFonts w:ascii="Times New Roman" w:hAnsi="Times New Roman" w:cs="Times New Roman"/>
          <w:sz w:val="24"/>
          <w:szCs w:val="24"/>
        </w:rPr>
        <w:t>Программа воспитательной работы Движения Первых</w:t>
      </w:r>
      <w:r w:rsidR="00665F74" w:rsidRPr="00665F74">
        <w:rPr>
          <w:rFonts w:ascii="Times New Roman" w:hAnsi="Times New Roman" w:cs="Times New Roman"/>
          <w:sz w:val="24"/>
          <w:szCs w:val="24"/>
        </w:rPr>
        <w:t>: Достигай и Побеждай!»</w:t>
      </w:r>
      <w:r w:rsidRPr="00665F74">
        <w:rPr>
          <w:rFonts w:ascii="Times New Roman" w:hAnsi="Times New Roman" w:cs="Times New Roman"/>
          <w:sz w:val="24"/>
          <w:szCs w:val="24"/>
        </w:rPr>
        <w:t>,</w:t>
      </w:r>
      <w:r w:rsidR="00665F74" w:rsidRPr="00665F74">
        <w:rPr>
          <w:rFonts w:ascii="Times New Roman" w:hAnsi="Times New Roman" w:cs="Times New Roman"/>
          <w:sz w:val="24"/>
          <w:szCs w:val="24"/>
        </w:rPr>
        <w:t xml:space="preserve"> </w:t>
      </w:r>
      <w:r w:rsidRPr="00665F74">
        <w:rPr>
          <w:rFonts w:ascii="Times New Roman" w:hAnsi="Times New Roman" w:cs="Times New Roman"/>
          <w:sz w:val="24"/>
          <w:szCs w:val="24"/>
        </w:rPr>
        <w:t xml:space="preserve">а также специфика </w:t>
      </w:r>
      <w:r w:rsidR="00665F74" w:rsidRPr="00665F74">
        <w:rPr>
          <w:rFonts w:ascii="Times New Roman" w:hAnsi="Times New Roman" w:cs="Times New Roman"/>
          <w:sz w:val="24"/>
          <w:szCs w:val="24"/>
        </w:rPr>
        <w:t>учреждения – спортивная школа.</w:t>
      </w:r>
    </w:p>
    <w:p w:rsidR="001C0F67" w:rsidRDefault="00665F74" w:rsidP="00665F74">
      <w:pPr>
        <w:spacing w:after="0" w:line="23" w:lineRule="atLeast"/>
        <w:ind w:firstLine="709"/>
        <w:jc w:val="both"/>
        <w:rPr>
          <w:rFonts w:ascii="Times New Roman" w:hAnsi="Times New Roman" w:cs="Times New Roman"/>
          <w:sz w:val="24"/>
          <w:szCs w:val="24"/>
        </w:rPr>
      </w:pPr>
      <w:r>
        <w:rPr>
          <w:rFonts w:ascii="Times New Roman" w:hAnsi="Times New Roman" w:cs="Times New Roman"/>
          <w:color w:val="C00000"/>
          <w:sz w:val="24"/>
          <w:szCs w:val="24"/>
        </w:rPr>
        <w:t xml:space="preserve"> </w:t>
      </w:r>
      <w:r w:rsidR="00CF5285" w:rsidRPr="001F0F4F">
        <w:rPr>
          <w:rFonts w:ascii="Times New Roman" w:hAnsi="Times New Roman" w:cs="Times New Roman"/>
          <w:sz w:val="24"/>
          <w:szCs w:val="24"/>
        </w:rPr>
        <w:t>Содержание программы смены выстроено с учётом вариативного и инвариантного модулей программы, а также тематических блоков Движения Первых. В план-сетку профильной смены внесены события инвариантного</w:t>
      </w:r>
      <w:r>
        <w:rPr>
          <w:rFonts w:ascii="Times New Roman" w:hAnsi="Times New Roman" w:cs="Times New Roman"/>
          <w:sz w:val="24"/>
          <w:szCs w:val="24"/>
        </w:rPr>
        <w:t xml:space="preserve"> и вариативного</w:t>
      </w:r>
      <w:r w:rsidR="00CF5285" w:rsidRPr="001F0F4F">
        <w:rPr>
          <w:rFonts w:ascii="Times New Roman" w:hAnsi="Times New Roman" w:cs="Times New Roman"/>
          <w:sz w:val="24"/>
          <w:szCs w:val="24"/>
        </w:rPr>
        <w:t xml:space="preserve"> модул</w:t>
      </w:r>
      <w:r>
        <w:rPr>
          <w:rFonts w:ascii="Times New Roman" w:hAnsi="Times New Roman" w:cs="Times New Roman"/>
          <w:sz w:val="24"/>
          <w:szCs w:val="24"/>
        </w:rPr>
        <w:t>ей</w:t>
      </w:r>
      <w:r w:rsidR="00CF5285" w:rsidRPr="001F0F4F">
        <w:rPr>
          <w:rFonts w:ascii="Times New Roman" w:hAnsi="Times New Roman" w:cs="Times New Roman"/>
          <w:sz w:val="24"/>
          <w:szCs w:val="24"/>
        </w:rPr>
        <w:t xml:space="preserve"> программы смены</w:t>
      </w:r>
      <w:r>
        <w:rPr>
          <w:rFonts w:ascii="Times New Roman" w:hAnsi="Times New Roman" w:cs="Times New Roman"/>
          <w:sz w:val="24"/>
          <w:szCs w:val="24"/>
        </w:rPr>
        <w:t>.</w:t>
      </w:r>
      <w:r w:rsidR="00CF5285" w:rsidRPr="001F0F4F">
        <w:rPr>
          <w:rFonts w:ascii="Times New Roman" w:hAnsi="Times New Roman" w:cs="Times New Roman"/>
          <w:sz w:val="24"/>
          <w:szCs w:val="24"/>
        </w:rPr>
        <w:t xml:space="preserve"> </w:t>
      </w:r>
    </w:p>
    <w:p w:rsidR="00AD2856" w:rsidRPr="001F0F4F" w:rsidRDefault="00AD2856" w:rsidP="00665F74">
      <w:pPr>
        <w:spacing w:after="0" w:line="23" w:lineRule="atLeast"/>
        <w:ind w:firstLine="709"/>
        <w:jc w:val="both"/>
        <w:rPr>
          <w:rFonts w:ascii="Times New Roman" w:hAnsi="Times New Roman" w:cs="Times New Roman"/>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Default="0099168A">
      <w:pPr>
        <w:jc w:val="center"/>
        <w:rPr>
          <w:rFonts w:ascii="Times New Roman" w:hAnsi="Times New Roman" w:cs="Times New Roman"/>
          <w:b/>
          <w:sz w:val="24"/>
          <w:szCs w:val="24"/>
        </w:rPr>
      </w:pPr>
    </w:p>
    <w:p w:rsidR="0099168A" w:rsidRPr="0099168A" w:rsidRDefault="0099168A">
      <w:pPr>
        <w:jc w:val="center"/>
        <w:rPr>
          <w:rFonts w:ascii="Times New Roman" w:hAnsi="Times New Roman" w:cs="Times New Roman"/>
          <w:b/>
          <w:sz w:val="6"/>
          <w:szCs w:val="24"/>
        </w:rPr>
      </w:pPr>
    </w:p>
    <w:p w:rsidR="001C0F67" w:rsidRPr="00AE470B" w:rsidRDefault="00CF5285">
      <w:pPr>
        <w:jc w:val="center"/>
        <w:rPr>
          <w:rFonts w:ascii="Times New Roman" w:hAnsi="Times New Roman" w:cs="Times New Roman"/>
          <w:b/>
          <w:sz w:val="24"/>
          <w:szCs w:val="24"/>
        </w:rPr>
      </w:pPr>
      <w:r w:rsidRPr="00AE470B">
        <w:rPr>
          <w:rFonts w:ascii="Times New Roman" w:hAnsi="Times New Roman" w:cs="Times New Roman"/>
          <w:b/>
          <w:sz w:val="24"/>
          <w:szCs w:val="24"/>
        </w:rPr>
        <w:t>Календарный план программы профильной смены Движение Первых</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989"/>
        <w:gridCol w:w="1989"/>
        <w:gridCol w:w="1989"/>
        <w:gridCol w:w="1989"/>
        <w:gridCol w:w="1989"/>
        <w:gridCol w:w="1989"/>
        <w:gridCol w:w="1990"/>
      </w:tblGrid>
      <w:tr w:rsidR="00AD2856" w:rsidRPr="00AE470B" w:rsidTr="004B2A6F">
        <w:trPr>
          <w:trHeight w:val="20"/>
        </w:trPr>
        <w:tc>
          <w:tcPr>
            <w:tcW w:w="0" w:type="auto"/>
            <w:vMerge w:val="restart"/>
            <w:shd w:val="clear" w:color="auto" w:fill="auto"/>
            <w:vAlign w:val="center"/>
          </w:tcPr>
          <w:p w:rsidR="00AD2856" w:rsidRPr="00AE470B" w:rsidRDefault="00AD2856" w:rsidP="00AD2856">
            <w:pPr>
              <w:pStyle w:val="TableParagraph"/>
              <w:spacing w:before="0"/>
              <w:ind w:left="57" w:right="57"/>
              <w:jc w:val="center"/>
              <w:rPr>
                <w:sz w:val="18"/>
                <w:szCs w:val="18"/>
                <w:lang w:val="ru-RU"/>
              </w:rPr>
            </w:pP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p>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01.06</w:t>
            </w: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02.06</w:t>
            </w:r>
            <w:r w:rsidR="00C4246A" w:rsidRPr="00AE470B">
              <w:rPr>
                <w:b/>
                <w:spacing w:val="-2"/>
                <w:sz w:val="18"/>
                <w:szCs w:val="18"/>
                <w:lang w:val="ru-RU"/>
              </w:rPr>
              <w:t xml:space="preserve"> (2 смена)</w:t>
            </w: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03.06</w:t>
            </w: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04.06</w:t>
            </w: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05.06</w:t>
            </w:r>
            <w:r w:rsidR="00C4246A" w:rsidRPr="00AE470B">
              <w:rPr>
                <w:b/>
                <w:spacing w:val="-2"/>
                <w:sz w:val="18"/>
                <w:szCs w:val="18"/>
                <w:lang w:val="ru-RU"/>
              </w:rPr>
              <w:t xml:space="preserve"> (2 смена)</w:t>
            </w: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06.06</w:t>
            </w:r>
            <w:r w:rsidR="00C4246A" w:rsidRPr="00AE470B">
              <w:rPr>
                <w:b/>
                <w:spacing w:val="-2"/>
                <w:sz w:val="18"/>
                <w:szCs w:val="18"/>
                <w:lang w:val="ru-RU"/>
              </w:rPr>
              <w:t xml:space="preserve"> (2 смена)</w:t>
            </w:r>
          </w:p>
        </w:tc>
        <w:tc>
          <w:tcPr>
            <w:tcW w:w="1990" w:type="dxa"/>
            <w:vAlign w:val="center"/>
          </w:tcPr>
          <w:p w:rsidR="00AD2856" w:rsidRPr="00AE470B" w:rsidRDefault="00AD2856" w:rsidP="00AD2856">
            <w:pPr>
              <w:pStyle w:val="TableParagraph"/>
              <w:spacing w:before="0"/>
              <w:ind w:left="57" w:right="57"/>
              <w:jc w:val="center"/>
              <w:rPr>
                <w:b/>
                <w:sz w:val="18"/>
                <w:szCs w:val="18"/>
                <w:lang w:val="ru-RU"/>
              </w:rPr>
            </w:pPr>
            <w:r w:rsidRPr="00AE470B">
              <w:rPr>
                <w:b/>
                <w:spacing w:val="-2"/>
                <w:sz w:val="18"/>
                <w:szCs w:val="18"/>
                <w:lang w:val="ru-RU"/>
              </w:rPr>
              <w:t>08.06</w:t>
            </w:r>
          </w:p>
        </w:tc>
      </w:tr>
      <w:tr w:rsidR="00AD2856" w:rsidRPr="00AE470B" w:rsidTr="004B2A6F">
        <w:trPr>
          <w:trHeight w:val="20"/>
        </w:trPr>
        <w:tc>
          <w:tcPr>
            <w:tcW w:w="0" w:type="auto"/>
            <w:vMerge/>
            <w:shd w:val="clear" w:color="auto" w:fill="auto"/>
            <w:vAlign w:val="center"/>
          </w:tcPr>
          <w:p w:rsidR="00AD2856" w:rsidRPr="00AE470B" w:rsidRDefault="00AD2856" w:rsidP="00AD2856">
            <w:pPr>
              <w:pStyle w:val="TableParagraph"/>
              <w:spacing w:before="0"/>
              <w:ind w:left="57" w:right="57"/>
              <w:jc w:val="center"/>
              <w:rPr>
                <w:sz w:val="18"/>
                <w:szCs w:val="18"/>
              </w:rPr>
            </w:pPr>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01</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02</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03</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04</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05</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89" w:type="dxa"/>
            <w:shd w:val="clear" w:color="auto" w:fill="auto"/>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06</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c>
          <w:tcPr>
            <w:tcW w:w="1990" w:type="dxa"/>
            <w:vAlign w:val="center"/>
          </w:tcPr>
          <w:p w:rsidR="00AD2856" w:rsidRPr="00AE470B" w:rsidRDefault="00AD2856" w:rsidP="00AD2856">
            <w:pPr>
              <w:pStyle w:val="TableParagraph"/>
              <w:spacing w:before="0"/>
              <w:ind w:left="57" w:right="57"/>
              <w:jc w:val="center"/>
              <w:rPr>
                <w:b/>
                <w:sz w:val="18"/>
                <w:szCs w:val="18"/>
              </w:rPr>
            </w:pPr>
            <w:r w:rsidRPr="00AE470B">
              <w:rPr>
                <w:b/>
                <w:sz w:val="18"/>
                <w:szCs w:val="18"/>
              </w:rPr>
              <w:t>07</w:t>
            </w:r>
            <w:r w:rsidRPr="00AE470B">
              <w:rPr>
                <w:b/>
                <w:spacing w:val="-3"/>
                <w:sz w:val="18"/>
                <w:szCs w:val="18"/>
              </w:rPr>
              <w:t xml:space="preserve"> </w:t>
            </w:r>
            <w:proofErr w:type="spellStart"/>
            <w:r w:rsidRPr="00AE470B">
              <w:rPr>
                <w:b/>
                <w:sz w:val="18"/>
                <w:szCs w:val="18"/>
              </w:rPr>
              <w:t>день</w:t>
            </w:r>
            <w:proofErr w:type="spellEnd"/>
            <w:r w:rsidRPr="00AE470B">
              <w:rPr>
                <w:b/>
                <w:spacing w:val="-2"/>
                <w:sz w:val="18"/>
                <w:szCs w:val="18"/>
              </w:rPr>
              <w:t xml:space="preserve"> </w:t>
            </w:r>
            <w:proofErr w:type="spellStart"/>
            <w:r w:rsidRPr="00AE470B">
              <w:rPr>
                <w:b/>
                <w:spacing w:val="-2"/>
                <w:sz w:val="18"/>
                <w:szCs w:val="18"/>
              </w:rPr>
              <w:t>смены</w:t>
            </w:r>
            <w:proofErr w:type="spellEnd"/>
          </w:p>
        </w:tc>
      </w:tr>
      <w:tr w:rsidR="00AD2856" w:rsidRPr="00AE470B" w:rsidTr="004B2A6F">
        <w:trPr>
          <w:trHeight w:val="20"/>
        </w:trPr>
        <w:tc>
          <w:tcPr>
            <w:tcW w:w="0" w:type="auto"/>
            <w:vMerge/>
            <w:shd w:val="clear" w:color="auto" w:fill="auto"/>
            <w:vAlign w:val="center"/>
          </w:tcPr>
          <w:p w:rsidR="00AD2856" w:rsidRPr="00AE470B" w:rsidRDefault="00AD2856" w:rsidP="00AD2856">
            <w:pPr>
              <w:pStyle w:val="TableParagraph"/>
              <w:spacing w:before="0"/>
              <w:ind w:left="57" w:right="57"/>
              <w:jc w:val="center"/>
              <w:rPr>
                <w:sz w:val="18"/>
                <w:szCs w:val="18"/>
              </w:rPr>
            </w:pPr>
          </w:p>
        </w:tc>
        <w:tc>
          <w:tcPr>
            <w:tcW w:w="1989" w:type="dxa"/>
            <w:shd w:val="clear" w:color="auto" w:fill="auto"/>
            <w:vAlign w:val="center"/>
          </w:tcPr>
          <w:p w:rsidR="00AD2856" w:rsidRPr="00AE470B" w:rsidRDefault="00C4246A" w:rsidP="00AD2856">
            <w:pPr>
              <w:pStyle w:val="TableParagraph"/>
              <w:spacing w:before="0"/>
              <w:ind w:left="57" w:right="57"/>
              <w:jc w:val="center"/>
              <w:rPr>
                <w:b/>
                <w:sz w:val="18"/>
                <w:szCs w:val="18"/>
                <w:lang w:val="ru-RU"/>
              </w:rPr>
            </w:pPr>
            <w:r w:rsidRPr="00AE470B">
              <w:rPr>
                <w:b/>
                <w:spacing w:val="-2"/>
                <w:sz w:val="18"/>
                <w:szCs w:val="18"/>
                <w:lang w:val="ru-RU"/>
              </w:rPr>
              <w:t>Понедельник</w:t>
            </w:r>
          </w:p>
        </w:tc>
        <w:tc>
          <w:tcPr>
            <w:tcW w:w="1989" w:type="dxa"/>
            <w:shd w:val="clear" w:color="auto" w:fill="auto"/>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Вторник</w:t>
            </w:r>
          </w:p>
        </w:tc>
        <w:tc>
          <w:tcPr>
            <w:tcW w:w="1989" w:type="dxa"/>
            <w:shd w:val="clear" w:color="auto" w:fill="auto"/>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Среда</w:t>
            </w:r>
          </w:p>
        </w:tc>
        <w:tc>
          <w:tcPr>
            <w:tcW w:w="1989" w:type="dxa"/>
            <w:shd w:val="clear" w:color="auto" w:fill="auto"/>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Четверг</w:t>
            </w:r>
          </w:p>
        </w:tc>
        <w:tc>
          <w:tcPr>
            <w:tcW w:w="1989" w:type="dxa"/>
            <w:shd w:val="clear" w:color="auto" w:fill="auto"/>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Пятница</w:t>
            </w:r>
          </w:p>
        </w:tc>
        <w:tc>
          <w:tcPr>
            <w:tcW w:w="1989" w:type="dxa"/>
            <w:shd w:val="clear" w:color="auto" w:fill="auto"/>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Суббота</w:t>
            </w:r>
          </w:p>
        </w:tc>
        <w:tc>
          <w:tcPr>
            <w:tcW w:w="1990" w:type="dxa"/>
            <w:vAlign w:val="center"/>
          </w:tcPr>
          <w:p w:rsidR="00AD2856" w:rsidRPr="00AE470B" w:rsidRDefault="00C4246A" w:rsidP="00AD2856">
            <w:pPr>
              <w:ind w:left="57" w:right="57"/>
              <w:jc w:val="center"/>
              <w:rPr>
                <w:rFonts w:ascii="Times New Roman" w:hAnsi="Times New Roman" w:cs="Times New Roman"/>
                <w:b/>
                <w:sz w:val="18"/>
                <w:szCs w:val="18"/>
                <w:lang w:val="ru-RU"/>
              </w:rPr>
            </w:pPr>
            <w:r w:rsidRPr="00AE470B">
              <w:rPr>
                <w:rFonts w:ascii="Times New Roman" w:hAnsi="Times New Roman" w:cs="Times New Roman"/>
                <w:b/>
                <w:spacing w:val="-2"/>
                <w:sz w:val="18"/>
                <w:szCs w:val="18"/>
                <w:lang w:val="ru-RU"/>
              </w:rPr>
              <w:t>Понедельник</w:t>
            </w:r>
          </w:p>
        </w:tc>
      </w:tr>
      <w:tr w:rsidR="001028A0" w:rsidRPr="00AE470B" w:rsidTr="001028A0">
        <w:trPr>
          <w:trHeight w:val="952"/>
        </w:trPr>
        <w:tc>
          <w:tcPr>
            <w:tcW w:w="0" w:type="auto"/>
            <w:vMerge w:val="restart"/>
            <w:shd w:val="clear" w:color="auto" w:fill="auto"/>
            <w:vAlign w:val="center"/>
          </w:tcPr>
          <w:p w:rsidR="001028A0" w:rsidRPr="00AE470B" w:rsidRDefault="001028A0" w:rsidP="00AD2856">
            <w:pPr>
              <w:pStyle w:val="TableParagraph"/>
              <w:tabs>
                <w:tab w:val="left" w:pos="1105"/>
                <w:tab w:val="left" w:pos="1629"/>
              </w:tabs>
              <w:spacing w:before="0"/>
              <w:ind w:left="57" w:right="57"/>
              <w:jc w:val="center"/>
              <w:rPr>
                <w:sz w:val="18"/>
                <w:szCs w:val="18"/>
              </w:rPr>
            </w:pPr>
            <w:proofErr w:type="spellStart"/>
            <w:r w:rsidRPr="00AE470B">
              <w:rPr>
                <w:sz w:val="18"/>
                <w:szCs w:val="18"/>
              </w:rPr>
              <w:t>Утро</w:t>
            </w:r>
            <w:proofErr w:type="spellEnd"/>
          </w:p>
        </w:tc>
        <w:tc>
          <w:tcPr>
            <w:tcW w:w="1989" w:type="dxa"/>
            <w:vMerge w:val="restart"/>
            <w:shd w:val="clear" w:color="auto" w:fill="auto"/>
            <w:vAlign w:val="center"/>
          </w:tcPr>
          <w:p w:rsidR="001028A0" w:rsidRDefault="001028A0" w:rsidP="00AD2856">
            <w:pPr>
              <w:pStyle w:val="TableParagraph"/>
              <w:spacing w:before="0"/>
              <w:ind w:left="57" w:right="57"/>
              <w:jc w:val="center"/>
              <w:rPr>
                <w:sz w:val="18"/>
                <w:szCs w:val="18"/>
                <w:lang w:val="ru-RU"/>
              </w:rPr>
            </w:pPr>
            <w:r>
              <w:rPr>
                <w:sz w:val="18"/>
                <w:szCs w:val="18"/>
                <w:lang w:val="ru-RU"/>
              </w:rPr>
              <w:t xml:space="preserve">09:00 </w:t>
            </w:r>
            <w:r w:rsidRPr="0022402C">
              <w:rPr>
                <w:sz w:val="18"/>
                <w:szCs w:val="18"/>
                <w:lang w:val="ru-RU"/>
              </w:rPr>
              <w:t xml:space="preserve">Комплектование отрядов </w:t>
            </w:r>
          </w:p>
          <w:p w:rsidR="001028A0" w:rsidRPr="00AE470B" w:rsidRDefault="001028A0" w:rsidP="00AD2856">
            <w:pPr>
              <w:pStyle w:val="TableParagraph"/>
              <w:spacing w:before="0"/>
              <w:ind w:left="57" w:right="57"/>
              <w:jc w:val="center"/>
              <w:rPr>
                <w:sz w:val="18"/>
                <w:szCs w:val="18"/>
                <w:lang w:val="ru-RU"/>
              </w:rPr>
            </w:pPr>
            <w:r>
              <w:rPr>
                <w:sz w:val="18"/>
                <w:szCs w:val="18"/>
                <w:lang w:val="ru-RU"/>
              </w:rPr>
              <w:t xml:space="preserve">11:00 </w:t>
            </w:r>
            <w:r w:rsidRPr="00AE470B">
              <w:rPr>
                <w:sz w:val="18"/>
                <w:szCs w:val="18"/>
                <w:lang w:val="ru-RU"/>
              </w:rPr>
              <w:t>Инструктаж по технике безопасности</w:t>
            </w:r>
          </w:p>
          <w:p w:rsidR="001028A0" w:rsidRPr="00924CA6" w:rsidRDefault="001028A0" w:rsidP="00AD2856">
            <w:pPr>
              <w:pStyle w:val="TableParagraph"/>
              <w:spacing w:before="0"/>
              <w:ind w:left="57" w:right="57"/>
              <w:jc w:val="center"/>
              <w:rPr>
                <w:b/>
                <w:i/>
                <w:sz w:val="18"/>
                <w:szCs w:val="18"/>
                <w:lang w:val="ru-RU"/>
              </w:rPr>
            </w:pPr>
            <w:r w:rsidRPr="00924CA6">
              <w:rPr>
                <w:b/>
                <w:i/>
                <w:sz w:val="18"/>
                <w:szCs w:val="18"/>
                <w:lang w:val="ru-RU"/>
              </w:rPr>
              <w:t>- Экскурсия по лагерю «Разведай. Выясни. Сообщи».</w:t>
            </w:r>
          </w:p>
        </w:tc>
        <w:tc>
          <w:tcPr>
            <w:tcW w:w="1989" w:type="dxa"/>
            <w:vMerge w:val="restart"/>
            <w:shd w:val="clear" w:color="auto" w:fill="auto"/>
            <w:vAlign w:val="center"/>
          </w:tcPr>
          <w:p w:rsidR="001028A0" w:rsidRPr="00AE470B" w:rsidRDefault="001028A0" w:rsidP="0022402C">
            <w:pPr>
              <w:pStyle w:val="TableParagraph"/>
              <w:spacing w:before="0"/>
              <w:ind w:left="57" w:right="57"/>
              <w:jc w:val="center"/>
              <w:rPr>
                <w:sz w:val="18"/>
                <w:szCs w:val="18"/>
                <w:lang w:val="ru-RU"/>
              </w:rPr>
            </w:pPr>
            <w:r>
              <w:rPr>
                <w:sz w:val="18"/>
                <w:szCs w:val="18"/>
                <w:lang w:val="ru-RU"/>
              </w:rPr>
              <w:t>-</w:t>
            </w:r>
          </w:p>
        </w:tc>
        <w:tc>
          <w:tcPr>
            <w:tcW w:w="1989" w:type="dxa"/>
            <w:shd w:val="clear" w:color="auto" w:fill="FFFFFF" w:themeFill="background1"/>
            <w:vAlign w:val="center"/>
          </w:tcPr>
          <w:p w:rsidR="001028A0" w:rsidRPr="00926F9B" w:rsidRDefault="002C6C98" w:rsidP="001028A0">
            <w:pPr>
              <w:spacing w:line="23" w:lineRule="atLeast"/>
              <w:ind w:left="57" w:right="57"/>
              <w:jc w:val="center"/>
              <w:rPr>
                <w:rFonts w:ascii="Times New Roman" w:hAnsi="Times New Roman" w:cs="Times New Roman"/>
                <w:spacing w:val="-2"/>
                <w:sz w:val="18"/>
                <w:szCs w:val="18"/>
                <w:lang w:val="ru-RU"/>
              </w:rPr>
            </w:pPr>
            <w:hyperlink r:id="rId13" w:tooltip="https://nextcloud.rddm.team/index.php/s/G3KmkGsfeS4RDCC" w:history="1">
              <w:r w:rsidR="001028A0" w:rsidRPr="00926F9B">
                <w:rPr>
                  <w:rStyle w:val="af9"/>
                  <w:rFonts w:ascii="Times New Roman" w:hAnsi="Times New Roman" w:cs="Times New Roman"/>
                  <w:b/>
                  <w:spacing w:val="-2"/>
                  <w:sz w:val="18"/>
                  <w:szCs w:val="18"/>
                  <w:lang w:val="ru-RU"/>
                </w:rPr>
                <w:t>«Быть Человеком»</w:t>
              </w:r>
            </w:hyperlink>
          </w:p>
          <w:p w:rsidR="001028A0" w:rsidRPr="00344148" w:rsidRDefault="001028A0" w:rsidP="001028A0">
            <w:pPr>
              <w:pStyle w:val="TableParagraph"/>
              <w:spacing w:before="0"/>
              <w:ind w:left="57" w:right="57"/>
              <w:jc w:val="center"/>
              <w:rPr>
                <w:sz w:val="18"/>
                <w:szCs w:val="18"/>
                <w:lang w:val="ru-RU"/>
              </w:rPr>
            </w:pPr>
          </w:p>
          <w:p w:rsidR="001028A0" w:rsidRPr="001028A0" w:rsidRDefault="001028A0" w:rsidP="001028A0">
            <w:pPr>
              <w:pStyle w:val="TableParagraph"/>
              <w:spacing w:before="0"/>
              <w:ind w:left="57" w:right="57"/>
              <w:jc w:val="center"/>
              <w:rPr>
                <w:b/>
                <w:i/>
                <w:sz w:val="18"/>
                <w:szCs w:val="18"/>
                <w:lang w:val="ru-RU"/>
              </w:rPr>
            </w:pPr>
            <w:r>
              <w:rPr>
                <w:b/>
                <w:i/>
                <w:sz w:val="18"/>
                <w:szCs w:val="18"/>
                <w:lang w:val="ru-RU"/>
              </w:rPr>
              <w:t xml:space="preserve">09:00 </w:t>
            </w:r>
            <w:r w:rsidRPr="00147C91">
              <w:rPr>
                <w:b/>
                <w:i/>
                <w:sz w:val="18"/>
                <w:szCs w:val="18"/>
                <w:lang w:val="ru-RU"/>
              </w:rPr>
              <w:t>«Зарядка со стражем порядка!»</w:t>
            </w:r>
          </w:p>
        </w:tc>
        <w:tc>
          <w:tcPr>
            <w:tcW w:w="1989" w:type="dxa"/>
            <w:vMerge w:val="restart"/>
            <w:shd w:val="clear" w:color="auto" w:fill="auto"/>
            <w:vAlign w:val="center"/>
          </w:tcPr>
          <w:p w:rsidR="001028A0" w:rsidRPr="00AE470B" w:rsidRDefault="002C6C98" w:rsidP="007A09F5">
            <w:pPr>
              <w:ind w:left="57" w:right="57"/>
              <w:jc w:val="center"/>
              <w:rPr>
                <w:rFonts w:ascii="Times New Roman" w:hAnsi="Times New Roman" w:cs="Times New Roman"/>
                <w:b/>
                <w:spacing w:val="-2"/>
                <w:sz w:val="18"/>
                <w:szCs w:val="18"/>
                <w:lang w:val="ru-RU"/>
              </w:rPr>
            </w:pPr>
            <w:hyperlink r:id="rId14" w:tooltip="https://nextcloud.rddm.team/index.php/s/mRtdDKp9FsYHSJT" w:history="1">
              <w:r w:rsidR="001028A0" w:rsidRPr="00AE470B">
                <w:rPr>
                  <w:rStyle w:val="af9"/>
                  <w:rFonts w:ascii="Times New Roman" w:hAnsi="Times New Roman" w:cs="Times New Roman"/>
                  <w:b/>
                  <w:spacing w:val="-2"/>
                  <w:sz w:val="18"/>
                  <w:szCs w:val="18"/>
                  <w:lang w:val="ru-RU"/>
                </w:rPr>
                <w:t>«Быть в Движении»</w:t>
              </w:r>
            </w:hyperlink>
          </w:p>
          <w:p w:rsidR="001028A0" w:rsidRPr="00AE470B" w:rsidRDefault="001028A0" w:rsidP="007A09F5">
            <w:pPr>
              <w:ind w:left="57" w:right="57"/>
              <w:jc w:val="center"/>
              <w:rPr>
                <w:rFonts w:ascii="Times New Roman" w:hAnsi="Times New Roman" w:cs="Times New Roman"/>
                <w:sz w:val="18"/>
                <w:szCs w:val="18"/>
                <w:lang w:val="ru-RU"/>
              </w:rPr>
            </w:pPr>
          </w:p>
          <w:p w:rsidR="001028A0" w:rsidRPr="00147C91" w:rsidRDefault="001028A0" w:rsidP="007A09F5">
            <w:pPr>
              <w:pStyle w:val="TableParagraph"/>
              <w:spacing w:before="0"/>
              <w:ind w:left="57" w:right="57"/>
              <w:jc w:val="center"/>
              <w:rPr>
                <w:rStyle w:val="af9"/>
                <w:b/>
                <w:i/>
                <w:color w:val="auto"/>
                <w:sz w:val="18"/>
                <w:szCs w:val="18"/>
                <w:u w:val="none"/>
                <w:lang w:val="ru-RU"/>
              </w:rPr>
            </w:pPr>
            <w:r>
              <w:rPr>
                <w:rStyle w:val="af9"/>
                <w:b/>
                <w:i/>
                <w:color w:val="auto"/>
                <w:sz w:val="18"/>
                <w:szCs w:val="18"/>
                <w:u w:val="none"/>
                <w:lang w:val="ru-RU"/>
              </w:rPr>
              <w:t xml:space="preserve">11:00 </w:t>
            </w:r>
            <w:r w:rsidRPr="00147C91">
              <w:rPr>
                <w:rStyle w:val="af9"/>
                <w:b/>
                <w:i/>
                <w:color w:val="auto"/>
                <w:sz w:val="18"/>
                <w:szCs w:val="18"/>
                <w:u w:val="none"/>
                <w:lang w:val="ru-RU"/>
              </w:rPr>
              <w:t>День с «Движением Первых»</w:t>
            </w:r>
          </w:p>
          <w:p w:rsidR="001028A0" w:rsidRPr="00147C91" w:rsidRDefault="001028A0" w:rsidP="007A09F5">
            <w:pPr>
              <w:pStyle w:val="TableParagraph"/>
              <w:spacing w:before="0"/>
              <w:ind w:left="57" w:right="57"/>
              <w:jc w:val="center"/>
              <w:rPr>
                <w:b/>
                <w:i/>
                <w:sz w:val="18"/>
                <w:szCs w:val="18"/>
                <w:lang w:val="ru-RU"/>
              </w:rPr>
            </w:pPr>
            <w:r w:rsidRPr="00147C91">
              <w:rPr>
                <w:rStyle w:val="af9"/>
                <w:b/>
                <w:i/>
                <w:color w:val="auto"/>
                <w:sz w:val="18"/>
                <w:szCs w:val="18"/>
                <w:u w:val="none"/>
                <w:lang w:val="ru-RU"/>
              </w:rPr>
              <w:t>(По согласованию)</w:t>
            </w:r>
          </w:p>
          <w:p w:rsidR="001028A0" w:rsidRPr="00AE470B" w:rsidRDefault="001028A0" w:rsidP="007A09F5">
            <w:pPr>
              <w:ind w:left="57" w:right="57"/>
              <w:jc w:val="center"/>
              <w:rPr>
                <w:sz w:val="18"/>
                <w:szCs w:val="18"/>
                <w:lang w:val="ru-RU"/>
              </w:rPr>
            </w:pPr>
          </w:p>
        </w:tc>
        <w:tc>
          <w:tcPr>
            <w:tcW w:w="1989" w:type="dxa"/>
            <w:vMerge w:val="restart"/>
            <w:shd w:val="clear" w:color="auto" w:fill="FFFFFF" w:themeFill="background1"/>
            <w:vAlign w:val="center"/>
          </w:tcPr>
          <w:p w:rsidR="001028A0" w:rsidRPr="00AE470B" w:rsidRDefault="001028A0" w:rsidP="007D0E79">
            <w:pPr>
              <w:pStyle w:val="TableParagraph"/>
              <w:spacing w:before="0"/>
              <w:ind w:left="57" w:right="57"/>
              <w:jc w:val="center"/>
              <w:rPr>
                <w:sz w:val="18"/>
                <w:szCs w:val="18"/>
                <w:lang w:val="ru-RU"/>
              </w:rPr>
            </w:pPr>
            <w:r>
              <w:rPr>
                <w:sz w:val="18"/>
                <w:szCs w:val="18"/>
                <w:lang w:val="ru-RU"/>
              </w:rPr>
              <w:t>-</w:t>
            </w:r>
          </w:p>
        </w:tc>
        <w:tc>
          <w:tcPr>
            <w:tcW w:w="1989" w:type="dxa"/>
            <w:vMerge w:val="restart"/>
            <w:shd w:val="clear" w:color="auto" w:fill="auto"/>
            <w:vAlign w:val="center"/>
          </w:tcPr>
          <w:p w:rsidR="001028A0" w:rsidRPr="00AE470B" w:rsidRDefault="001028A0" w:rsidP="00AD2856">
            <w:pPr>
              <w:pStyle w:val="TableParagraph"/>
              <w:tabs>
                <w:tab w:val="left" w:pos="110"/>
              </w:tabs>
              <w:spacing w:before="0"/>
              <w:ind w:left="57" w:right="57"/>
              <w:jc w:val="center"/>
              <w:rPr>
                <w:sz w:val="18"/>
                <w:szCs w:val="18"/>
                <w:lang w:val="ru-RU"/>
              </w:rPr>
            </w:pPr>
            <w:r>
              <w:rPr>
                <w:sz w:val="18"/>
                <w:szCs w:val="18"/>
                <w:lang w:val="ru-RU"/>
              </w:rPr>
              <w:t>-</w:t>
            </w:r>
          </w:p>
        </w:tc>
        <w:tc>
          <w:tcPr>
            <w:tcW w:w="1990" w:type="dxa"/>
            <w:vMerge w:val="restart"/>
            <w:shd w:val="clear" w:color="auto" w:fill="DEEAF6" w:themeFill="accent5" w:themeFillTint="33"/>
            <w:vAlign w:val="center"/>
          </w:tcPr>
          <w:p w:rsidR="001028A0" w:rsidRPr="00AE470B" w:rsidRDefault="001028A0" w:rsidP="007D0E79">
            <w:pPr>
              <w:pStyle w:val="TableParagraph"/>
              <w:spacing w:before="0"/>
              <w:ind w:left="57" w:right="57"/>
              <w:jc w:val="center"/>
              <w:rPr>
                <w:sz w:val="18"/>
                <w:szCs w:val="18"/>
                <w:lang w:val="ru-RU"/>
              </w:rPr>
            </w:pPr>
            <w:r w:rsidRPr="00AE470B">
              <w:rPr>
                <w:sz w:val="18"/>
                <w:szCs w:val="18"/>
                <w:lang w:val="ru-RU"/>
              </w:rPr>
              <w:t>Вариативный модуль</w:t>
            </w:r>
          </w:p>
          <w:p w:rsidR="001028A0" w:rsidRPr="00AE470B" w:rsidRDefault="001028A0" w:rsidP="007D0E79">
            <w:pPr>
              <w:pStyle w:val="TableParagraph"/>
              <w:spacing w:before="0"/>
              <w:ind w:left="57" w:right="57"/>
              <w:jc w:val="center"/>
              <w:rPr>
                <w:sz w:val="18"/>
                <w:szCs w:val="18"/>
                <w:lang w:val="ru-RU"/>
              </w:rPr>
            </w:pPr>
          </w:p>
          <w:p w:rsidR="001028A0" w:rsidRPr="00AE470B" w:rsidRDefault="001028A0" w:rsidP="007D0E79">
            <w:pPr>
              <w:pStyle w:val="TableParagraph"/>
              <w:spacing w:before="0"/>
              <w:ind w:left="57" w:right="57"/>
              <w:jc w:val="center"/>
              <w:rPr>
                <w:sz w:val="18"/>
                <w:szCs w:val="18"/>
                <w:lang w:val="ru-RU"/>
              </w:rPr>
            </w:pPr>
            <w:r>
              <w:rPr>
                <w:sz w:val="18"/>
                <w:szCs w:val="18"/>
                <w:lang w:val="ru-RU"/>
              </w:rPr>
              <w:t xml:space="preserve">11:00 </w:t>
            </w:r>
            <w:r w:rsidRPr="00AE470B">
              <w:rPr>
                <w:sz w:val="18"/>
                <w:szCs w:val="18"/>
                <w:lang w:val="ru-RU"/>
              </w:rPr>
              <w:t>Учебно-тренировочные занятия по направлениям</w:t>
            </w:r>
          </w:p>
        </w:tc>
      </w:tr>
      <w:tr w:rsidR="001028A0" w:rsidRPr="00AE470B" w:rsidTr="001028A0">
        <w:trPr>
          <w:trHeight w:val="951"/>
        </w:trPr>
        <w:tc>
          <w:tcPr>
            <w:tcW w:w="0" w:type="auto"/>
            <w:vMerge/>
            <w:shd w:val="clear" w:color="auto" w:fill="auto"/>
            <w:vAlign w:val="center"/>
          </w:tcPr>
          <w:p w:rsidR="001028A0" w:rsidRPr="00F72DED" w:rsidRDefault="001028A0" w:rsidP="00AD2856">
            <w:pPr>
              <w:pStyle w:val="TableParagraph"/>
              <w:tabs>
                <w:tab w:val="left" w:pos="1105"/>
                <w:tab w:val="left" w:pos="1629"/>
              </w:tabs>
              <w:spacing w:before="0"/>
              <w:ind w:left="57" w:right="57"/>
              <w:jc w:val="center"/>
              <w:rPr>
                <w:sz w:val="18"/>
                <w:szCs w:val="18"/>
                <w:lang w:val="ru-RU"/>
              </w:rPr>
            </w:pPr>
          </w:p>
        </w:tc>
        <w:tc>
          <w:tcPr>
            <w:tcW w:w="1989" w:type="dxa"/>
            <w:vMerge/>
            <w:shd w:val="clear" w:color="auto" w:fill="auto"/>
            <w:vAlign w:val="center"/>
          </w:tcPr>
          <w:p w:rsidR="001028A0" w:rsidRPr="00F72DED" w:rsidRDefault="001028A0" w:rsidP="00AD2856">
            <w:pPr>
              <w:pStyle w:val="TableParagraph"/>
              <w:spacing w:before="0"/>
              <w:ind w:left="57" w:right="57"/>
              <w:jc w:val="center"/>
              <w:rPr>
                <w:sz w:val="18"/>
                <w:szCs w:val="18"/>
                <w:lang w:val="ru-RU"/>
              </w:rPr>
            </w:pPr>
          </w:p>
        </w:tc>
        <w:tc>
          <w:tcPr>
            <w:tcW w:w="1989" w:type="dxa"/>
            <w:vMerge/>
            <w:shd w:val="clear" w:color="auto" w:fill="auto"/>
            <w:vAlign w:val="center"/>
          </w:tcPr>
          <w:p w:rsidR="001028A0" w:rsidRPr="00F72DED" w:rsidRDefault="001028A0" w:rsidP="0022402C">
            <w:pPr>
              <w:pStyle w:val="TableParagraph"/>
              <w:spacing w:before="0"/>
              <w:ind w:left="57" w:right="57"/>
              <w:jc w:val="center"/>
              <w:rPr>
                <w:sz w:val="18"/>
                <w:szCs w:val="18"/>
                <w:lang w:val="ru-RU"/>
              </w:rPr>
            </w:pPr>
          </w:p>
        </w:tc>
        <w:tc>
          <w:tcPr>
            <w:tcW w:w="1989" w:type="dxa"/>
            <w:shd w:val="clear" w:color="auto" w:fill="DEEAF6" w:themeFill="accent5" w:themeFillTint="33"/>
            <w:vAlign w:val="center"/>
          </w:tcPr>
          <w:p w:rsidR="001028A0" w:rsidRPr="00AE470B" w:rsidRDefault="001028A0" w:rsidP="001028A0">
            <w:pPr>
              <w:pStyle w:val="TableParagraph"/>
              <w:tabs>
                <w:tab w:val="left" w:pos="374"/>
                <w:tab w:val="left" w:pos="996"/>
                <w:tab w:val="left" w:pos="1955"/>
              </w:tabs>
              <w:spacing w:before="0"/>
              <w:ind w:left="57" w:right="57"/>
              <w:jc w:val="center"/>
              <w:rPr>
                <w:sz w:val="18"/>
                <w:szCs w:val="18"/>
                <w:lang w:val="ru-RU"/>
              </w:rPr>
            </w:pPr>
            <w:r w:rsidRPr="00AE470B">
              <w:rPr>
                <w:sz w:val="18"/>
                <w:szCs w:val="18"/>
                <w:lang w:val="ru-RU"/>
              </w:rPr>
              <w:t>Вариативный модуль</w:t>
            </w:r>
          </w:p>
          <w:p w:rsidR="001028A0" w:rsidRPr="00AE470B" w:rsidRDefault="001028A0" w:rsidP="001028A0">
            <w:pPr>
              <w:pStyle w:val="TableParagraph"/>
              <w:tabs>
                <w:tab w:val="left" w:pos="374"/>
                <w:tab w:val="left" w:pos="996"/>
                <w:tab w:val="left" w:pos="1955"/>
              </w:tabs>
              <w:spacing w:before="0"/>
              <w:ind w:left="57" w:right="57"/>
              <w:jc w:val="center"/>
              <w:rPr>
                <w:sz w:val="18"/>
                <w:szCs w:val="18"/>
                <w:lang w:val="ru-RU"/>
              </w:rPr>
            </w:pPr>
          </w:p>
          <w:p w:rsidR="001028A0" w:rsidRPr="001028A0" w:rsidRDefault="001028A0" w:rsidP="001028A0">
            <w:pPr>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11:00 </w:t>
            </w:r>
            <w:r w:rsidRPr="00AE470B">
              <w:rPr>
                <w:rFonts w:ascii="Times New Roman" w:hAnsi="Times New Roman" w:cs="Times New Roman"/>
                <w:sz w:val="18"/>
                <w:szCs w:val="18"/>
                <w:lang w:val="ru-RU"/>
              </w:rPr>
              <w:t>Учебно-тренировочные заняти</w:t>
            </w:r>
            <w:r>
              <w:rPr>
                <w:rFonts w:ascii="Times New Roman" w:hAnsi="Times New Roman" w:cs="Times New Roman"/>
                <w:sz w:val="18"/>
                <w:szCs w:val="18"/>
                <w:lang w:val="ru-RU"/>
              </w:rPr>
              <w:t>я по направлениям</w:t>
            </w:r>
          </w:p>
        </w:tc>
        <w:tc>
          <w:tcPr>
            <w:tcW w:w="1989" w:type="dxa"/>
            <w:vMerge/>
            <w:shd w:val="clear" w:color="auto" w:fill="auto"/>
            <w:vAlign w:val="center"/>
          </w:tcPr>
          <w:p w:rsidR="001028A0" w:rsidRPr="001028A0" w:rsidRDefault="001028A0" w:rsidP="007A09F5">
            <w:pPr>
              <w:ind w:left="57" w:right="57"/>
              <w:jc w:val="center"/>
              <w:rPr>
                <w:lang w:val="ru-RU"/>
              </w:rPr>
            </w:pPr>
          </w:p>
        </w:tc>
        <w:tc>
          <w:tcPr>
            <w:tcW w:w="1989" w:type="dxa"/>
            <w:vMerge/>
            <w:shd w:val="clear" w:color="auto" w:fill="FFFFFF" w:themeFill="background1"/>
            <w:vAlign w:val="center"/>
          </w:tcPr>
          <w:p w:rsidR="001028A0" w:rsidRPr="001028A0" w:rsidRDefault="001028A0" w:rsidP="007D0E79">
            <w:pPr>
              <w:pStyle w:val="TableParagraph"/>
              <w:spacing w:before="0"/>
              <w:ind w:left="57" w:right="57"/>
              <w:jc w:val="center"/>
              <w:rPr>
                <w:sz w:val="18"/>
                <w:szCs w:val="18"/>
                <w:lang w:val="ru-RU"/>
              </w:rPr>
            </w:pPr>
          </w:p>
        </w:tc>
        <w:tc>
          <w:tcPr>
            <w:tcW w:w="1989" w:type="dxa"/>
            <w:vMerge/>
            <w:shd w:val="clear" w:color="auto" w:fill="auto"/>
            <w:vAlign w:val="center"/>
          </w:tcPr>
          <w:p w:rsidR="001028A0" w:rsidRPr="001028A0" w:rsidRDefault="001028A0" w:rsidP="00AD2856">
            <w:pPr>
              <w:pStyle w:val="TableParagraph"/>
              <w:tabs>
                <w:tab w:val="left" w:pos="110"/>
              </w:tabs>
              <w:spacing w:before="0"/>
              <w:ind w:left="57" w:right="57"/>
              <w:jc w:val="center"/>
              <w:rPr>
                <w:sz w:val="18"/>
                <w:szCs w:val="18"/>
                <w:lang w:val="ru-RU"/>
              </w:rPr>
            </w:pPr>
          </w:p>
        </w:tc>
        <w:tc>
          <w:tcPr>
            <w:tcW w:w="1990" w:type="dxa"/>
            <w:vMerge/>
            <w:shd w:val="clear" w:color="auto" w:fill="DEEAF6" w:themeFill="accent5" w:themeFillTint="33"/>
            <w:vAlign w:val="center"/>
          </w:tcPr>
          <w:p w:rsidR="001028A0" w:rsidRPr="001028A0" w:rsidRDefault="001028A0" w:rsidP="007D0E79">
            <w:pPr>
              <w:pStyle w:val="TableParagraph"/>
              <w:spacing w:before="0"/>
              <w:ind w:left="57" w:right="57"/>
              <w:jc w:val="center"/>
              <w:rPr>
                <w:sz w:val="18"/>
                <w:szCs w:val="18"/>
                <w:lang w:val="ru-RU"/>
              </w:rPr>
            </w:pPr>
          </w:p>
        </w:tc>
      </w:tr>
      <w:tr w:rsidR="00926F9B" w:rsidRPr="00AE470B" w:rsidTr="00AA23FB">
        <w:trPr>
          <w:trHeight w:val="20"/>
        </w:trPr>
        <w:tc>
          <w:tcPr>
            <w:tcW w:w="0" w:type="auto"/>
            <w:shd w:val="clear" w:color="auto" w:fill="FFFFFF" w:themeFill="background1"/>
            <w:vAlign w:val="center"/>
          </w:tcPr>
          <w:p w:rsidR="00AD2856" w:rsidRPr="00AE470B" w:rsidRDefault="00AD2856" w:rsidP="00AD2856">
            <w:pPr>
              <w:pStyle w:val="TableParagraph"/>
              <w:tabs>
                <w:tab w:val="left" w:pos="1105"/>
                <w:tab w:val="left" w:pos="1629"/>
              </w:tabs>
              <w:spacing w:before="0"/>
              <w:ind w:left="57" w:right="57"/>
              <w:jc w:val="center"/>
              <w:rPr>
                <w:sz w:val="18"/>
                <w:szCs w:val="18"/>
              </w:rPr>
            </w:pPr>
            <w:proofErr w:type="spellStart"/>
            <w:r w:rsidRPr="00AE470B">
              <w:rPr>
                <w:sz w:val="18"/>
                <w:szCs w:val="18"/>
              </w:rPr>
              <w:t>День</w:t>
            </w:r>
            <w:proofErr w:type="spellEnd"/>
          </w:p>
        </w:tc>
        <w:tc>
          <w:tcPr>
            <w:tcW w:w="1989" w:type="dxa"/>
            <w:shd w:val="clear" w:color="auto" w:fill="auto"/>
            <w:vAlign w:val="center"/>
          </w:tcPr>
          <w:p w:rsidR="0022402C" w:rsidRPr="007A09F5" w:rsidRDefault="002C6C98" w:rsidP="0022402C">
            <w:pPr>
              <w:pStyle w:val="TableParagraph"/>
              <w:spacing w:before="0"/>
              <w:ind w:left="57" w:right="57"/>
              <w:jc w:val="center"/>
              <w:rPr>
                <w:b/>
                <w:spacing w:val="-2"/>
                <w:sz w:val="18"/>
                <w:szCs w:val="18"/>
                <w:lang w:val="ru-RU"/>
              </w:rPr>
            </w:pPr>
            <w:hyperlink r:id="rId15" w:tooltip="https://nextcloud.rddm.team/index.php/s/G3KmkGsfeS4RDCC" w:history="1">
              <w:r w:rsidR="0022402C" w:rsidRPr="007A09F5">
                <w:rPr>
                  <w:rStyle w:val="af9"/>
                  <w:b/>
                  <w:spacing w:val="-2"/>
                  <w:sz w:val="18"/>
                  <w:szCs w:val="18"/>
                  <w:lang w:val="ru-RU"/>
                </w:rPr>
                <w:t>«Быть с Россией»</w:t>
              </w:r>
            </w:hyperlink>
          </w:p>
          <w:p w:rsidR="0022402C" w:rsidRPr="007A09F5" w:rsidRDefault="007A09F5" w:rsidP="0022402C">
            <w:pPr>
              <w:pStyle w:val="TableParagraph"/>
              <w:spacing w:before="0"/>
              <w:ind w:left="57" w:right="57"/>
              <w:jc w:val="center"/>
              <w:rPr>
                <w:rStyle w:val="af9"/>
                <w:color w:val="000000" w:themeColor="text1"/>
                <w:sz w:val="18"/>
                <w:szCs w:val="18"/>
                <w:u w:val="none"/>
                <w:lang w:val="ru-RU"/>
              </w:rPr>
            </w:pPr>
            <w:r w:rsidRPr="007A09F5">
              <w:rPr>
                <w:sz w:val="18"/>
                <w:szCs w:val="18"/>
                <w:lang w:val="ru-RU"/>
              </w:rPr>
              <w:t xml:space="preserve">14:00 </w:t>
            </w:r>
            <w:hyperlink r:id="rId16" w:tooltip="https://cloud.mail.ru/r-seven/edit/home/Отдел%20по%20взаимодействию%20с%20организациями%20отдыха%20детей%20и%20их%20оздоровления/Для%20РО/Общее%20полезное/ПРОГРАММЫ/Конструктор%20смен/Сценарии/Сценарий%20открытия%20СМЕНЫ%20ПЕРВЫХ.docx" w:history="1">
              <w:r w:rsidR="0022402C" w:rsidRPr="007A09F5">
                <w:rPr>
                  <w:rStyle w:val="af9"/>
                  <w:color w:val="000000" w:themeColor="text1"/>
                  <w:sz w:val="18"/>
                  <w:szCs w:val="18"/>
                  <w:u w:val="none"/>
                  <w:lang w:val="ru-RU"/>
                </w:rPr>
                <w:t>Торжественная церемония открытия профильной смены Движения Первых</w:t>
              </w:r>
            </w:hyperlink>
          </w:p>
          <w:p w:rsidR="00AD2856" w:rsidRPr="00AE470B" w:rsidRDefault="00AD2856" w:rsidP="00926F9B">
            <w:pPr>
              <w:pStyle w:val="TableParagraph"/>
              <w:spacing w:before="0" w:line="480" w:lineRule="auto"/>
              <w:ind w:left="57" w:right="57"/>
              <w:jc w:val="center"/>
              <w:rPr>
                <w:sz w:val="18"/>
                <w:szCs w:val="18"/>
                <w:lang w:val="ru-RU"/>
              </w:rPr>
            </w:pPr>
            <w:r w:rsidRPr="00AE470B">
              <w:rPr>
                <w:sz w:val="18"/>
                <w:szCs w:val="18"/>
                <w:lang w:val="ru-RU"/>
              </w:rPr>
              <w:t xml:space="preserve"> </w:t>
            </w:r>
          </w:p>
        </w:tc>
        <w:tc>
          <w:tcPr>
            <w:tcW w:w="1989" w:type="dxa"/>
            <w:shd w:val="clear" w:color="auto" w:fill="DEEAF6" w:themeFill="accent5" w:themeFillTint="33"/>
            <w:vAlign w:val="center"/>
          </w:tcPr>
          <w:p w:rsidR="00AD2856" w:rsidRPr="00AE470B" w:rsidRDefault="00AD2856" w:rsidP="00AD2856">
            <w:pPr>
              <w:pStyle w:val="TableParagraph"/>
              <w:spacing w:before="0"/>
              <w:ind w:left="57" w:right="57"/>
              <w:jc w:val="center"/>
              <w:rPr>
                <w:sz w:val="18"/>
                <w:szCs w:val="18"/>
                <w:lang w:val="ru-RU"/>
              </w:rPr>
            </w:pPr>
            <w:r w:rsidRPr="00AE470B">
              <w:rPr>
                <w:sz w:val="18"/>
                <w:szCs w:val="18"/>
                <w:lang w:val="ru-RU"/>
              </w:rPr>
              <w:t>Вариативный модуль</w:t>
            </w:r>
          </w:p>
          <w:p w:rsidR="00AD2856" w:rsidRPr="00AE470B" w:rsidRDefault="00AD2856" w:rsidP="00AD2856">
            <w:pPr>
              <w:pStyle w:val="TableParagraph"/>
              <w:spacing w:before="0"/>
              <w:ind w:left="57" w:right="57"/>
              <w:jc w:val="center"/>
              <w:rPr>
                <w:sz w:val="18"/>
                <w:szCs w:val="18"/>
                <w:lang w:val="ru-RU"/>
              </w:rPr>
            </w:pPr>
          </w:p>
          <w:p w:rsidR="00AD2856" w:rsidRPr="00AE470B" w:rsidRDefault="007A09F5" w:rsidP="00AD2856">
            <w:pPr>
              <w:pStyle w:val="TableParagraph"/>
              <w:spacing w:before="0"/>
              <w:ind w:left="57" w:right="57"/>
              <w:jc w:val="center"/>
              <w:rPr>
                <w:sz w:val="18"/>
                <w:szCs w:val="18"/>
                <w:lang w:val="ru-RU"/>
              </w:rPr>
            </w:pPr>
            <w:r>
              <w:rPr>
                <w:sz w:val="18"/>
                <w:szCs w:val="18"/>
                <w:lang w:val="ru-RU"/>
              </w:rPr>
              <w:t xml:space="preserve">14:30 </w:t>
            </w:r>
            <w:r w:rsidR="00AD2856" w:rsidRPr="00AE470B">
              <w:rPr>
                <w:sz w:val="18"/>
                <w:szCs w:val="18"/>
                <w:lang w:val="ru-RU"/>
              </w:rPr>
              <w:t>Учебно-тренировочные занятия</w:t>
            </w:r>
            <w:r w:rsidR="00541E89" w:rsidRPr="00AE470B">
              <w:rPr>
                <w:sz w:val="18"/>
                <w:szCs w:val="18"/>
                <w:lang w:val="ru-RU"/>
              </w:rPr>
              <w:t xml:space="preserve"> по направлениям</w:t>
            </w:r>
          </w:p>
        </w:tc>
        <w:tc>
          <w:tcPr>
            <w:tcW w:w="1989" w:type="dxa"/>
            <w:shd w:val="clear" w:color="auto" w:fill="E2EFD9" w:themeFill="accent6" w:themeFillTint="33"/>
            <w:vAlign w:val="center"/>
          </w:tcPr>
          <w:p w:rsidR="00527DA7" w:rsidRPr="0022402C" w:rsidRDefault="002C6C98" w:rsidP="00527DA7">
            <w:pPr>
              <w:spacing w:line="23" w:lineRule="atLeast"/>
              <w:ind w:left="57" w:right="57"/>
              <w:jc w:val="center"/>
              <w:rPr>
                <w:rFonts w:ascii="Times New Roman" w:hAnsi="Times New Roman" w:cs="Times New Roman"/>
                <w:b/>
                <w:sz w:val="18"/>
                <w:szCs w:val="18"/>
                <w:lang w:val="ru-RU"/>
              </w:rPr>
            </w:pPr>
            <w:hyperlink r:id="rId17" w:tooltip="https://nextcloud.rddm.team/index.php/s/ZA33g93xeT8anQS" w:history="1">
              <w:r w:rsidR="00527DA7" w:rsidRPr="0022402C">
                <w:rPr>
                  <w:rStyle w:val="af9"/>
                  <w:rFonts w:ascii="Times New Roman" w:hAnsi="Times New Roman" w:cs="Times New Roman"/>
                  <w:b/>
                  <w:sz w:val="18"/>
                  <w:szCs w:val="18"/>
                  <w:lang w:val="ru-RU"/>
                </w:rPr>
                <w:t>«Быть Первым»</w:t>
              </w:r>
            </w:hyperlink>
          </w:p>
          <w:p w:rsidR="00527DA7" w:rsidRPr="00AE470B" w:rsidRDefault="00527DA7" w:rsidP="00527DA7">
            <w:pPr>
              <w:spacing w:line="23" w:lineRule="atLeast"/>
              <w:ind w:left="57" w:right="57"/>
              <w:jc w:val="center"/>
              <w:rPr>
                <w:rFonts w:ascii="Times New Roman" w:hAnsi="Times New Roman" w:cs="Times New Roman"/>
                <w:sz w:val="18"/>
                <w:szCs w:val="18"/>
                <w:lang w:val="ru-RU"/>
              </w:rPr>
            </w:pPr>
          </w:p>
          <w:p w:rsidR="00AD2856" w:rsidRPr="00AE470B" w:rsidRDefault="007A09F5" w:rsidP="00527DA7">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14:00 </w:t>
            </w:r>
            <w:r w:rsidR="00527DA7" w:rsidRPr="00AE470B">
              <w:rPr>
                <w:rFonts w:ascii="Times New Roman" w:hAnsi="Times New Roman" w:cs="Times New Roman"/>
                <w:sz w:val="18"/>
                <w:szCs w:val="18"/>
                <w:lang w:val="ru-RU"/>
              </w:rPr>
              <w:t>Сбор Совета Первых. Рассмотрение и отбор идей для включения акций, событий и мероприятий в программу смены. Закрепление ответственных</w:t>
            </w:r>
          </w:p>
        </w:tc>
        <w:tc>
          <w:tcPr>
            <w:tcW w:w="1989" w:type="dxa"/>
            <w:shd w:val="clear" w:color="auto" w:fill="E2EFD9" w:themeFill="accent6" w:themeFillTint="33"/>
            <w:vAlign w:val="center"/>
          </w:tcPr>
          <w:p w:rsidR="007D0E79" w:rsidRPr="00AE470B" w:rsidRDefault="002C6C98" w:rsidP="007D0E79">
            <w:pPr>
              <w:pStyle w:val="TableParagraph"/>
              <w:spacing w:before="0"/>
              <w:ind w:left="57" w:right="57"/>
              <w:jc w:val="center"/>
              <w:rPr>
                <w:b/>
                <w:sz w:val="18"/>
                <w:szCs w:val="18"/>
                <w:lang w:val="ru-RU"/>
              </w:rPr>
            </w:pPr>
            <w:hyperlink r:id="rId18" w:tooltip="https://nextcloud.rddm.team/index.php/s/ZA33g93xeT8anQS" w:history="1">
              <w:r w:rsidR="007D0E79" w:rsidRPr="00AE470B">
                <w:rPr>
                  <w:rStyle w:val="af9"/>
                  <w:b/>
                  <w:spacing w:val="-2"/>
                  <w:sz w:val="18"/>
                  <w:szCs w:val="18"/>
                  <w:lang w:val="ru-RU"/>
                </w:rPr>
                <w:t>«Быть Первым»</w:t>
              </w:r>
            </w:hyperlink>
          </w:p>
          <w:p w:rsidR="007D0E79" w:rsidRPr="00AE470B" w:rsidRDefault="007D0E79" w:rsidP="007D0E79">
            <w:pPr>
              <w:pStyle w:val="TableParagraph"/>
              <w:spacing w:before="0"/>
              <w:ind w:left="57" w:right="57"/>
              <w:jc w:val="center"/>
              <w:rPr>
                <w:sz w:val="18"/>
                <w:szCs w:val="18"/>
                <w:lang w:val="ru-RU"/>
              </w:rPr>
            </w:pPr>
          </w:p>
          <w:p w:rsidR="007D0E79" w:rsidRPr="00AE470B" w:rsidRDefault="007A09F5" w:rsidP="007D0E79">
            <w:pPr>
              <w:pStyle w:val="TableParagraph"/>
              <w:spacing w:before="0"/>
              <w:ind w:left="57" w:right="57"/>
              <w:jc w:val="center"/>
              <w:rPr>
                <w:sz w:val="18"/>
                <w:szCs w:val="18"/>
                <w:lang w:val="ru-RU"/>
              </w:rPr>
            </w:pPr>
            <w:r>
              <w:rPr>
                <w:sz w:val="18"/>
                <w:szCs w:val="18"/>
                <w:lang w:val="ru-RU"/>
              </w:rPr>
              <w:t xml:space="preserve">14:00 </w:t>
            </w:r>
            <w:r w:rsidR="007D0E79" w:rsidRPr="00AE470B">
              <w:rPr>
                <w:sz w:val="18"/>
                <w:szCs w:val="18"/>
                <w:lang w:val="ru-RU"/>
              </w:rPr>
              <w:t>Сбор отрядов. Выборы участников органов самоуправления в отрядах. Генерация идей по включению акций, событий и мероприятий в программу смены.</w:t>
            </w:r>
          </w:p>
          <w:p w:rsidR="007D0E79" w:rsidRPr="00AE470B" w:rsidRDefault="007D0E79" w:rsidP="00926F9B">
            <w:pPr>
              <w:pStyle w:val="TableParagraph"/>
              <w:spacing w:before="0"/>
              <w:ind w:left="57" w:right="57"/>
              <w:jc w:val="center"/>
              <w:rPr>
                <w:sz w:val="18"/>
                <w:szCs w:val="18"/>
                <w:lang w:val="ru-RU"/>
              </w:rPr>
            </w:pPr>
          </w:p>
          <w:p w:rsidR="00AD2856" w:rsidRPr="00AE470B" w:rsidRDefault="00AD2856" w:rsidP="007D0E79">
            <w:pPr>
              <w:ind w:left="57" w:right="57"/>
              <w:jc w:val="center"/>
              <w:rPr>
                <w:rFonts w:ascii="Times New Roman" w:hAnsi="Times New Roman" w:cs="Times New Roman"/>
                <w:sz w:val="18"/>
                <w:szCs w:val="18"/>
                <w:lang w:val="ru-RU"/>
              </w:rPr>
            </w:pPr>
          </w:p>
        </w:tc>
        <w:tc>
          <w:tcPr>
            <w:tcW w:w="1989" w:type="dxa"/>
            <w:shd w:val="clear" w:color="auto" w:fill="DEEAF6" w:themeFill="accent5" w:themeFillTint="33"/>
            <w:vAlign w:val="center"/>
          </w:tcPr>
          <w:p w:rsidR="007D0E79" w:rsidRPr="00AE470B" w:rsidRDefault="007D0E79" w:rsidP="007D0E79">
            <w:pPr>
              <w:pStyle w:val="TableParagraph"/>
              <w:spacing w:before="0"/>
              <w:ind w:left="57" w:right="57"/>
              <w:jc w:val="center"/>
              <w:rPr>
                <w:sz w:val="18"/>
                <w:szCs w:val="18"/>
                <w:lang w:val="ru-RU"/>
              </w:rPr>
            </w:pPr>
            <w:r w:rsidRPr="00AE470B">
              <w:rPr>
                <w:sz w:val="18"/>
                <w:szCs w:val="18"/>
                <w:lang w:val="ru-RU"/>
              </w:rPr>
              <w:t>Вариативный модуль</w:t>
            </w:r>
          </w:p>
          <w:p w:rsidR="007D0E79" w:rsidRPr="00AE470B" w:rsidRDefault="007D0E79" w:rsidP="007D0E79">
            <w:pPr>
              <w:pStyle w:val="TableParagraph"/>
              <w:spacing w:before="0"/>
              <w:ind w:left="57" w:right="57"/>
              <w:jc w:val="center"/>
              <w:rPr>
                <w:sz w:val="18"/>
                <w:szCs w:val="18"/>
                <w:lang w:val="ru-RU"/>
              </w:rPr>
            </w:pPr>
          </w:p>
          <w:p w:rsidR="00AD2856" w:rsidRPr="00AE470B" w:rsidRDefault="00AA23FB" w:rsidP="007D0E79">
            <w:pPr>
              <w:pStyle w:val="TableParagraph"/>
              <w:spacing w:before="0"/>
              <w:ind w:left="57" w:right="57"/>
              <w:jc w:val="center"/>
              <w:rPr>
                <w:sz w:val="18"/>
                <w:szCs w:val="18"/>
                <w:lang w:val="ru-RU"/>
              </w:rPr>
            </w:pPr>
            <w:r>
              <w:rPr>
                <w:sz w:val="18"/>
                <w:szCs w:val="18"/>
                <w:lang w:val="ru-RU"/>
              </w:rPr>
              <w:t xml:space="preserve">14:30 </w:t>
            </w:r>
            <w:r w:rsidR="007D0E79" w:rsidRPr="00AE470B">
              <w:rPr>
                <w:sz w:val="18"/>
                <w:szCs w:val="18"/>
                <w:lang w:val="ru-RU"/>
              </w:rPr>
              <w:t>Учебно-тренировочные занятия по направлениям</w:t>
            </w:r>
          </w:p>
        </w:tc>
        <w:tc>
          <w:tcPr>
            <w:tcW w:w="1989" w:type="dxa"/>
            <w:shd w:val="clear" w:color="auto" w:fill="DEEAF6" w:themeFill="accent5" w:themeFillTint="33"/>
            <w:vAlign w:val="center"/>
          </w:tcPr>
          <w:p w:rsidR="00AD2856" w:rsidRPr="00AE470B" w:rsidRDefault="00AD2856" w:rsidP="00AD2856">
            <w:pPr>
              <w:pStyle w:val="TableParagraph"/>
              <w:tabs>
                <w:tab w:val="left" w:pos="110"/>
              </w:tabs>
              <w:spacing w:before="0"/>
              <w:ind w:left="57" w:right="57"/>
              <w:jc w:val="center"/>
              <w:rPr>
                <w:sz w:val="18"/>
                <w:szCs w:val="18"/>
                <w:lang w:val="ru-RU"/>
              </w:rPr>
            </w:pPr>
            <w:r w:rsidRPr="00AE470B">
              <w:rPr>
                <w:sz w:val="18"/>
                <w:szCs w:val="18"/>
                <w:lang w:val="ru-RU"/>
              </w:rPr>
              <w:t>Вариативный модуль</w:t>
            </w:r>
          </w:p>
          <w:p w:rsidR="00AD2856" w:rsidRPr="00AE470B" w:rsidRDefault="00AD2856" w:rsidP="00AD2856">
            <w:pPr>
              <w:pStyle w:val="TableParagraph"/>
              <w:tabs>
                <w:tab w:val="left" w:pos="110"/>
              </w:tabs>
              <w:spacing w:before="0"/>
              <w:ind w:left="57" w:right="57"/>
              <w:jc w:val="center"/>
              <w:rPr>
                <w:sz w:val="18"/>
                <w:szCs w:val="18"/>
                <w:lang w:val="ru-RU"/>
              </w:rPr>
            </w:pPr>
          </w:p>
          <w:p w:rsidR="00AD2856" w:rsidRPr="00147C91" w:rsidRDefault="00AA23FB" w:rsidP="00AD2856">
            <w:pPr>
              <w:pStyle w:val="TableParagraph"/>
              <w:tabs>
                <w:tab w:val="left" w:pos="110"/>
              </w:tabs>
              <w:spacing w:before="0"/>
              <w:ind w:left="57" w:right="57"/>
              <w:jc w:val="center"/>
              <w:rPr>
                <w:b/>
                <w:i/>
                <w:sz w:val="18"/>
                <w:szCs w:val="18"/>
                <w:lang w:val="ru-RU"/>
              </w:rPr>
            </w:pPr>
            <w:r>
              <w:rPr>
                <w:b/>
                <w:i/>
                <w:sz w:val="18"/>
                <w:szCs w:val="18"/>
                <w:lang w:val="ru-RU"/>
              </w:rPr>
              <w:t xml:space="preserve">14:30 </w:t>
            </w:r>
            <w:r w:rsidR="00AD2856" w:rsidRPr="00147C91">
              <w:rPr>
                <w:b/>
                <w:i/>
                <w:sz w:val="18"/>
                <w:szCs w:val="18"/>
                <w:lang w:val="ru-RU"/>
              </w:rPr>
              <w:t>Посещение кинотеатра</w:t>
            </w:r>
          </w:p>
        </w:tc>
        <w:tc>
          <w:tcPr>
            <w:tcW w:w="1990" w:type="dxa"/>
            <w:shd w:val="clear" w:color="auto" w:fill="DEEAF6" w:themeFill="accent5" w:themeFillTint="33"/>
            <w:vAlign w:val="center"/>
          </w:tcPr>
          <w:p w:rsidR="00AA23FB" w:rsidRDefault="00AA23FB" w:rsidP="00AA23FB">
            <w:pPr>
              <w:pStyle w:val="TableParagraph"/>
              <w:spacing w:before="0"/>
              <w:ind w:left="57" w:right="57"/>
              <w:jc w:val="center"/>
              <w:rPr>
                <w:sz w:val="18"/>
                <w:szCs w:val="18"/>
                <w:lang w:val="ru-RU"/>
              </w:rPr>
            </w:pPr>
            <w:r w:rsidRPr="00AE470B">
              <w:rPr>
                <w:sz w:val="18"/>
                <w:szCs w:val="18"/>
                <w:lang w:val="ru-RU"/>
              </w:rPr>
              <w:t>Вариативный модуль</w:t>
            </w:r>
          </w:p>
          <w:p w:rsidR="00AA23FB" w:rsidRPr="00AE470B" w:rsidRDefault="00AA23FB" w:rsidP="00AA23FB">
            <w:pPr>
              <w:pStyle w:val="TableParagraph"/>
              <w:spacing w:before="0"/>
              <w:ind w:left="57" w:right="57"/>
              <w:jc w:val="center"/>
              <w:rPr>
                <w:sz w:val="18"/>
                <w:szCs w:val="18"/>
                <w:lang w:val="ru-RU"/>
              </w:rPr>
            </w:pPr>
          </w:p>
          <w:p w:rsidR="00AD2856" w:rsidRPr="00AE470B" w:rsidRDefault="00AA23FB" w:rsidP="007A09F5">
            <w:pPr>
              <w:pStyle w:val="TableParagraph"/>
              <w:spacing w:before="0"/>
              <w:ind w:left="57" w:right="57"/>
              <w:jc w:val="center"/>
              <w:rPr>
                <w:sz w:val="18"/>
                <w:szCs w:val="18"/>
                <w:lang w:val="ru-RU"/>
              </w:rPr>
            </w:pPr>
            <w:r>
              <w:rPr>
                <w:sz w:val="18"/>
                <w:szCs w:val="18"/>
                <w:lang w:val="ru-RU"/>
              </w:rPr>
              <w:t>14:00 Веселая эстафета</w:t>
            </w:r>
          </w:p>
        </w:tc>
      </w:tr>
      <w:tr w:rsidR="00AD2856" w:rsidRPr="00926F9B" w:rsidTr="004B2A6F">
        <w:trPr>
          <w:trHeight w:val="20"/>
        </w:trPr>
        <w:tc>
          <w:tcPr>
            <w:tcW w:w="0" w:type="auto"/>
            <w:shd w:val="clear" w:color="auto" w:fill="auto"/>
            <w:vAlign w:val="center"/>
          </w:tcPr>
          <w:p w:rsidR="00AD2856" w:rsidRPr="00AE470B" w:rsidRDefault="00AD2856" w:rsidP="00AD2856">
            <w:pPr>
              <w:pStyle w:val="TableParagraph"/>
              <w:tabs>
                <w:tab w:val="left" w:pos="1105"/>
                <w:tab w:val="left" w:pos="1629"/>
              </w:tabs>
              <w:spacing w:before="0"/>
              <w:ind w:left="57" w:right="57"/>
              <w:jc w:val="center"/>
              <w:rPr>
                <w:sz w:val="18"/>
                <w:szCs w:val="18"/>
                <w:lang w:val="ru-RU"/>
              </w:rPr>
            </w:pPr>
            <w:r w:rsidRPr="00AE470B">
              <w:rPr>
                <w:sz w:val="18"/>
                <w:szCs w:val="18"/>
                <w:lang w:val="ru-RU"/>
              </w:rPr>
              <w:t>Вечер</w:t>
            </w:r>
          </w:p>
        </w:tc>
        <w:tc>
          <w:tcPr>
            <w:tcW w:w="1989" w:type="dxa"/>
            <w:shd w:val="clear" w:color="auto" w:fill="auto"/>
            <w:vAlign w:val="center"/>
          </w:tcPr>
          <w:p w:rsidR="00AD2856" w:rsidRPr="0022402C" w:rsidRDefault="0022402C" w:rsidP="00AD2856">
            <w:pPr>
              <w:pStyle w:val="TableParagraph"/>
              <w:spacing w:before="0"/>
              <w:ind w:left="57" w:right="57"/>
              <w:jc w:val="center"/>
              <w:rPr>
                <w:sz w:val="18"/>
                <w:szCs w:val="18"/>
                <w:lang w:val="ru-RU"/>
              </w:rPr>
            </w:pPr>
            <w:r>
              <w:rPr>
                <w:sz w:val="18"/>
                <w:szCs w:val="18"/>
                <w:lang w:val="ru-RU"/>
              </w:rPr>
              <w:t>-</w:t>
            </w:r>
          </w:p>
        </w:tc>
        <w:tc>
          <w:tcPr>
            <w:tcW w:w="1989" w:type="dxa"/>
            <w:shd w:val="clear" w:color="auto" w:fill="E2EFD9" w:themeFill="accent6" w:themeFillTint="33"/>
            <w:vAlign w:val="center"/>
          </w:tcPr>
          <w:p w:rsidR="00AD2856" w:rsidRPr="00AE470B" w:rsidRDefault="002C6C98" w:rsidP="00AD2856">
            <w:pPr>
              <w:pStyle w:val="TableParagraph"/>
              <w:spacing w:before="0"/>
              <w:ind w:left="57" w:right="57"/>
              <w:jc w:val="center"/>
              <w:rPr>
                <w:b/>
                <w:sz w:val="18"/>
                <w:szCs w:val="18"/>
                <w:lang w:val="ru-RU"/>
              </w:rPr>
            </w:pPr>
            <w:hyperlink r:id="rId19" w:tooltip="https://nextcloud.rddm.team/index.php/s/ZA33g93xeT8anQS" w:history="1">
              <w:r w:rsidR="00AD2856" w:rsidRPr="00AE470B">
                <w:rPr>
                  <w:rStyle w:val="af9"/>
                  <w:b/>
                  <w:spacing w:val="-2"/>
                  <w:sz w:val="18"/>
                  <w:szCs w:val="18"/>
                  <w:lang w:val="ru-RU"/>
                </w:rPr>
                <w:t>«Быть Первым»</w:t>
              </w:r>
            </w:hyperlink>
          </w:p>
          <w:p w:rsidR="00AD2856" w:rsidRPr="00AE470B" w:rsidRDefault="00AD2856" w:rsidP="00AD2856">
            <w:pPr>
              <w:pStyle w:val="TableParagraph"/>
              <w:spacing w:before="0"/>
              <w:ind w:left="57" w:right="57"/>
              <w:jc w:val="center"/>
              <w:rPr>
                <w:sz w:val="18"/>
                <w:szCs w:val="18"/>
                <w:lang w:val="ru-RU"/>
              </w:rPr>
            </w:pPr>
          </w:p>
          <w:p w:rsidR="00AD2856" w:rsidRDefault="00AA23FB" w:rsidP="00AD2856">
            <w:pPr>
              <w:pStyle w:val="TableParagraph"/>
              <w:spacing w:before="0"/>
              <w:ind w:left="57" w:right="57"/>
              <w:jc w:val="center"/>
              <w:rPr>
                <w:sz w:val="18"/>
                <w:szCs w:val="18"/>
                <w:lang w:val="ru-RU"/>
              </w:rPr>
            </w:pPr>
            <w:r>
              <w:rPr>
                <w:sz w:val="18"/>
                <w:szCs w:val="18"/>
                <w:lang w:val="ru-RU"/>
              </w:rPr>
              <w:t xml:space="preserve">17:00 </w:t>
            </w:r>
            <w:r w:rsidR="00AD2856" w:rsidRPr="00AE470B">
              <w:rPr>
                <w:sz w:val="18"/>
                <w:szCs w:val="18"/>
                <w:lang w:val="ru-RU"/>
              </w:rPr>
              <w:t>Знакомство участников Смены Первых с органами детского самоуправления и возможностями реализации своих инициатив в течении смены.</w:t>
            </w:r>
          </w:p>
          <w:p w:rsidR="0099168A" w:rsidRPr="00AE470B" w:rsidRDefault="0099168A" w:rsidP="00AD2856">
            <w:pPr>
              <w:pStyle w:val="TableParagraph"/>
              <w:spacing w:before="0"/>
              <w:ind w:left="57" w:right="57"/>
              <w:jc w:val="center"/>
              <w:rPr>
                <w:sz w:val="18"/>
                <w:szCs w:val="18"/>
                <w:lang w:val="ru-RU"/>
              </w:rPr>
            </w:pPr>
          </w:p>
        </w:tc>
        <w:tc>
          <w:tcPr>
            <w:tcW w:w="1989" w:type="dxa"/>
            <w:shd w:val="clear" w:color="auto" w:fill="auto"/>
            <w:vAlign w:val="center"/>
          </w:tcPr>
          <w:p w:rsidR="00AD2856" w:rsidRPr="00AE470B" w:rsidRDefault="00AD2856" w:rsidP="00AD2856">
            <w:pPr>
              <w:ind w:left="57" w:right="57"/>
              <w:jc w:val="center"/>
              <w:rPr>
                <w:rFonts w:ascii="Times New Roman" w:hAnsi="Times New Roman" w:cs="Times New Roman"/>
                <w:sz w:val="18"/>
                <w:szCs w:val="18"/>
                <w:lang w:val="ru-RU"/>
              </w:rPr>
            </w:pPr>
          </w:p>
        </w:tc>
        <w:tc>
          <w:tcPr>
            <w:tcW w:w="1989" w:type="dxa"/>
            <w:shd w:val="clear" w:color="auto" w:fill="auto"/>
            <w:vAlign w:val="center"/>
          </w:tcPr>
          <w:p w:rsidR="00AD2856" w:rsidRPr="00AE470B" w:rsidRDefault="00AD2856" w:rsidP="00AD2856">
            <w:pPr>
              <w:ind w:left="57" w:right="57"/>
              <w:jc w:val="center"/>
              <w:rPr>
                <w:rFonts w:ascii="Times New Roman" w:hAnsi="Times New Roman" w:cs="Times New Roman"/>
                <w:sz w:val="18"/>
                <w:szCs w:val="18"/>
                <w:lang w:val="ru-RU"/>
              </w:rPr>
            </w:pPr>
          </w:p>
        </w:tc>
        <w:tc>
          <w:tcPr>
            <w:tcW w:w="1989" w:type="dxa"/>
            <w:shd w:val="clear" w:color="auto" w:fill="FFFFFF" w:themeFill="background1"/>
            <w:vAlign w:val="center"/>
          </w:tcPr>
          <w:p w:rsidR="00527DA7" w:rsidRPr="00AE470B" w:rsidRDefault="002C6C98" w:rsidP="00527DA7">
            <w:pPr>
              <w:spacing w:line="23" w:lineRule="atLeast"/>
              <w:ind w:left="57" w:right="57"/>
              <w:jc w:val="center"/>
              <w:rPr>
                <w:rFonts w:ascii="Times New Roman" w:hAnsi="Times New Roman" w:cs="Times New Roman"/>
                <w:b/>
                <w:spacing w:val="-2"/>
                <w:sz w:val="18"/>
                <w:szCs w:val="18"/>
                <w:lang w:val="ru-RU"/>
              </w:rPr>
            </w:pPr>
            <w:hyperlink r:id="rId20" w:tooltip="https://nextcloud.rddm.team/index.php/s/mRtdDKp9FsYHSJT" w:history="1">
              <w:r w:rsidR="00527DA7" w:rsidRPr="00AE470B">
                <w:rPr>
                  <w:rStyle w:val="af9"/>
                  <w:rFonts w:ascii="Times New Roman" w:hAnsi="Times New Roman" w:cs="Times New Roman"/>
                  <w:b/>
                  <w:spacing w:val="-2"/>
                  <w:sz w:val="18"/>
                  <w:szCs w:val="18"/>
                  <w:lang w:val="ru-RU"/>
                </w:rPr>
                <w:t>«Быть в Движении»</w:t>
              </w:r>
            </w:hyperlink>
          </w:p>
          <w:p w:rsidR="00527DA7" w:rsidRPr="00AE470B" w:rsidRDefault="00527DA7" w:rsidP="00527DA7">
            <w:pPr>
              <w:spacing w:line="23" w:lineRule="atLeast"/>
              <w:ind w:left="57" w:right="57"/>
              <w:jc w:val="center"/>
              <w:rPr>
                <w:rFonts w:ascii="Times New Roman" w:hAnsi="Times New Roman" w:cs="Times New Roman"/>
                <w:sz w:val="18"/>
                <w:szCs w:val="18"/>
                <w:lang w:val="ru-RU"/>
              </w:rPr>
            </w:pPr>
          </w:p>
          <w:p w:rsidR="00527DA7" w:rsidRPr="00147C91" w:rsidRDefault="00AA23FB" w:rsidP="00527DA7">
            <w:pPr>
              <w:spacing w:line="23" w:lineRule="atLeast"/>
              <w:ind w:left="57" w:right="57"/>
              <w:jc w:val="center"/>
              <w:rPr>
                <w:rFonts w:ascii="Times New Roman" w:hAnsi="Times New Roman" w:cs="Times New Roman"/>
                <w:b/>
                <w:i/>
                <w:sz w:val="18"/>
                <w:szCs w:val="18"/>
                <w:lang w:val="ru-RU"/>
              </w:rPr>
            </w:pPr>
            <w:r>
              <w:rPr>
                <w:rFonts w:ascii="Times New Roman" w:hAnsi="Times New Roman" w:cs="Times New Roman"/>
                <w:sz w:val="18"/>
                <w:szCs w:val="18"/>
                <w:lang w:val="ru-RU"/>
              </w:rPr>
              <w:t>17:00</w:t>
            </w:r>
            <w:r w:rsidR="00527DA7" w:rsidRPr="00AE470B">
              <w:rPr>
                <w:rFonts w:ascii="Times New Roman" w:hAnsi="Times New Roman" w:cs="Times New Roman"/>
                <w:sz w:val="18"/>
                <w:szCs w:val="18"/>
                <w:lang w:val="ru-RU"/>
              </w:rPr>
              <w:t xml:space="preserve"> </w:t>
            </w:r>
            <w:r w:rsidR="00527DA7" w:rsidRPr="00147C91">
              <w:rPr>
                <w:rFonts w:ascii="Times New Roman" w:hAnsi="Times New Roman" w:cs="Times New Roman"/>
                <w:b/>
                <w:i/>
                <w:sz w:val="18"/>
                <w:szCs w:val="18"/>
                <w:lang w:val="ru-RU"/>
              </w:rPr>
              <w:t xml:space="preserve">Посещение </w:t>
            </w:r>
            <w:proofErr w:type="spellStart"/>
            <w:r w:rsidR="00527DA7" w:rsidRPr="00147C91">
              <w:rPr>
                <w:rFonts w:ascii="Times New Roman" w:hAnsi="Times New Roman" w:cs="Times New Roman"/>
                <w:b/>
                <w:i/>
                <w:sz w:val="18"/>
                <w:szCs w:val="18"/>
                <w:lang w:val="ru-RU"/>
              </w:rPr>
              <w:t>Артинской</w:t>
            </w:r>
            <w:proofErr w:type="spellEnd"/>
            <w:r w:rsidR="00527DA7" w:rsidRPr="00147C91">
              <w:rPr>
                <w:rFonts w:ascii="Times New Roman" w:hAnsi="Times New Roman" w:cs="Times New Roman"/>
                <w:b/>
                <w:i/>
                <w:sz w:val="18"/>
                <w:szCs w:val="18"/>
                <w:lang w:val="ru-RU"/>
              </w:rPr>
              <w:t xml:space="preserve"> детской библиотеки</w:t>
            </w:r>
          </w:p>
          <w:p w:rsidR="00AD2856" w:rsidRPr="00AE470B" w:rsidRDefault="00AA23FB" w:rsidP="007D0E79">
            <w:pPr>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(меропри</w:t>
            </w:r>
            <w:r w:rsidR="001028A0">
              <w:rPr>
                <w:rFonts w:ascii="Times New Roman" w:hAnsi="Times New Roman" w:cs="Times New Roman"/>
                <w:sz w:val="18"/>
                <w:szCs w:val="18"/>
                <w:lang w:val="ru-RU"/>
              </w:rPr>
              <w:t xml:space="preserve">ятие ко дню Русского языка и </w:t>
            </w:r>
            <w:proofErr w:type="spellStart"/>
            <w:r w:rsidR="001028A0">
              <w:rPr>
                <w:rFonts w:ascii="Times New Roman" w:hAnsi="Times New Roman" w:cs="Times New Roman"/>
                <w:sz w:val="18"/>
                <w:szCs w:val="18"/>
                <w:lang w:val="ru-RU"/>
              </w:rPr>
              <w:t>д.р</w:t>
            </w:r>
            <w:proofErr w:type="spellEnd"/>
            <w:r w:rsidR="001028A0">
              <w:rPr>
                <w:rFonts w:ascii="Times New Roman" w:hAnsi="Times New Roman" w:cs="Times New Roman"/>
                <w:sz w:val="18"/>
                <w:szCs w:val="18"/>
                <w:lang w:val="ru-RU"/>
              </w:rPr>
              <w:t xml:space="preserve">. </w:t>
            </w:r>
            <w:proofErr w:type="spellStart"/>
            <w:r>
              <w:rPr>
                <w:rFonts w:ascii="Times New Roman" w:hAnsi="Times New Roman" w:cs="Times New Roman"/>
                <w:sz w:val="18"/>
                <w:szCs w:val="18"/>
                <w:lang w:val="ru-RU"/>
              </w:rPr>
              <w:t>А.С.Пушкитна</w:t>
            </w:r>
            <w:proofErr w:type="spellEnd"/>
            <w:r>
              <w:rPr>
                <w:rFonts w:ascii="Times New Roman" w:hAnsi="Times New Roman" w:cs="Times New Roman"/>
                <w:sz w:val="18"/>
                <w:szCs w:val="18"/>
                <w:lang w:val="ru-RU"/>
              </w:rPr>
              <w:t>)</w:t>
            </w:r>
          </w:p>
        </w:tc>
        <w:tc>
          <w:tcPr>
            <w:tcW w:w="1989" w:type="dxa"/>
            <w:shd w:val="clear" w:color="auto" w:fill="DEEAF6" w:themeFill="accent5" w:themeFillTint="33"/>
            <w:vAlign w:val="center"/>
          </w:tcPr>
          <w:p w:rsidR="007D0E79" w:rsidRPr="00AE470B" w:rsidRDefault="007D0E79" w:rsidP="007D0E79">
            <w:pPr>
              <w:pStyle w:val="TableParagraph"/>
              <w:spacing w:before="0"/>
              <w:ind w:left="57" w:right="57"/>
              <w:jc w:val="center"/>
              <w:rPr>
                <w:sz w:val="18"/>
                <w:szCs w:val="18"/>
                <w:lang w:val="ru-RU"/>
              </w:rPr>
            </w:pPr>
            <w:r w:rsidRPr="00AE470B">
              <w:rPr>
                <w:sz w:val="18"/>
                <w:szCs w:val="18"/>
                <w:lang w:val="ru-RU"/>
              </w:rPr>
              <w:t>Вариативный модуль</w:t>
            </w:r>
          </w:p>
          <w:p w:rsidR="007D0E79" w:rsidRPr="00AE470B" w:rsidRDefault="007D0E79" w:rsidP="007D0E79">
            <w:pPr>
              <w:pStyle w:val="TableParagraph"/>
              <w:spacing w:before="0"/>
              <w:ind w:left="57" w:right="57"/>
              <w:jc w:val="center"/>
              <w:rPr>
                <w:sz w:val="18"/>
                <w:szCs w:val="18"/>
                <w:lang w:val="ru-RU"/>
              </w:rPr>
            </w:pPr>
          </w:p>
          <w:p w:rsidR="00924CA6" w:rsidRPr="00924CA6" w:rsidRDefault="00AA23FB" w:rsidP="00AA23FB">
            <w:pPr>
              <w:ind w:left="57" w:right="57"/>
              <w:jc w:val="center"/>
              <w:rPr>
                <w:rFonts w:ascii="Times New Roman" w:hAnsi="Times New Roman" w:cs="Times New Roman"/>
                <w:b/>
                <w:i/>
                <w:sz w:val="18"/>
                <w:szCs w:val="18"/>
                <w:lang w:val="ru-RU"/>
              </w:rPr>
            </w:pPr>
            <w:r>
              <w:rPr>
                <w:rFonts w:ascii="Times New Roman" w:hAnsi="Times New Roman" w:cs="Times New Roman"/>
                <w:sz w:val="18"/>
                <w:szCs w:val="18"/>
                <w:lang w:val="ru-RU"/>
              </w:rPr>
              <w:t xml:space="preserve">17:00 </w:t>
            </w:r>
            <w:r w:rsidR="00924CA6">
              <w:rPr>
                <w:rFonts w:ascii="Times New Roman" w:hAnsi="Times New Roman" w:cs="Times New Roman"/>
                <w:b/>
                <w:i/>
                <w:sz w:val="18"/>
                <w:szCs w:val="18"/>
                <w:lang w:val="ru-RU"/>
              </w:rPr>
              <w:t xml:space="preserve"> Акция «Чистый поселок</w:t>
            </w:r>
            <w:r w:rsidR="00924CA6" w:rsidRPr="00924CA6">
              <w:rPr>
                <w:rFonts w:ascii="Times New Roman" w:hAnsi="Times New Roman" w:cs="Times New Roman"/>
                <w:b/>
                <w:i/>
                <w:sz w:val="18"/>
                <w:szCs w:val="18"/>
                <w:lang w:val="ru-RU"/>
              </w:rPr>
              <w:t>».</w:t>
            </w:r>
          </w:p>
        </w:tc>
        <w:tc>
          <w:tcPr>
            <w:tcW w:w="1990" w:type="dxa"/>
            <w:vAlign w:val="center"/>
          </w:tcPr>
          <w:p w:rsidR="00AD2856" w:rsidRPr="00926F9B" w:rsidRDefault="00AD2856" w:rsidP="00AD2856">
            <w:pPr>
              <w:ind w:left="57" w:right="57"/>
              <w:jc w:val="center"/>
              <w:rPr>
                <w:rFonts w:ascii="Times New Roman" w:hAnsi="Times New Roman" w:cs="Times New Roman"/>
                <w:sz w:val="18"/>
                <w:szCs w:val="18"/>
                <w:lang w:val="ru-RU"/>
              </w:rPr>
            </w:pPr>
          </w:p>
        </w:tc>
      </w:tr>
      <w:tr w:rsidR="0022402C" w:rsidRPr="00926F9B" w:rsidTr="007A09F5">
        <w:trPr>
          <w:trHeight w:val="20"/>
        </w:trPr>
        <w:tc>
          <w:tcPr>
            <w:tcW w:w="0" w:type="auto"/>
            <w:vMerge w:val="restart"/>
            <w:shd w:val="clear" w:color="auto" w:fill="auto"/>
            <w:vAlign w:val="center"/>
          </w:tcPr>
          <w:p w:rsidR="0022402C" w:rsidRPr="00924CA6" w:rsidRDefault="0022402C" w:rsidP="0022402C">
            <w:pPr>
              <w:pStyle w:val="TableParagraph"/>
              <w:tabs>
                <w:tab w:val="left" w:pos="1105"/>
                <w:tab w:val="left" w:pos="1629"/>
              </w:tabs>
              <w:spacing w:before="0"/>
              <w:ind w:left="57" w:right="57"/>
              <w:jc w:val="center"/>
              <w:rPr>
                <w:sz w:val="18"/>
                <w:szCs w:val="18"/>
                <w:lang w:val="ru-RU"/>
              </w:rPr>
            </w:pPr>
          </w:p>
        </w:tc>
        <w:tc>
          <w:tcPr>
            <w:tcW w:w="1989" w:type="dxa"/>
            <w:shd w:val="clear" w:color="auto" w:fill="auto"/>
            <w:vAlign w:val="center"/>
          </w:tcPr>
          <w:p w:rsidR="0022402C" w:rsidRPr="00C4246A" w:rsidRDefault="0022402C" w:rsidP="0022402C">
            <w:pPr>
              <w:pStyle w:val="TableParagraph"/>
              <w:spacing w:before="0" w:line="23" w:lineRule="atLeast"/>
              <w:ind w:left="57" w:right="57"/>
              <w:jc w:val="center"/>
              <w:rPr>
                <w:b/>
                <w:sz w:val="18"/>
                <w:szCs w:val="18"/>
                <w:lang w:val="ru-RU"/>
              </w:rPr>
            </w:pPr>
            <w:r w:rsidRPr="00C4246A">
              <w:rPr>
                <w:b/>
                <w:spacing w:val="-2"/>
                <w:sz w:val="18"/>
                <w:szCs w:val="18"/>
                <w:lang w:val="ru-RU"/>
              </w:rPr>
              <w:t>09.06 (2 смена)</w:t>
            </w: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lang w:val="ru-RU"/>
              </w:rPr>
            </w:pPr>
            <w:r w:rsidRPr="00926F9B">
              <w:rPr>
                <w:b/>
                <w:spacing w:val="-2"/>
                <w:sz w:val="18"/>
                <w:szCs w:val="18"/>
                <w:lang w:val="ru-RU"/>
              </w:rPr>
              <w:t>10.06</w:t>
            </w: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lang w:val="ru-RU"/>
              </w:rPr>
            </w:pPr>
            <w:r w:rsidRPr="00926F9B">
              <w:rPr>
                <w:b/>
                <w:spacing w:val="-2"/>
                <w:sz w:val="18"/>
                <w:szCs w:val="18"/>
                <w:lang w:val="ru-RU"/>
              </w:rPr>
              <w:t>11.06</w:t>
            </w:r>
          </w:p>
        </w:tc>
        <w:tc>
          <w:tcPr>
            <w:tcW w:w="1989" w:type="dxa"/>
            <w:vAlign w:val="center"/>
          </w:tcPr>
          <w:p w:rsidR="0022402C" w:rsidRPr="00926F9B" w:rsidRDefault="0022402C" w:rsidP="0022402C">
            <w:pPr>
              <w:pStyle w:val="TableParagraph"/>
              <w:spacing w:before="0" w:line="23" w:lineRule="atLeast"/>
              <w:ind w:left="57" w:right="57"/>
              <w:jc w:val="center"/>
              <w:rPr>
                <w:b/>
                <w:i/>
                <w:sz w:val="18"/>
                <w:szCs w:val="18"/>
                <w:lang w:val="ru-RU"/>
              </w:rPr>
            </w:pPr>
            <w:r w:rsidRPr="00926F9B">
              <w:rPr>
                <w:b/>
                <w:spacing w:val="-2"/>
                <w:sz w:val="18"/>
                <w:szCs w:val="18"/>
                <w:lang w:val="ru-RU"/>
              </w:rPr>
              <w:t>15.06</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16.06</w:t>
            </w:r>
            <w:r>
              <w:rPr>
                <w:rFonts w:ascii="Times New Roman" w:hAnsi="Times New Roman" w:cs="Times New Roman"/>
                <w:b/>
                <w:spacing w:val="-2"/>
                <w:sz w:val="18"/>
                <w:szCs w:val="18"/>
                <w:lang w:val="ru-RU"/>
              </w:rPr>
              <w:t xml:space="preserve"> </w:t>
            </w:r>
            <w:r w:rsidRPr="00C4246A">
              <w:rPr>
                <w:rFonts w:ascii="Times New Roman" w:hAnsi="Times New Roman" w:cs="Times New Roman"/>
                <w:b/>
                <w:spacing w:val="-2"/>
                <w:sz w:val="18"/>
                <w:szCs w:val="18"/>
                <w:lang w:val="ru-RU"/>
              </w:rPr>
              <w:t>(2 смена)</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17.06</w:t>
            </w:r>
          </w:p>
        </w:tc>
        <w:tc>
          <w:tcPr>
            <w:tcW w:w="1990"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18.06</w:t>
            </w:r>
          </w:p>
        </w:tc>
      </w:tr>
      <w:tr w:rsidR="0022402C" w:rsidRPr="00926F9B" w:rsidTr="007A09F5">
        <w:trPr>
          <w:trHeight w:val="20"/>
        </w:trPr>
        <w:tc>
          <w:tcPr>
            <w:tcW w:w="0" w:type="auto"/>
            <w:vMerge/>
            <w:shd w:val="clear" w:color="auto" w:fill="auto"/>
            <w:vAlign w:val="center"/>
          </w:tcPr>
          <w:p w:rsidR="0022402C" w:rsidRPr="00AE470B" w:rsidRDefault="0022402C" w:rsidP="0022402C">
            <w:pPr>
              <w:pStyle w:val="TableParagraph"/>
              <w:tabs>
                <w:tab w:val="left" w:pos="1105"/>
                <w:tab w:val="left" w:pos="1629"/>
              </w:tabs>
              <w:spacing w:before="0"/>
              <w:ind w:left="57" w:right="57"/>
              <w:jc w:val="center"/>
              <w:rPr>
                <w:sz w:val="18"/>
                <w:szCs w:val="18"/>
              </w:rPr>
            </w:pP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08</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09</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10</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11</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12</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13</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90"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14</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r>
      <w:tr w:rsidR="0022402C" w:rsidRPr="00926F9B" w:rsidTr="007A09F5">
        <w:trPr>
          <w:trHeight w:val="20"/>
        </w:trPr>
        <w:tc>
          <w:tcPr>
            <w:tcW w:w="0" w:type="auto"/>
            <w:vMerge/>
            <w:shd w:val="clear" w:color="auto" w:fill="auto"/>
            <w:vAlign w:val="center"/>
          </w:tcPr>
          <w:p w:rsidR="0022402C" w:rsidRPr="00AE470B" w:rsidRDefault="0022402C" w:rsidP="0022402C">
            <w:pPr>
              <w:pStyle w:val="TableParagraph"/>
              <w:tabs>
                <w:tab w:val="left" w:pos="1105"/>
                <w:tab w:val="left" w:pos="1629"/>
              </w:tabs>
              <w:spacing w:before="0"/>
              <w:ind w:left="57" w:right="57"/>
              <w:jc w:val="center"/>
              <w:rPr>
                <w:sz w:val="18"/>
                <w:szCs w:val="18"/>
              </w:rPr>
            </w:pPr>
          </w:p>
        </w:tc>
        <w:tc>
          <w:tcPr>
            <w:tcW w:w="1989" w:type="dxa"/>
            <w:shd w:val="clear" w:color="auto" w:fill="auto"/>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вторник</w:t>
            </w:r>
          </w:p>
        </w:tc>
        <w:tc>
          <w:tcPr>
            <w:tcW w:w="1989" w:type="dxa"/>
            <w:shd w:val="clear" w:color="auto" w:fill="auto"/>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среда</w:t>
            </w:r>
          </w:p>
        </w:tc>
        <w:tc>
          <w:tcPr>
            <w:tcW w:w="1989" w:type="dxa"/>
            <w:shd w:val="clear" w:color="auto" w:fill="auto"/>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четверг</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понедельник</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вторник</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среда</w:t>
            </w:r>
          </w:p>
        </w:tc>
        <w:tc>
          <w:tcPr>
            <w:tcW w:w="1990"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четверг</w:t>
            </w:r>
          </w:p>
        </w:tc>
      </w:tr>
      <w:tr w:rsidR="0022402C" w:rsidRPr="00926F9B" w:rsidTr="007A09F5">
        <w:trPr>
          <w:trHeight w:val="20"/>
        </w:trPr>
        <w:tc>
          <w:tcPr>
            <w:tcW w:w="0" w:type="auto"/>
            <w:vAlign w:val="center"/>
          </w:tcPr>
          <w:p w:rsidR="0022402C" w:rsidRPr="00926F9B" w:rsidRDefault="0022402C" w:rsidP="0022402C">
            <w:pPr>
              <w:pStyle w:val="TableParagraph"/>
              <w:tabs>
                <w:tab w:val="left" w:pos="1105"/>
                <w:tab w:val="left" w:pos="1629"/>
              </w:tabs>
              <w:spacing w:before="0" w:line="23" w:lineRule="atLeast"/>
              <w:ind w:left="57" w:right="57"/>
              <w:jc w:val="center"/>
              <w:rPr>
                <w:b/>
                <w:sz w:val="18"/>
                <w:szCs w:val="18"/>
              </w:rPr>
            </w:pPr>
            <w:proofErr w:type="spellStart"/>
            <w:r w:rsidRPr="00926F9B">
              <w:rPr>
                <w:b/>
                <w:sz w:val="18"/>
                <w:szCs w:val="18"/>
              </w:rPr>
              <w:t>Утро</w:t>
            </w:r>
            <w:proofErr w:type="spellEnd"/>
          </w:p>
        </w:tc>
        <w:tc>
          <w:tcPr>
            <w:tcW w:w="1989" w:type="dxa"/>
            <w:shd w:val="clear" w:color="auto" w:fill="FFFFFF" w:themeFill="background1"/>
          </w:tcPr>
          <w:p w:rsidR="0022402C" w:rsidRPr="00926F9B" w:rsidRDefault="0022402C" w:rsidP="00344148">
            <w:pPr>
              <w:pStyle w:val="TableParagraph"/>
              <w:spacing w:before="0"/>
              <w:ind w:left="57" w:right="57"/>
              <w:jc w:val="center"/>
              <w:rPr>
                <w:sz w:val="18"/>
                <w:szCs w:val="18"/>
                <w:lang w:val="ru-RU"/>
              </w:rPr>
            </w:pPr>
          </w:p>
        </w:tc>
        <w:tc>
          <w:tcPr>
            <w:tcW w:w="1989" w:type="dxa"/>
            <w:shd w:val="clear" w:color="auto" w:fill="DEEAF6" w:themeFill="accent5" w:themeFillTint="33"/>
          </w:tcPr>
          <w:p w:rsidR="0022402C" w:rsidRDefault="0022402C" w:rsidP="0022402C">
            <w:pPr>
              <w:pStyle w:val="TableParagraph"/>
              <w:spacing w:before="0"/>
              <w:ind w:left="57" w:right="57"/>
              <w:jc w:val="center"/>
              <w:rPr>
                <w:sz w:val="18"/>
                <w:szCs w:val="18"/>
                <w:lang w:val="ru-RU"/>
              </w:rPr>
            </w:pPr>
            <w:r w:rsidRPr="00926F9B">
              <w:rPr>
                <w:sz w:val="18"/>
                <w:szCs w:val="18"/>
                <w:lang w:val="ru-RU"/>
              </w:rPr>
              <w:t>Вариативный модуль</w:t>
            </w:r>
          </w:p>
          <w:p w:rsidR="00344148" w:rsidRPr="00926F9B" w:rsidRDefault="00344148" w:rsidP="0022402C">
            <w:pPr>
              <w:pStyle w:val="TableParagraph"/>
              <w:spacing w:before="0"/>
              <w:ind w:left="57" w:right="57"/>
              <w:jc w:val="center"/>
              <w:rPr>
                <w:sz w:val="18"/>
                <w:szCs w:val="18"/>
                <w:lang w:val="ru-RU"/>
              </w:rPr>
            </w:pPr>
          </w:p>
          <w:p w:rsidR="0022402C" w:rsidRPr="00926F9B" w:rsidRDefault="00344148" w:rsidP="0022402C">
            <w:pPr>
              <w:pStyle w:val="TableParagraph"/>
              <w:jc w:val="center"/>
              <w:rPr>
                <w:sz w:val="18"/>
                <w:szCs w:val="18"/>
                <w:lang w:val="ru-RU"/>
              </w:rPr>
            </w:pPr>
            <w:r>
              <w:rPr>
                <w:sz w:val="18"/>
                <w:szCs w:val="18"/>
                <w:lang w:val="ru-RU"/>
              </w:rPr>
              <w:t xml:space="preserve">11:00 </w:t>
            </w:r>
            <w:r w:rsidR="0022402C" w:rsidRPr="00926F9B">
              <w:rPr>
                <w:sz w:val="18"/>
                <w:szCs w:val="18"/>
                <w:lang w:val="ru-RU"/>
              </w:rPr>
              <w:t>Учебно-тренировочные занятия по направлениям</w:t>
            </w:r>
          </w:p>
        </w:tc>
        <w:tc>
          <w:tcPr>
            <w:tcW w:w="1989" w:type="dxa"/>
            <w:shd w:val="clear" w:color="auto" w:fill="auto"/>
          </w:tcPr>
          <w:p w:rsidR="00344148" w:rsidRPr="00527DA7" w:rsidRDefault="002C6C98" w:rsidP="00344148">
            <w:pPr>
              <w:pStyle w:val="TableParagraph"/>
              <w:spacing w:before="0"/>
              <w:ind w:left="57" w:right="57"/>
              <w:jc w:val="center"/>
              <w:rPr>
                <w:b/>
                <w:spacing w:val="-2"/>
                <w:sz w:val="18"/>
                <w:szCs w:val="18"/>
                <w:lang w:val="ru-RU"/>
              </w:rPr>
            </w:pPr>
            <w:hyperlink r:id="rId21" w:tooltip="https://nextcloud.rddm.team/index.php/s/G3KmkGsfeS4RDCC" w:history="1">
              <w:r w:rsidR="00344148" w:rsidRPr="00527DA7">
                <w:rPr>
                  <w:rStyle w:val="af9"/>
                  <w:b/>
                  <w:spacing w:val="-2"/>
                  <w:sz w:val="18"/>
                  <w:szCs w:val="18"/>
                  <w:lang w:val="ru-RU"/>
                </w:rPr>
                <w:t>«Быть с Россией»</w:t>
              </w:r>
            </w:hyperlink>
          </w:p>
          <w:p w:rsidR="00344148" w:rsidRDefault="00344148" w:rsidP="0022402C">
            <w:pPr>
              <w:pStyle w:val="TableParagraph"/>
              <w:jc w:val="center"/>
              <w:rPr>
                <w:sz w:val="18"/>
                <w:szCs w:val="18"/>
                <w:lang w:val="ru-RU"/>
              </w:rPr>
            </w:pPr>
          </w:p>
          <w:p w:rsidR="0022402C" w:rsidRPr="00926F9B" w:rsidRDefault="00344148" w:rsidP="0022402C">
            <w:pPr>
              <w:pStyle w:val="TableParagraph"/>
              <w:jc w:val="center"/>
              <w:rPr>
                <w:sz w:val="18"/>
                <w:szCs w:val="18"/>
                <w:lang w:val="ru-RU"/>
              </w:rPr>
            </w:pPr>
            <w:r>
              <w:rPr>
                <w:sz w:val="18"/>
                <w:szCs w:val="18"/>
                <w:lang w:val="ru-RU"/>
              </w:rPr>
              <w:t xml:space="preserve">11:00 </w:t>
            </w:r>
            <w:r w:rsidRPr="00344148">
              <w:rPr>
                <w:sz w:val="18"/>
                <w:szCs w:val="18"/>
                <w:lang w:val="ru-RU"/>
              </w:rPr>
              <w:t>Акция «Окна России»</w:t>
            </w:r>
          </w:p>
        </w:tc>
        <w:tc>
          <w:tcPr>
            <w:tcW w:w="1989" w:type="dxa"/>
            <w:shd w:val="clear" w:color="auto" w:fill="DEEAF6" w:themeFill="accent5" w:themeFillTint="33"/>
          </w:tcPr>
          <w:p w:rsidR="0022402C" w:rsidRPr="00926F9B" w:rsidRDefault="0022402C" w:rsidP="0022402C">
            <w:pPr>
              <w:pStyle w:val="TableParagraph"/>
              <w:spacing w:before="0"/>
              <w:ind w:left="57" w:right="57"/>
              <w:jc w:val="center"/>
              <w:rPr>
                <w:sz w:val="18"/>
                <w:szCs w:val="18"/>
                <w:lang w:val="ru-RU"/>
              </w:rPr>
            </w:pPr>
            <w:r w:rsidRPr="00926F9B">
              <w:rPr>
                <w:sz w:val="18"/>
                <w:szCs w:val="18"/>
                <w:lang w:val="ru-RU"/>
              </w:rPr>
              <w:t>Вариативный модуль</w:t>
            </w:r>
          </w:p>
          <w:p w:rsidR="0022402C" w:rsidRPr="00926F9B" w:rsidRDefault="0022402C" w:rsidP="0022402C">
            <w:pPr>
              <w:pStyle w:val="TableParagraph"/>
              <w:spacing w:before="0"/>
              <w:ind w:left="57" w:right="57"/>
              <w:jc w:val="center"/>
              <w:rPr>
                <w:sz w:val="18"/>
                <w:szCs w:val="18"/>
                <w:lang w:val="ru-RU"/>
              </w:rPr>
            </w:pPr>
          </w:p>
          <w:p w:rsidR="0022402C" w:rsidRPr="00926F9B" w:rsidRDefault="00344148" w:rsidP="0022402C">
            <w:pPr>
              <w:pStyle w:val="TableParagraph"/>
              <w:jc w:val="center"/>
              <w:rPr>
                <w:b/>
                <w:sz w:val="18"/>
                <w:szCs w:val="18"/>
                <w:lang w:val="ru-RU"/>
              </w:rPr>
            </w:pPr>
            <w:r>
              <w:rPr>
                <w:sz w:val="18"/>
                <w:szCs w:val="18"/>
                <w:lang w:val="ru-RU"/>
              </w:rPr>
              <w:t xml:space="preserve">11:00 </w:t>
            </w:r>
            <w:r w:rsidR="0022402C" w:rsidRPr="00926F9B">
              <w:rPr>
                <w:sz w:val="18"/>
                <w:szCs w:val="18"/>
                <w:lang w:val="ru-RU"/>
              </w:rPr>
              <w:t>Учебно-тренировочные занятия по направлениям</w:t>
            </w:r>
          </w:p>
        </w:tc>
        <w:tc>
          <w:tcPr>
            <w:tcW w:w="1989" w:type="dxa"/>
            <w:vAlign w:val="center"/>
          </w:tcPr>
          <w:p w:rsidR="0022402C" w:rsidRPr="00926F9B" w:rsidRDefault="0022402C" w:rsidP="0022402C">
            <w:pPr>
              <w:pStyle w:val="TableParagraph"/>
              <w:spacing w:before="0" w:line="23" w:lineRule="atLeast"/>
              <w:ind w:left="57" w:right="57"/>
              <w:jc w:val="center"/>
              <w:rPr>
                <w:sz w:val="18"/>
                <w:szCs w:val="18"/>
                <w:lang w:val="ru-RU"/>
              </w:rPr>
            </w:pPr>
          </w:p>
        </w:tc>
        <w:tc>
          <w:tcPr>
            <w:tcW w:w="1989" w:type="dxa"/>
            <w:shd w:val="clear" w:color="auto" w:fill="DEEAF6" w:themeFill="accent5" w:themeFillTint="33"/>
            <w:vAlign w:val="center"/>
          </w:tcPr>
          <w:p w:rsidR="0022402C" w:rsidRPr="004B2A6F" w:rsidRDefault="0022402C" w:rsidP="0022402C">
            <w:pPr>
              <w:spacing w:line="23" w:lineRule="atLeast"/>
              <w:ind w:left="57" w:right="57"/>
              <w:jc w:val="center"/>
              <w:rPr>
                <w:rFonts w:ascii="Times New Roman" w:hAnsi="Times New Roman" w:cs="Times New Roman"/>
                <w:sz w:val="18"/>
                <w:szCs w:val="18"/>
                <w:lang w:val="ru-RU"/>
              </w:rPr>
            </w:pPr>
            <w:r w:rsidRPr="00926F9B">
              <w:rPr>
                <w:rFonts w:ascii="Times New Roman" w:hAnsi="Times New Roman" w:cs="Times New Roman"/>
                <w:sz w:val="18"/>
                <w:szCs w:val="18"/>
                <w:lang w:val="ru-RU"/>
              </w:rPr>
              <w:t xml:space="preserve"> </w:t>
            </w:r>
            <w:r w:rsidRPr="004B2A6F">
              <w:rPr>
                <w:rFonts w:ascii="Times New Roman" w:hAnsi="Times New Roman" w:cs="Times New Roman"/>
                <w:sz w:val="18"/>
                <w:szCs w:val="18"/>
                <w:lang w:val="ru-RU"/>
              </w:rPr>
              <w:t>Вариативный модуль</w:t>
            </w:r>
          </w:p>
          <w:p w:rsidR="0022402C" w:rsidRPr="004B2A6F" w:rsidRDefault="0022402C" w:rsidP="0022402C">
            <w:pPr>
              <w:spacing w:line="23" w:lineRule="atLeast"/>
              <w:ind w:left="57" w:right="57"/>
              <w:jc w:val="center"/>
              <w:rPr>
                <w:rFonts w:ascii="Times New Roman" w:hAnsi="Times New Roman" w:cs="Times New Roman"/>
                <w:sz w:val="18"/>
                <w:szCs w:val="18"/>
                <w:lang w:val="ru-RU"/>
              </w:rPr>
            </w:pPr>
          </w:p>
          <w:p w:rsidR="0022402C" w:rsidRPr="00926F9B" w:rsidRDefault="001028A0" w:rsidP="0022402C">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11:00 </w:t>
            </w:r>
            <w:r w:rsidR="0022402C" w:rsidRPr="004B2A6F">
              <w:rPr>
                <w:rFonts w:ascii="Times New Roman" w:hAnsi="Times New Roman" w:cs="Times New Roman"/>
                <w:sz w:val="18"/>
                <w:szCs w:val="18"/>
                <w:lang w:val="ru-RU"/>
              </w:rPr>
              <w:t>Учебно-тренировочные занятия по направлениям</w:t>
            </w:r>
          </w:p>
        </w:tc>
        <w:tc>
          <w:tcPr>
            <w:tcW w:w="1990" w:type="dxa"/>
            <w:shd w:val="clear" w:color="auto" w:fill="auto"/>
            <w:vAlign w:val="center"/>
          </w:tcPr>
          <w:p w:rsidR="001028A0" w:rsidRPr="00926F9B" w:rsidRDefault="002C6C98" w:rsidP="001028A0">
            <w:pPr>
              <w:spacing w:line="23" w:lineRule="atLeast"/>
              <w:ind w:left="57" w:right="57"/>
              <w:jc w:val="center"/>
              <w:rPr>
                <w:rFonts w:ascii="Times New Roman" w:hAnsi="Times New Roman" w:cs="Times New Roman"/>
                <w:b/>
                <w:spacing w:val="-2"/>
                <w:sz w:val="18"/>
                <w:szCs w:val="18"/>
                <w:lang w:val="ru-RU"/>
              </w:rPr>
            </w:pPr>
            <w:hyperlink r:id="rId22" w:tooltip="https://nextcloud.rddm.team/index.php/s/mRtdDKp9FsYHSJT" w:history="1">
              <w:r w:rsidR="001028A0" w:rsidRPr="00926F9B">
                <w:rPr>
                  <w:rStyle w:val="af9"/>
                  <w:rFonts w:ascii="Times New Roman" w:hAnsi="Times New Roman" w:cs="Times New Roman"/>
                  <w:b/>
                  <w:spacing w:val="-2"/>
                  <w:sz w:val="18"/>
                  <w:szCs w:val="18"/>
                  <w:lang w:val="ru-RU"/>
                </w:rPr>
                <w:t>«Быть в Движении»</w:t>
              </w:r>
            </w:hyperlink>
          </w:p>
          <w:p w:rsidR="001028A0" w:rsidRPr="00926F9B" w:rsidRDefault="001028A0" w:rsidP="001028A0">
            <w:pPr>
              <w:spacing w:line="23" w:lineRule="atLeast"/>
              <w:ind w:left="57" w:right="57"/>
              <w:jc w:val="center"/>
              <w:rPr>
                <w:rFonts w:ascii="Times New Roman" w:hAnsi="Times New Roman" w:cs="Times New Roman"/>
                <w:sz w:val="18"/>
                <w:szCs w:val="18"/>
                <w:lang w:val="ru-RU"/>
              </w:rPr>
            </w:pPr>
          </w:p>
          <w:p w:rsidR="001028A0" w:rsidRPr="00147C91" w:rsidRDefault="00DD1EB5" w:rsidP="001028A0">
            <w:pPr>
              <w:spacing w:line="23" w:lineRule="atLeast"/>
              <w:ind w:left="57" w:right="57"/>
              <w:jc w:val="center"/>
              <w:rPr>
                <w:rFonts w:ascii="Times New Roman" w:hAnsi="Times New Roman" w:cs="Times New Roman"/>
                <w:b/>
                <w:i/>
                <w:sz w:val="18"/>
                <w:szCs w:val="18"/>
                <w:lang w:val="ru-RU"/>
              </w:rPr>
            </w:pPr>
            <w:r>
              <w:rPr>
                <w:rFonts w:ascii="Times New Roman" w:hAnsi="Times New Roman" w:cs="Times New Roman"/>
                <w:b/>
                <w:i/>
                <w:sz w:val="18"/>
                <w:szCs w:val="18"/>
                <w:lang w:val="ru-RU"/>
              </w:rPr>
              <w:t>11:00</w:t>
            </w:r>
            <w:r w:rsidR="001028A0" w:rsidRPr="00147C91">
              <w:rPr>
                <w:rFonts w:ascii="Times New Roman" w:hAnsi="Times New Roman" w:cs="Times New Roman"/>
                <w:b/>
                <w:i/>
                <w:sz w:val="18"/>
                <w:szCs w:val="18"/>
                <w:lang w:val="ru-RU"/>
              </w:rPr>
              <w:t xml:space="preserve"> Посещение Артинского исторического музея</w:t>
            </w:r>
          </w:p>
          <w:p w:rsidR="0022402C" w:rsidRPr="00527DA7" w:rsidRDefault="0022402C" w:rsidP="0022402C">
            <w:pPr>
              <w:spacing w:line="23" w:lineRule="atLeast"/>
              <w:ind w:left="57" w:right="57"/>
              <w:jc w:val="center"/>
              <w:rPr>
                <w:rFonts w:ascii="Times New Roman" w:hAnsi="Times New Roman" w:cs="Times New Roman"/>
                <w:iCs/>
                <w:sz w:val="18"/>
                <w:szCs w:val="18"/>
                <w:lang w:val="ru-RU"/>
              </w:rPr>
            </w:pPr>
            <w:r w:rsidRPr="00527DA7">
              <w:rPr>
                <w:rFonts w:ascii="Times New Roman" w:hAnsi="Times New Roman" w:cs="Times New Roman"/>
                <w:iCs/>
                <w:sz w:val="18"/>
                <w:szCs w:val="18"/>
                <w:lang w:val="ru-RU"/>
              </w:rPr>
              <w:t xml:space="preserve"> </w:t>
            </w:r>
          </w:p>
        </w:tc>
      </w:tr>
      <w:tr w:rsidR="0022402C" w:rsidRPr="00926F9B" w:rsidTr="001028A0">
        <w:trPr>
          <w:trHeight w:val="20"/>
        </w:trPr>
        <w:tc>
          <w:tcPr>
            <w:tcW w:w="0" w:type="auto"/>
            <w:shd w:val="clear" w:color="auto" w:fill="FFFFFF" w:themeFill="background1"/>
            <w:vAlign w:val="center"/>
          </w:tcPr>
          <w:p w:rsidR="0022402C" w:rsidRPr="00926F9B" w:rsidRDefault="0022402C" w:rsidP="0022402C">
            <w:pPr>
              <w:pStyle w:val="TableParagraph"/>
              <w:tabs>
                <w:tab w:val="left" w:pos="1105"/>
                <w:tab w:val="left" w:pos="1629"/>
              </w:tabs>
              <w:spacing w:before="0" w:line="23" w:lineRule="atLeast"/>
              <w:ind w:left="57" w:right="57"/>
              <w:jc w:val="center"/>
              <w:rPr>
                <w:b/>
                <w:sz w:val="18"/>
                <w:szCs w:val="18"/>
              </w:rPr>
            </w:pPr>
            <w:proofErr w:type="spellStart"/>
            <w:r w:rsidRPr="00926F9B">
              <w:rPr>
                <w:b/>
                <w:sz w:val="18"/>
                <w:szCs w:val="18"/>
              </w:rPr>
              <w:t>День</w:t>
            </w:r>
            <w:proofErr w:type="spellEnd"/>
          </w:p>
        </w:tc>
        <w:tc>
          <w:tcPr>
            <w:tcW w:w="1989" w:type="dxa"/>
            <w:shd w:val="clear" w:color="auto" w:fill="auto"/>
          </w:tcPr>
          <w:p w:rsidR="00344148" w:rsidRPr="00926F9B" w:rsidRDefault="002C6C98" w:rsidP="00344148">
            <w:pPr>
              <w:spacing w:line="23" w:lineRule="atLeast"/>
              <w:ind w:left="57" w:right="57"/>
              <w:jc w:val="center"/>
              <w:rPr>
                <w:rFonts w:ascii="Times New Roman" w:hAnsi="Times New Roman" w:cs="Times New Roman"/>
                <w:b/>
                <w:spacing w:val="-2"/>
                <w:sz w:val="18"/>
                <w:szCs w:val="18"/>
                <w:lang w:val="ru-RU"/>
              </w:rPr>
            </w:pPr>
            <w:hyperlink r:id="rId23" w:tooltip="https://nextcloud.rddm.team/index.php/s/mRtdDKp9FsYHSJT" w:history="1">
              <w:r w:rsidR="00344148" w:rsidRPr="00926F9B">
                <w:rPr>
                  <w:rStyle w:val="af9"/>
                  <w:rFonts w:ascii="Times New Roman" w:hAnsi="Times New Roman" w:cs="Times New Roman"/>
                  <w:b/>
                  <w:spacing w:val="-2"/>
                  <w:sz w:val="18"/>
                  <w:szCs w:val="18"/>
                  <w:lang w:val="ru-RU"/>
                </w:rPr>
                <w:t>«Быть в Движении»</w:t>
              </w:r>
            </w:hyperlink>
          </w:p>
          <w:p w:rsidR="00344148" w:rsidRPr="00926F9B" w:rsidRDefault="00344148" w:rsidP="00344148">
            <w:pPr>
              <w:spacing w:line="23" w:lineRule="atLeast"/>
              <w:jc w:val="center"/>
              <w:rPr>
                <w:rStyle w:val="af9"/>
                <w:rFonts w:ascii="Times New Roman" w:hAnsi="Times New Roman" w:cs="Times New Roman"/>
                <w:color w:val="auto"/>
                <w:spacing w:val="-2"/>
                <w:sz w:val="18"/>
                <w:szCs w:val="18"/>
                <w:u w:val="none"/>
                <w:lang w:val="ru-RU"/>
              </w:rPr>
            </w:pPr>
          </w:p>
          <w:p w:rsidR="0022402C" w:rsidRPr="00926F9B" w:rsidRDefault="00344148" w:rsidP="00344148">
            <w:pPr>
              <w:pStyle w:val="TableParagraph"/>
              <w:jc w:val="center"/>
              <w:rPr>
                <w:sz w:val="18"/>
                <w:szCs w:val="18"/>
                <w:lang w:val="ru-RU"/>
              </w:rPr>
            </w:pPr>
            <w:r>
              <w:rPr>
                <w:sz w:val="18"/>
                <w:szCs w:val="18"/>
                <w:lang w:val="ru-RU"/>
              </w:rPr>
              <w:t>14:30 Мероприятие, организованное МБУ «Старт»</w:t>
            </w:r>
          </w:p>
        </w:tc>
        <w:tc>
          <w:tcPr>
            <w:tcW w:w="1989" w:type="dxa"/>
            <w:shd w:val="clear" w:color="auto" w:fill="DEEAF6" w:themeFill="accent5" w:themeFillTint="33"/>
          </w:tcPr>
          <w:p w:rsidR="00344148" w:rsidRPr="00926F9B" w:rsidRDefault="00344148" w:rsidP="00344148">
            <w:pPr>
              <w:spacing w:line="23" w:lineRule="atLeast"/>
              <w:ind w:left="57" w:right="57"/>
              <w:jc w:val="center"/>
              <w:rPr>
                <w:rFonts w:ascii="Times New Roman" w:hAnsi="Times New Roman" w:cs="Times New Roman"/>
                <w:sz w:val="18"/>
                <w:szCs w:val="18"/>
                <w:lang w:val="ru-RU"/>
              </w:rPr>
            </w:pPr>
            <w:r w:rsidRPr="00926F9B">
              <w:rPr>
                <w:rFonts w:ascii="Times New Roman" w:hAnsi="Times New Roman" w:cs="Times New Roman"/>
                <w:sz w:val="18"/>
                <w:szCs w:val="18"/>
                <w:lang w:val="ru-RU"/>
              </w:rPr>
              <w:t>Вариативный модуль</w:t>
            </w:r>
          </w:p>
          <w:p w:rsidR="0022402C" w:rsidRDefault="0022402C" w:rsidP="00344148">
            <w:pPr>
              <w:spacing w:line="23" w:lineRule="atLeast"/>
              <w:ind w:left="57" w:right="57"/>
              <w:jc w:val="center"/>
              <w:rPr>
                <w:sz w:val="18"/>
                <w:szCs w:val="18"/>
                <w:lang w:val="ru-RU"/>
              </w:rPr>
            </w:pPr>
          </w:p>
          <w:p w:rsidR="00344148" w:rsidRPr="00926F9B" w:rsidRDefault="00344148" w:rsidP="00344148">
            <w:pPr>
              <w:spacing w:line="23" w:lineRule="atLeast"/>
              <w:ind w:left="57" w:right="57"/>
              <w:jc w:val="center"/>
              <w:rPr>
                <w:sz w:val="18"/>
                <w:szCs w:val="18"/>
                <w:lang w:val="ru-RU"/>
              </w:rPr>
            </w:pPr>
            <w:r>
              <w:rPr>
                <w:rFonts w:ascii="Times New Roman" w:hAnsi="Times New Roman" w:cs="Times New Roman"/>
                <w:sz w:val="18"/>
                <w:szCs w:val="18"/>
                <w:lang w:val="ru-RU"/>
              </w:rPr>
              <w:t xml:space="preserve">14:00 </w:t>
            </w:r>
            <w:r w:rsidRPr="00AE470B">
              <w:rPr>
                <w:rFonts w:ascii="Times New Roman" w:hAnsi="Times New Roman" w:cs="Times New Roman"/>
                <w:sz w:val="18"/>
                <w:szCs w:val="18"/>
                <w:lang w:val="ru-RU"/>
              </w:rPr>
              <w:t>Игры на свежем воздухе по интересам</w:t>
            </w:r>
          </w:p>
        </w:tc>
        <w:tc>
          <w:tcPr>
            <w:tcW w:w="1989" w:type="dxa"/>
            <w:shd w:val="clear" w:color="auto" w:fill="FFFFFF" w:themeFill="background1"/>
          </w:tcPr>
          <w:p w:rsidR="0022402C" w:rsidRPr="00527DA7" w:rsidRDefault="002C6C98" w:rsidP="0022402C">
            <w:pPr>
              <w:pStyle w:val="TableParagraph"/>
              <w:spacing w:before="0"/>
              <w:ind w:left="57" w:right="57"/>
              <w:jc w:val="center"/>
              <w:rPr>
                <w:b/>
                <w:spacing w:val="-2"/>
                <w:sz w:val="18"/>
                <w:szCs w:val="18"/>
                <w:lang w:val="ru-RU"/>
              </w:rPr>
            </w:pPr>
            <w:hyperlink r:id="rId24" w:tooltip="https://nextcloud.rddm.team/index.php/s/G3KmkGsfeS4RDCC" w:history="1">
              <w:r w:rsidR="0022402C" w:rsidRPr="00527DA7">
                <w:rPr>
                  <w:rStyle w:val="af9"/>
                  <w:b/>
                  <w:spacing w:val="-2"/>
                  <w:sz w:val="18"/>
                  <w:szCs w:val="18"/>
                  <w:lang w:val="ru-RU"/>
                </w:rPr>
                <w:t>«Быть с Россией»</w:t>
              </w:r>
            </w:hyperlink>
          </w:p>
          <w:p w:rsidR="0022402C" w:rsidRPr="007D0E79" w:rsidRDefault="0022402C" w:rsidP="0022402C">
            <w:pPr>
              <w:pStyle w:val="TableParagraph"/>
              <w:jc w:val="center"/>
              <w:rPr>
                <w:sz w:val="18"/>
                <w:szCs w:val="18"/>
                <w:lang w:val="ru-RU"/>
              </w:rPr>
            </w:pPr>
          </w:p>
          <w:p w:rsidR="00AB21D8" w:rsidRPr="00AB21D8" w:rsidRDefault="00344148" w:rsidP="00AB21D8">
            <w:pPr>
              <w:pStyle w:val="TableParagraph"/>
              <w:jc w:val="center"/>
              <w:rPr>
                <w:b/>
                <w:i/>
                <w:sz w:val="18"/>
                <w:szCs w:val="18"/>
                <w:lang w:val="ru-RU"/>
              </w:rPr>
            </w:pPr>
            <w:r>
              <w:rPr>
                <w:b/>
                <w:i/>
                <w:sz w:val="18"/>
                <w:szCs w:val="18"/>
                <w:lang w:val="ru-RU"/>
              </w:rPr>
              <w:t xml:space="preserve">14:00 </w:t>
            </w:r>
            <w:proofErr w:type="spellStart"/>
            <w:r w:rsidR="00AB21D8">
              <w:rPr>
                <w:b/>
                <w:i/>
                <w:sz w:val="18"/>
                <w:szCs w:val="18"/>
                <w:lang w:val="ru-RU"/>
              </w:rPr>
              <w:t>фотокросс</w:t>
            </w:r>
            <w:proofErr w:type="spellEnd"/>
          </w:p>
          <w:p w:rsidR="00AB21D8" w:rsidRPr="00AB21D8" w:rsidRDefault="00AB21D8" w:rsidP="00AB21D8">
            <w:pPr>
              <w:pStyle w:val="TableParagraph"/>
              <w:jc w:val="center"/>
              <w:rPr>
                <w:b/>
                <w:i/>
                <w:sz w:val="18"/>
                <w:szCs w:val="18"/>
                <w:lang w:val="ru-RU"/>
              </w:rPr>
            </w:pPr>
            <w:r w:rsidRPr="00AB21D8">
              <w:rPr>
                <w:b/>
                <w:i/>
                <w:sz w:val="18"/>
                <w:szCs w:val="18"/>
                <w:lang w:val="ru-RU"/>
              </w:rPr>
              <w:t>«Снимай. Публикуй»</w:t>
            </w:r>
          </w:p>
          <w:p w:rsidR="00AB21D8" w:rsidRPr="00147C91" w:rsidRDefault="00AB21D8" w:rsidP="00AB21D8">
            <w:pPr>
              <w:pStyle w:val="TableParagraph"/>
              <w:jc w:val="center"/>
              <w:rPr>
                <w:b/>
                <w:i/>
                <w:sz w:val="18"/>
                <w:szCs w:val="18"/>
                <w:lang w:val="ru-RU"/>
              </w:rPr>
            </w:pPr>
            <w:r w:rsidRPr="00AB21D8">
              <w:rPr>
                <w:b/>
                <w:i/>
                <w:sz w:val="18"/>
                <w:szCs w:val="18"/>
                <w:lang w:val="ru-RU"/>
              </w:rPr>
              <w:t>(дело отряда)</w:t>
            </w:r>
          </w:p>
        </w:tc>
        <w:tc>
          <w:tcPr>
            <w:tcW w:w="1989" w:type="dxa"/>
            <w:shd w:val="clear" w:color="auto" w:fill="DEEAF6" w:themeFill="accent5" w:themeFillTint="33"/>
          </w:tcPr>
          <w:p w:rsidR="0022402C" w:rsidRPr="00926F9B" w:rsidRDefault="0022402C" w:rsidP="0022402C">
            <w:pPr>
              <w:spacing w:line="23" w:lineRule="atLeast"/>
              <w:ind w:left="57" w:right="57"/>
              <w:jc w:val="center"/>
              <w:rPr>
                <w:rFonts w:ascii="Times New Roman" w:hAnsi="Times New Roman" w:cs="Times New Roman"/>
                <w:sz w:val="18"/>
                <w:szCs w:val="18"/>
                <w:lang w:val="ru-RU"/>
              </w:rPr>
            </w:pPr>
            <w:r w:rsidRPr="00926F9B">
              <w:rPr>
                <w:rFonts w:ascii="Times New Roman" w:hAnsi="Times New Roman" w:cs="Times New Roman"/>
                <w:sz w:val="18"/>
                <w:szCs w:val="18"/>
                <w:lang w:val="ru-RU"/>
              </w:rPr>
              <w:t>Вариативный модуль</w:t>
            </w:r>
          </w:p>
          <w:p w:rsidR="0022402C" w:rsidRPr="00926F9B" w:rsidRDefault="0022402C" w:rsidP="0022402C">
            <w:pPr>
              <w:spacing w:line="23" w:lineRule="atLeast"/>
              <w:ind w:left="57" w:right="57"/>
              <w:jc w:val="center"/>
              <w:rPr>
                <w:rFonts w:ascii="Times New Roman" w:hAnsi="Times New Roman" w:cs="Times New Roman"/>
                <w:sz w:val="18"/>
                <w:szCs w:val="18"/>
                <w:lang w:val="ru-RU"/>
              </w:rPr>
            </w:pPr>
          </w:p>
          <w:p w:rsidR="0022402C" w:rsidRPr="00344148" w:rsidRDefault="00344148" w:rsidP="0022402C">
            <w:pPr>
              <w:pStyle w:val="TableParagraph"/>
              <w:jc w:val="center"/>
              <w:rPr>
                <w:b/>
                <w:i/>
                <w:sz w:val="18"/>
                <w:szCs w:val="18"/>
                <w:lang w:val="ru-RU"/>
              </w:rPr>
            </w:pPr>
            <w:r w:rsidRPr="00344148">
              <w:rPr>
                <w:b/>
                <w:i/>
                <w:sz w:val="18"/>
                <w:szCs w:val="18"/>
                <w:lang w:val="ru-RU"/>
              </w:rPr>
              <w:t xml:space="preserve">14:00 Посещение </w:t>
            </w:r>
            <w:proofErr w:type="spellStart"/>
            <w:r w:rsidRPr="00344148">
              <w:rPr>
                <w:b/>
                <w:i/>
                <w:sz w:val="18"/>
                <w:szCs w:val="18"/>
                <w:lang w:val="ru-RU"/>
              </w:rPr>
              <w:t>скейтплощадки</w:t>
            </w:r>
            <w:proofErr w:type="spellEnd"/>
          </w:p>
        </w:tc>
        <w:tc>
          <w:tcPr>
            <w:tcW w:w="1989" w:type="dxa"/>
            <w:shd w:val="clear" w:color="auto" w:fill="auto"/>
          </w:tcPr>
          <w:p w:rsidR="0022402C" w:rsidRDefault="0022402C" w:rsidP="0022402C">
            <w:pPr>
              <w:pStyle w:val="TableParagraph"/>
              <w:spacing w:before="0"/>
              <w:ind w:left="57" w:right="57"/>
              <w:jc w:val="center"/>
              <w:rPr>
                <w:sz w:val="18"/>
                <w:szCs w:val="18"/>
                <w:lang w:val="ru-RU"/>
              </w:rPr>
            </w:pPr>
          </w:p>
          <w:p w:rsidR="00344148" w:rsidRPr="00926F9B" w:rsidRDefault="002C6C98" w:rsidP="00344148">
            <w:pPr>
              <w:spacing w:line="23" w:lineRule="atLeast"/>
              <w:ind w:left="57" w:right="57"/>
              <w:jc w:val="center"/>
              <w:rPr>
                <w:rFonts w:ascii="Times New Roman" w:hAnsi="Times New Roman" w:cs="Times New Roman"/>
                <w:b/>
                <w:spacing w:val="-2"/>
                <w:sz w:val="18"/>
                <w:szCs w:val="18"/>
                <w:lang w:val="ru-RU"/>
              </w:rPr>
            </w:pPr>
            <w:hyperlink r:id="rId25" w:tooltip="https://nextcloud.rddm.team/index.php/s/mRtdDKp9FsYHSJT" w:history="1">
              <w:r w:rsidR="00344148" w:rsidRPr="00926F9B">
                <w:rPr>
                  <w:rStyle w:val="af9"/>
                  <w:rFonts w:ascii="Times New Roman" w:hAnsi="Times New Roman" w:cs="Times New Roman"/>
                  <w:b/>
                  <w:spacing w:val="-2"/>
                  <w:sz w:val="18"/>
                  <w:szCs w:val="18"/>
                  <w:lang w:val="ru-RU"/>
                </w:rPr>
                <w:t>«Быть в Движении»</w:t>
              </w:r>
            </w:hyperlink>
          </w:p>
          <w:p w:rsidR="0022402C" w:rsidRDefault="0022402C" w:rsidP="0022402C">
            <w:pPr>
              <w:pStyle w:val="TableParagraph"/>
              <w:spacing w:before="0"/>
              <w:ind w:left="57" w:right="57"/>
              <w:jc w:val="center"/>
              <w:rPr>
                <w:sz w:val="18"/>
                <w:szCs w:val="18"/>
                <w:lang w:val="ru-RU"/>
              </w:rPr>
            </w:pPr>
          </w:p>
          <w:p w:rsidR="00344148" w:rsidRPr="00147C91" w:rsidRDefault="00344148" w:rsidP="00344148">
            <w:pPr>
              <w:spacing w:line="23" w:lineRule="atLeast"/>
              <w:ind w:left="57" w:right="57"/>
              <w:jc w:val="center"/>
              <w:rPr>
                <w:rFonts w:ascii="Times New Roman" w:hAnsi="Times New Roman" w:cs="Times New Roman"/>
                <w:b/>
                <w:i/>
                <w:sz w:val="18"/>
                <w:szCs w:val="18"/>
                <w:lang w:val="ru-RU"/>
              </w:rPr>
            </w:pPr>
            <w:r>
              <w:rPr>
                <w:rFonts w:ascii="Times New Roman" w:hAnsi="Times New Roman" w:cs="Times New Roman"/>
                <w:b/>
                <w:i/>
                <w:sz w:val="18"/>
                <w:szCs w:val="18"/>
                <w:lang w:val="ru-RU"/>
              </w:rPr>
              <w:t xml:space="preserve">14:30 </w:t>
            </w:r>
            <w:r w:rsidRPr="00147C91">
              <w:rPr>
                <w:rFonts w:ascii="Times New Roman" w:hAnsi="Times New Roman" w:cs="Times New Roman"/>
                <w:b/>
                <w:i/>
                <w:sz w:val="18"/>
                <w:szCs w:val="18"/>
                <w:lang w:val="ru-RU"/>
              </w:rPr>
              <w:t>Мероприятие, организованное Парком 1 Мая</w:t>
            </w:r>
          </w:p>
          <w:p w:rsidR="0022402C" w:rsidRPr="00926F9B" w:rsidRDefault="00344148" w:rsidP="00344148">
            <w:pPr>
              <w:pStyle w:val="TableParagraph"/>
              <w:jc w:val="center"/>
              <w:rPr>
                <w:sz w:val="18"/>
                <w:szCs w:val="18"/>
                <w:lang w:val="ru-RU"/>
              </w:rPr>
            </w:pPr>
            <w:r w:rsidRPr="00147C91">
              <w:rPr>
                <w:b/>
                <w:i/>
                <w:sz w:val="18"/>
                <w:szCs w:val="18"/>
                <w:lang w:val="ru-RU"/>
              </w:rPr>
              <w:t>(по согласованию)</w:t>
            </w:r>
          </w:p>
        </w:tc>
        <w:tc>
          <w:tcPr>
            <w:tcW w:w="1989" w:type="dxa"/>
            <w:shd w:val="clear" w:color="auto" w:fill="FFFFFF" w:themeFill="background1"/>
          </w:tcPr>
          <w:p w:rsidR="00DD1EB5" w:rsidRPr="00926F9B" w:rsidRDefault="00DD1EB5" w:rsidP="00DD1EB5">
            <w:pPr>
              <w:pStyle w:val="TableParagraph"/>
              <w:spacing w:before="0"/>
              <w:ind w:left="57" w:right="57"/>
              <w:jc w:val="center"/>
              <w:rPr>
                <w:sz w:val="18"/>
                <w:szCs w:val="18"/>
                <w:lang w:val="ru-RU"/>
              </w:rPr>
            </w:pPr>
            <w:r w:rsidRPr="00926F9B">
              <w:rPr>
                <w:sz w:val="18"/>
                <w:szCs w:val="18"/>
                <w:lang w:val="ru-RU"/>
              </w:rPr>
              <w:t>Вариативный модуль</w:t>
            </w:r>
          </w:p>
          <w:p w:rsidR="00DD1EB5" w:rsidRDefault="00DD1EB5" w:rsidP="00DD1EB5">
            <w:pPr>
              <w:spacing w:line="23" w:lineRule="atLeast"/>
              <w:ind w:left="57" w:right="57"/>
              <w:jc w:val="center"/>
              <w:rPr>
                <w:rFonts w:ascii="Times New Roman" w:hAnsi="Times New Roman" w:cs="Times New Roman"/>
                <w:sz w:val="18"/>
                <w:szCs w:val="18"/>
                <w:lang w:val="ru-RU"/>
              </w:rPr>
            </w:pPr>
          </w:p>
          <w:p w:rsidR="0022402C" w:rsidRPr="00527DA7" w:rsidRDefault="00DD1EB5" w:rsidP="00DD1EB5">
            <w:pPr>
              <w:spacing w:line="23" w:lineRule="atLeast"/>
              <w:ind w:left="57" w:right="57"/>
              <w:jc w:val="center"/>
              <w:rPr>
                <w:b/>
                <w:sz w:val="18"/>
                <w:szCs w:val="18"/>
                <w:lang w:val="ru-RU"/>
              </w:rPr>
            </w:pPr>
            <w:r>
              <w:rPr>
                <w:rFonts w:ascii="Times New Roman" w:hAnsi="Times New Roman" w:cs="Times New Roman"/>
                <w:sz w:val="18"/>
                <w:szCs w:val="18"/>
                <w:lang w:val="ru-RU"/>
              </w:rPr>
              <w:t xml:space="preserve">14:00  </w:t>
            </w:r>
            <w:r w:rsidRPr="00AE470B">
              <w:rPr>
                <w:rFonts w:ascii="Times New Roman" w:hAnsi="Times New Roman" w:cs="Times New Roman"/>
                <w:sz w:val="18"/>
                <w:szCs w:val="18"/>
                <w:lang w:val="ru-RU"/>
              </w:rPr>
              <w:t>Игры на свежем воздухе по интересам</w:t>
            </w:r>
          </w:p>
        </w:tc>
        <w:tc>
          <w:tcPr>
            <w:tcW w:w="1990" w:type="dxa"/>
            <w:shd w:val="clear" w:color="auto" w:fill="FFFFFF" w:themeFill="background1"/>
          </w:tcPr>
          <w:p w:rsidR="001028A0" w:rsidRPr="00926F9B" w:rsidRDefault="002C6C98" w:rsidP="001028A0">
            <w:pPr>
              <w:spacing w:line="23" w:lineRule="atLeast"/>
              <w:ind w:left="57" w:right="57"/>
              <w:jc w:val="center"/>
              <w:rPr>
                <w:rFonts w:ascii="Times New Roman" w:hAnsi="Times New Roman" w:cs="Times New Roman"/>
                <w:spacing w:val="-2"/>
                <w:sz w:val="18"/>
                <w:szCs w:val="18"/>
                <w:lang w:val="ru-RU"/>
              </w:rPr>
            </w:pPr>
            <w:hyperlink r:id="rId26" w:tooltip="https://nextcloud.rddm.team/index.php/s/G3KmkGsfeS4RDCC" w:history="1">
              <w:r w:rsidR="001028A0" w:rsidRPr="00926F9B">
                <w:rPr>
                  <w:rStyle w:val="af9"/>
                  <w:rFonts w:ascii="Times New Roman" w:hAnsi="Times New Roman" w:cs="Times New Roman"/>
                  <w:b/>
                  <w:spacing w:val="-2"/>
                  <w:sz w:val="18"/>
                  <w:szCs w:val="18"/>
                  <w:lang w:val="ru-RU"/>
                </w:rPr>
                <w:t>«Быть Человеком»</w:t>
              </w:r>
            </w:hyperlink>
          </w:p>
          <w:p w:rsidR="001028A0" w:rsidRDefault="001028A0" w:rsidP="001028A0">
            <w:pPr>
              <w:spacing w:line="23" w:lineRule="atLeast"/>
              <w:ind w:left="57" w:right="57"/>
              <w:jc w:val="center"/>
              <w:rPr>
                <w:sz w:val="18"/>
                <w:szCs w:val="18"/>
                <w:lang w:val="ru-RU"/>
              </w:rPr>
            </w:pPr>
          </w:p>
          <w:p w:rsidR="0022402C" w:rsidRPr="001028A0" w:rsidRDefault="00DD1EB5" w:rsidP="001028A0">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14:00 </w:t>
            </w:r>
            <w:r w:rsidR="001028A0" w:rsidRPr="001028A0">
              <w:rPr>
                <w:rFonts w:ascii="Times New Roman" w:hAnsi="Times New Roman" w:cs="Times New Roman"/>
                <w:sz w:val="18"/>
                <w:szCs w:val="18"/>
                <w:lang w:val="ru-RU"/>
              </w:rPr>
              <w:t>Тематическая экскурсия в пожарную часть</w:t>
            </w:r>
          </w:p>
        </w:tc>
      </w:tr>
      <w:tr w:rsidR="0022402C" w:rsidRPr="00926F9B" w:rsidTr="00DD1EB5">
        <w:trPr>
          <w:trHeight w:val="20"/>
        </w:trPr>
        <w:tc>
          <w:tcPr>
            <w:tcW w:w="0" w:type="auto"/>
            <w:vAlign w:val="center"/>
          </w:tcPr>
          <w:p w:rsidR="0022402C" w:rsidRPr="00926F9B" w:rsidRDefault="0022402C" w:rsidP="0022402C">
            <w:pPr>
              <w:pStyle w:val="TableParagraph"/>
              <w:tabs>
                <w:tab w:val="left" w:pos="1105"/>
                <w:tab w:val="left" w:pos="1629"/>
              </w:tabs>
              <w:spacing w:before="0" w:line="23" w:lineRule="atLeast"/>
              <w:ind w:left="57" w:right="57"/>
              <w:jc w:val="center"/>
              <w:rPr>
                <w:b/>
                <w:sz w:val="18"/>
                <w:szCs w:val="18"/>
                <w:lang w:val="ru-RU"/>
              </w:rPr>
            </w:pPr>
            <w:r w:rsidRPr="00926F9B">
              <w:rPr>
                <w:b/>
                <w:sz w:val="18"/>
                <w:szCs w:val="18"/>
                <w:lang w:val="ru-RU"/>
              </w:rPr>
              <w:t>Вечер</w:t>
            </w:r>
          </w:p>
        </w:tc>
        <w:tc>
          <w:tcPr>
            <w:tcW w:w="1989" w:type="dxa"/>
          </w:tcPr>
          <w:p w:rsidR="00344148" w:rsidRPr="00926F9B" w:rsidRDefault="002C6C98" w:rsidP="00344148">
            <w:pPr>
              <w:spacing w:line="23" w:lineRule="atLeast"/>
              <w:ind w:left="57" w:right="57"/>
              <w:jc w:val="center"/>
              <w:rPr>
                <w:rFonts w:ascii="Times New Roman" w:hAnsi="Times New Roman" w:cs="Times New Roman"/>
                <w:b/>
                <w:spacing w:val="-2"/>
                <w:sz w:val="18"/>
                <w:szCs w:val="18"/>
                <w:lang w:val="ru-RU"/>
              </w:rPr>
            </w:pPr>
            <w:hyperlink r:id="rId27" w:tooltip="https://nextcloud.rddm.team/index.php/s/mRtdDKp9FsYHSJT" w:history="1">
              <w:r w:rsidR="00344148" w:rsidRPr="00926F9B">
                <w:rPr>
                  <w:rStyle w:val="af9"/>
                  <w:rFonts w:ascii="Times New Roman" w:hAnsi="Times New Roman" w:cs="Times New Roman"/>
                  <w:b/>
                  <w:spacing w:val="-2"/>
                  <w:sz w:val="18"/>
                  <w:szCs w:val="18"/>
                  <w:lang w:val="ru-RU"/>
                </w:rPr>
                <w:t>«Быть в Движении»</w:t>
              </w:r>
            </w:hyperlink>
          </w:p>
          <w:p w:rsidR="0022402C" w:rsidRPr="00926F9B" w:rsidRDefault="0022402C" w:rsidP="0022402C">
            <w:pPr>
              <w:spacing w:line="23" w:lineRule="atLeast"/>
              <w:jc w:val="center"/>
              <w:rPr>
                <w:rFonts w:ascii="Times New Roman" w:hAnsi="Times New Roman" w:cs="Times New Roman"/>
                <w:sz w:val="18"/>
                <w:szCs w:val="18"/>
                <w:lang w:val="ru-RU"/>
              </w:rPr>
            </w:pPr>
          </w:p>
          <w:p w:rsidR="00344148" w:rsidRPr="00AB21D8" w:rsidRDefault="0022402C" w:rsidP="00344148">
            <w:pPr>
              <w:pStyle w:val="TableParagraph"/>
              <w:jc w:val="center"/>
              <w:rPr>
                <w:b/>
                <w:i/>
                <w:sz w:val="18"/>
                <w:szCs w:val="18"/>
                <w:lang w:val="ru-RU"/>
              </w:rPr>
            </w:pPr>
            <w:r>
              <w:rPr>
                <w:sz w:val="18"/>
                <w:szCs w:val="18"/>
                <w:lang w:val="ru-RU"/>
              </w:rPr>
              <w:t xml:space="preserve"> </w:t>
            </w:r>
            <w:r w:rsidR="00344148">
              <w:rPr>
                <w:sz w:val="18"/>
                <w:szCs w:val="18"/>
                <w:lang w:val="ru-RU"/>
              </w:rPr>
              <w:t xml:space="preserve">17:00 </w:t>
            </w:r>
            <w:proofErr w:type="spellStart"/>
            <w:r w:rsidR="00344148">
              <w:rPr>
                <w:b/>
                <w:i/>
                <w:sz w:val="18"/>
                <w:szCs w:val="18"/>
                <w:lang w:val="ru-RU"/>
              </w:rPr>
              <w:t>фотокросс</w:t>
            </w:r>
            <w:proofErr w:type="spellEnd"/>
          </w:p>
          <w:p w:rsidR="00344148" w:rsidRPr="00AB21D8" w:rsidRDefault="00344148" w:rsidP="00344148">
            <w:pPr>
              <w:pStyle w:val="TableParagraph"/>
              <w:jc w:val="center"/>
              <w:rPr>
                <w:b/>
                <w:i/>
                <w:sz w:val="18"/>
                <w:szCs w:val="18"/>
                <w:lang w:val="ru-RU"/>
              </w:rPr>
            </w:pPr>
            <w:r w:rsidRPr="00AB21D8">
              <w:rPr>
                <w:b/>
                <w:i/>
                <w:sz w:val="18"/>
                <w:szCs w:val="18"/>
                <w:lang w:val="ru-RU"/>
              </w:rPr>
              <w:t>«Снимай. Публикуй»</w:t>
            </w:r>
          </w:p>
          <w:p w:rsidR="0022402C" w:rsidRPr="00926F9B" w:rsidRDefault="00344148" w:rsidP="00344148">
            <w:pPr>
              <w:pStyle w:val="TableParagraph"/>
              <w:spacing w:before="0" w:line="23" w:lineRule="atLeast"/>
              <w:ind w:left="57" w:right="57"/>
              <w:jc w:val="center"/>
              <w:rPr>
                <w:spacing w:val="-2"/>
                <w:sz w:val="18"/>
                <w:szCs w:val="18"/>
                <w:lang w:val="ru-RU"/>
              </w:rPr>
            </w:pPr>
            <w:r w:rsidRPr="00AB21D8">
              <w:rPr>
                <w:b/>
                <w:i/>
                <w:sz w:val="18"/>
                <w:szCs w:val="18"/>
                <w:lang w:val="ru-RU"/>
              </w:rPr>
              <w:t>(дело отряда)</w:t>
            </w:r>
          </w:p>
        </w:tc>
        <w:tc>
          <w:tcPr>
            <w:tcW w:w="1989" w:type="dxa"/>
            <w:shd w:val="clear" w:color="auto" w:fill="FFFFFF" w:themeFill="background1"/>
            <w:vAlign w:val="center"/>
          </w:tcPr>
          <w:p w:rsidR="0022402C" w:rsidRPr="00926F9B" w:rsidRDefault="0022402C" w:rsidP="0022402C">
            <w:pPr>
              <w:spacing w:line="23" w:lineRule="atLeast"/>
              <w:ind w:left="57" w:right="57"/>
              <w:jc w:val="center"/>
              <w:rPr>
                <w:rFonts w:ascii="Times New Roman" w:hAnsi="Times New Roman" w:cs="Times New Roman"/>
                <w:sz w:val="18"/>
                <w:szCs w:val="18"/>
                <w:lang w:val="ru-RU"/>
              </w:rPr>
            </w:pP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sz w:val="18"/>
                <w:szCs w:val="18"/>
                <w:lang w:val="ru-RU"/>
              </w:rPr>
            </w:pPr>
          </w:p>
        </w:tc>
        <w:tc>
          <w:tcPr>
            <w:tcW w:w="1989" w:type="dxa"/>
            <w:vAlign w:val="center"/>
          </w:tcPr>
          <w:p w:rsidR="0022402C" w:rsidRPr="004B2A6F" w:rsidRDefault="0022402C" w:rsidP="0022402C">
            <w:pPr>
              <w:spacing w:line="23" w:lineRule="atLeast"/>
              <w:ind w:left="57" w:right="57"/>
              <w:jc w:val="center"/>
              <w:rPr>
                <w:rFonts w:ascii="Times New Roman" w:hAnsi="Times New Roman" w:cs="Times New Roman"/>
                <w:sz w:val="18"/>
                <w:szCs w:val="18"/>
                <w:lang w:val="ru-RU"/>
              </w:rPr>
            </w:pPr>
          </w:p>
        </w:tc>
        <w:tc>
          <w:tcPr>
            <w:tcW w:w="1989" w:type="dxa"/>
            <w:shd w:val="clear" w:color="auto" w:fill="FFFFFF" w:themeFill="background1"/>
            <w:vAlign w:val="center"/>
          </w:tcPr>
          <w:p w:rsidR="00DD1EB5" w:rsidRPr="00527DA7" w:rsidRDefault="002C6C98" w:rsidP="00DD1EB5">
            <w:pPr>
              <w:pStyle w:val="TableParagraph"/>
              <w:spacing w:before="0"/>
              <w:ind w:left="57" w:right="57"/>
              <w:jc w:val="center"/>
              <w:rPr>
                <w:b/>
                <w:spacing w:val="-2"/>
                <w:sz w:val="18"/>
                <w:szCs w:val="18"/>
                <w:lang w:val="ru-RU"/>
              </w:rPr>
            </w:pPr>
            <w:hyperlink r:id="rId28" w:tooltip="https://nextcloud.rddm.team/index.php/s/G3KmkGsfeS4RDCC" w:history="1">
              <w:r w:rsidR="00DD1EB5" w:rsidRPr="00527DA7">
                <w:rPr>
                  <w:rStyle w:val="af9"/>
                  <w:b/>
                  <w:spacing w:val="-2"/>
                  <w:sz w:val="18"/>
                  <w:szCs w:val="18"/>
                  <w:lang w:val="ru-RU"/>
                </w:rPr>
                <w:t>«Быть с Россией»</w:t>
              </w:r>
            </w:hyperlink>
          </w:p>
          <w:p w:rsidR="00DD1EB5" w:rsidRPr="00926F9B" w:rsidRDefault="00DD1EB5" w:rsidP="00DD1EB5">
            <w:pPr>
              <w:spacing w:line="23" w:lineRule="atLeast"/>
              <w:ind w:left="57" w:right="57"/>
              <w:jc w:val="center"/>
              <w:rPr>
                <w:rFonts w:ascii="Times New Roman" w:hAnsi="Times New Roman" w:cs="Times New Roman"/>
                <w:sz w:val="18"/>
                <w:szCs w:val="18"/>
                <w:lang w:val="ru-RU"/>
              </w:rPr>
            </w:pPr>
          </w:p>
          <w:p w:rsidR="0022402C" w:rsidRPr="00926F9B" w:rsidRDefault="00DD1EB5" w:rsidP="00DD1EB5">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17:00</w:t>
            </w:r>
            <w:r w:rsidRPr="00926F9B">
              <w:rPr>
                <w:rFonts w:ascii="Times New Roman" w:hAnsi="Times New Roman" w:cs="Times New Roman"/>
                <w:sz w:val="18"/>
                <w:szCs w:val="18"/>
                <w:lang w:val="ru-RU"/>
              </w:rPr>
              <w:t xml:space="preserve"> </w:t>
            </w:r>
            <w:r w:rsidRPr="001028A0">
              <w:rPr>
                <w:rFonts w:ascii="Times New Roman" w:hAnsi="Times New Roman" w:cs="Times New Roman"/>
                <w:sz w:val="18"/>
                <w:szCs w:val="18"/>
                <w:lang w:val="ru-RU"/>
              </w:rPr>
              <w:t>Час игры</w:t>
            </w:r>
          </w:p>
        </w:tc>
        <w:tc>
          <w:tcPr>
            <w:tcW w:w="1989" w:type="dxa"/>
            <w:vAlign w:val="center"/>
          </w:tcPr>
          <w:p w:rsidR="0022402C" w:rsidRPr="00926F9B" w:rsidRDefault="0022402C" w:rsidP="00DD1EB5">
            <w:pPr>
              <w:spacing w:line="23" w:lineRule="atLeast"/>
              <w:ind w:left="57" w:right="57"/>
              <w:jc w:val="center"/>
              <w:rPr>
                <w:rFonts w:ascii="Times New Roman" w:hAnsi="Times New Roman" w:cs="Times New Roman"/>
                <w:sz w:val="18"/>
                <w:szCs w:val="18"/>
                <w:lang w:val="ru-RU"/>
              </w:rPr>
            </w:pPr>
          </w:p>
        </w:tc>
        <w:tc>
          <w:tcPr>
            <w:tcW w:w="1990" w:type="dxa"/>
            <w:vAlign w:val="center"/>
          </w:tcPr>
          <w:p w:rsidR="0022402C" w:rsidRPr="00926F9B" w:rsidRDefault="0022402C" w:rsidP="0022402C">
            <w:pPr>
              <w:spacing w:line="23" w:lineRule="atLeast"/>
              <w:ind w:left="57" w:right="57"/>
              <w:jc w:val="center"/>
              <w:rPr>
                <w:rFonts w:ascii="Times New Roman" w:hAnsi="Times New Roman" w:cs="Times New Roman"/>
                <w:sz w:val="18"/>
                <w:szCs w:val="18"/>
                <w:lang w:val="ru-RU"/>
              </w:rPr>
            </w:pPr>
          </w:p>
        </w:tc>
      </w:tr>
      <w:tr w:rsidR="0022402C" w:rsidRPr="00926F9B" w:rsidTr="007A09F5">
        <w:trPr>
          <w:trHeight w:val="20"/>
        </w:trPr>
        <w:tc>
          <w:tcPr>
            <w:tcW w:w="0" w:type="auto"/>
            <w:vMerge w:val="restart"/>
            <w:vAlign w:val="center"/>
          </w:tcPr>
          <w:p w:rsidR="0022402C" w:rsidRPr="00DD1EB5" w:rsidRDefault="0022402C" w:rsidP="0022402C">
            <w:pPr>
              <w:pStyle w:val="TableParagraph"/>
              <w:tabs>
                <w:tab w:val="left" w:pos="1105"/>
                <w:tab w:val="left" w:pos="1629"/>
              </w:tabs>
              <w:spacing w:before="0" w:line="23" w:lineRule="atLeast"/>
              <w:ind w:left="57" w:right="57"/>
              <w:jc w:val="center"/>
              <w:rPr>
                <w:b/>
                <w:sz w:val="18"/>
                <w:szCs w:val="18"/>
                <w:lang w:val="ru-RU"/>
              </w:rPr>
            </w:pP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lang w:val="ru-RU"/>
              </w:rPr>
            </w:pPr>
            <w:r w:rsidRPr="00926F9B">
              <w:rPr>
                <w:b/>
                <w:spacing w:val="-2"/>
                <w:sz w:val="18"/>
                <w:szCs w:val="18"/>
                <w:lang w:val="ru-RU"/>
              </w:rPr>
              <w:t>19.06</w:t>
            </w:r>
            <w:r>
              <w:rPr>
                <w:b/>
                <w:spacing w:val="-2"/>
                <w:sz w:val="18"/>
                <w:szCs w:val="18"/>
                <w:lang w:val="ru-RU"/>
              </w:rPr>
              <w:t xml:space="preserve"> </w:t>
            </w:r>
            <w:r w:rsidRPr="00C4246A">
              <w:rPr>
                <w:b/>
                <w:spacing w:val="-2"/>
                <w:sz w:val="18"/>
                <w:szCs w:val="18"/>
                <w:lang w:val="ru-RU"/>
              </w:rPr>
              <w:t>(2 смена)</w:t>
            </w: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lang w:val="ru-RU"/>
              </w:rPr>
            </w:pPr>
            <w:r w:rsidRPr="00926F9B">
              <w:rPr>
                <w:b/>
                <w:spacing w:val="-2"/>
                <w:sz w:val="18"/>
                <w:szCs w:val="18"/>
                <w:lang w:val="ru-RU"/>
              </w:rPr>
              <w:t>20.06</w:t>
            </w:r>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lang w:val="ru-RU"/>
              </w:rPr>
            </w:pPr>
            <w:r w:rsidRPr="00926F9B">
              <w:rPr>
                <w:b/>
                <w:spacing w:val="-2"/>
                <w:sz w:val="18"/>
                <w:szCs w:val="18"/>
                <w:lang w:val="ru-RU"/>
              </w:rPr>
              <w:t>22.06</w:t>
            </w:r>
          </w:p>
        </w:tc>
        <w:tc>
          <w:tcPr>
            <w:tcW w:w="1989" w:type="dxa"/>
            <w:vAlign w:val="center"/>
          </w:tcPr>
          <w:p w:rsidR="0022402C" w:rsidRPr="00926F9B" w:rsidRDefault="0022402C" w:rsidP="0022402C">
            <w:pPr>
              <w:pStyle w:val="TableParagraph"/>
              <w:spacing w:before="0" w:line="23" w:lineRule="atLeast"/>
              <w:ind w:left="57" w:right="57"/>
              <w:jc w:val="center"/>
              <w:rPr>
                <w:b/>
                <w:i/>
                <w:sz w:val="18"/>
                <w:szCs w:val="18"/>
                <w:lang w:val="ru-RU"/>
              </w:rPr>
            </w:pPr>
            <w:r w:rsidRPr="00926F9B">
              <w:rPr>
                <w:b/>
                <w:spacing w:val="-2"/>
                <w:sz w:val="18"/>
                <w:szCs w:val="18"/>
                <w:lang w:val="ru-RU"/>
              </w:rPr>
              <w:t>23.06</w:t>
            </w:r>
          </w:p>
        </w:tc>
        <w:tc>
          <w:tcPr>
            <w:tcW w:w="1989" w:type="dxa"/>
            <w:vAlign w:val="center"/>
          </w:tcPr>
          <w:p w:rsidR="0022402C" w:rsidRPr="00C4246A" w:rsidRDefault="0022402C" w:rsidP="0022402C">
            <w:pPr>
              <w:pStyle w:val="TableParagraph"/>
              <w:spacing w:before="0" w:line="23" w:lineRule="atLeast"/>
              <w:ind w:left="57" w:right="57"/>
              <w:jc w:val="center"/>
              <w:rPr>
                <w:b/>
                <w:spacing w:val="-2"/>
                <w:sz w:val="18"/>
                <w:szCs w:val="18"/>
                <w:lang w:val="ru-RU"/>
              </w:rPr>
            </w:pPr>
            <w:r>
              <w:rPr>
                <w:b/>
                <w:spacing w:val="-2"/>
                <w:sz w:val="18"/>
                <w:szCs w:val="18"/>
                <w:lang w:val="ru-RU"/>
              </w:rPr>
              <w:t>24.06</w:t>
            </w:r>
          </w:p>
        </w:tc>
        <w:tc>
          <w:tcPr>
            <w:tcW w:w="1989" w:type="dxa"/>
            <w:vAlign w:val="center"/>
          </w:tcPr>
          <w:p w:rsidR="0022402C" w:rsidRPr="00926F9B" w:rsidRDefault="0022402C" w:rsidP="0022402C">
            <w:pPr>
              <w:pStyle w:val="TableParagraph"/>
              <w:spacing w:before="0" w:line="23" w:lineRule="atLeast"/>
              <w:ind w:left="57" w:right="57"/>
              <w:jc w:val="center"/>
              <w:rPr>
                <w:b/>
                <w:i/>
                <w:sz w:val="18"/>
                <w:szCs w:val="18"/>
                <w:lang w:val="ru-RU"/>
              </w:rPr>
            </w:pPr>
            <w:r w:rsidRPr="00926F9B">
              <w:rPr>
                <w:b/>
                <w:spacing w:val="-2"/>
                <w:sz w:val="18"/>
                <w:szCs w:val="18"/>
                <w:lang w:val="ru-RU"/>
              </w:rPr>
              <w:t>25.06</w:t>
            </w:r>
          </w:p>
        </w:tc>
        <w:tc>
          <w:tcPr>
            <w:tcW w:w="1990" w:type="dxa"/>
            <w:vAlign w:val="center"/>
          </w:tcPr>
          <w:p w:rsidR="0022402C" w:rsidRPr="00926F9B" w:rsidRDefault="0022402C" w:rsidP="0022402C">
            <w:pPr>
              <w:pStyle w:val="TableParagraph"/>
              <w:spacing w:before="0" w:line="23" w:lineRule="atLeast"/>
              <w:ind w:left="57" w:right="57"/>
              <w:jc w:val="center"/>
              <w:rPr>
                <w:b/>
                <w:i/>
                <w:sz w:val="18"/>
                <w:szCs w:val="18"/>
                <w:lang w:val="ru-RU"/>
              </w:rPr>
            </w:pPr>
            <w:r w:rsidRPr="00926F9B">
              <w:rPr>
                <w:b/>
                <w:spacing w:val="-2"/>
                <w:sz w:val="18"/>
                <w:szCs w:val="18"/>
                <w:lang w:val="ru-RU"/>
              </w:rPr>
              <w:t>26.06</w:t>
            </w:r>
          </w:p>
          <w:p w:rsidR="0022402C" w:rsidRPr="00926F9B" w:rsidRDefault="0022402C" w:rsidP="0022402C">
            <w:pPr>
              <w:pStyle w:val="TableParagraph"/>
              <w:spacing w:before="0" w:line="23" w:lineRule="atLeast"/>
              <w:ind w:left="57" w:right="57"/>
              <w:jc w:val="center"/>
              <w:rPr>
                <w:b/>
                <w:i/>
                <w:sz w:val="18"/>
                <w:szCs w:val="18"/>
              </w:rPr>
            </w:pPr>
          </w:p>
        </w:tc>
      </w:tr>
      <w:tr w:rsidR="0022402C" w:rsidRPr="00926F9B" w:rsidTr="007A09F5">
        <w:trPr>
          <w:trHeight w:val="20"/>
        </w:trPr>
        <w:tc>
          <w:tcPr>
            <w:tcW w:w="0" w:type="auto"/>
            <w:vMerge/>
            <w:vAlign w:val="center"/>
          </w:tcPr>
          <w:p w:rsidR="0022402C" w:rsidRPr="00926F9B" w:rsidRDefault="0022402C" w:rsidP="0022402C">
            <w:pPr>
              <w:pStyle w:val="TableParagraph"/>
              <w:tabs>
                <w:tab w:val="left" w:pos="1105"/>
                <w:tab w:val="left" w:pos="1629"/>
              </w:tabs>
              <w:spacing w:before="0" w:line="23" w:lineRule="atLeast"/>
              <w:ind w:left="57" w:right="57"/>
              <w:jc w:val="center"/>
              <w:rPr>
                <w:b/>
                <w:sz w:val="18"/>
                <w:szCs w:val="18"/>
              </w:rPr>
            </w:pPr>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15</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shd w:val="clear" w:color="auto" w:fill="auto"/>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16</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17</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18</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19</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89"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20</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c>
          <w:tcPr>
            <w:tcW w:w="1990" w:type="dxa"/>
            <w:vAlign w:val="center"/>
          </w:tcPr>
          <w:p w:rsidR="0022402C" w:rsidRPr="00926F9B" w:rsidRDefault="0022402C" w:rsidP="0022402C">
            <w:pPr>
              <w:pStyle w:val="TableParagraph"/>
              <w:spacing w:before="0" w:line="23" w:lineRule="atLeast"/>
              <w:ind w:left="57" w:right="57"/>
              <w:jc w:val="center"/>
              <w:rPr>
                <w:b/>
                <w:sz w:val="18"/>
                <w:szCs w:val="18"/>
              </w:rPr>
            </w:pPr>
            <w:r w:rsidRPr="00926F9B">
              <w:rPr>
                <w:b/>
                <w:sz w:val="18"/>
                <w:szCs w:val="18"/>
              </w:rPr>
              <w:t>21</w:t>
            </w:r>
            <w:r w:rsidRPr="00926F9B">
              <w:rPr>
                <w:b/>
                <w:spacing w:val="-3"/>
                <w:sz w:val="18"/>
                <w:szCs w:val="18"/>
              </w:rPr>
              <w:t xml:space="preserve"> </w:t>
            </w:r>
            <w:proofErr w:type="spellStart"/>
            <w:r w:rsidRPr="00926F9B">
              <w:rPr>
                <w:b/>
                <w:sz w:val="18"/>
                <w:szCs w:val="18"/>
              </w:rPr>
              <w:t>день</w:t>
            </w:r>
            <w:proofErr w:type="spellEnd"/>
            <w:r w:rsidRPr="00926F9B">
              <w:rPr>
                <w:b/>
                <w:spacing w:val="-2"/>
                <w:sz w:val="18"/>
                <w:szCs w:val="18"/>
              </w:rPr>
              <w:t xml:space="preserve"> </w:t>
            </w:r>
            <w:proofErr w:type="spellStart"/>
            <w:r w:rsidRPr="00926F9B">
              <w:rPr>
                <w:b/>
                <w:spacing w:val="-2"/>
                <w:sz w:val="18"/>
                <w:szCs w:val="18"/>
              </w:rPr>
              <w:t>смены</w:t>
            </w:r>
            <w:proofErr w:type="spellEnd"/>
          </w:p>
        </w:tc>
      </w:tr>
      <w:tr w:rsidR="0022402C" w:rsidRPr="00926F9B" w:rsidTr="007A09F5">
        <w:trPr>
          <w:trHeight w:val="20"/>
        </w:trPr>
        <w:tc>
          <w:tcPr>
            <w:tcW w:w="0" w:type="auto"/>
            <w:vMerge/>
            <w:vAlign w:val="center"/>
          </w:tcPr>
          <w:p w:rsidR="0022402C" w:rsidRPr="00926F9B" w:rsidRDefault="0022402C" w:rsidP="0022402C">
            <w:pPr>
              <w:pStyle w:val="TableParagraph"/>
              <w:tabs>
                <w:tab w:val="left" w:pos="1105"/>
                <w:tab w:val="left" w:pos="1629"/>
              </w:tabs>
              <w:spacing w:before="0" w:line="23" w:lineRule="atLeast"/>
              <w:ind w:left="57" w:right="57"/>
              <w:jc w:val="center"/>
              <w:rPr>
                <w:b/>
                <w:sz w:val="18"/>
                <w:szCs w:val="18"/>
              </w:rPr>
            </w:pPr>
          </w:p>
        </w:tc>
        <w:tc>
          <w:tcPr>
            <w:tcW w:w="1989" w:type="dxa"/>
            <w:shd w:val="clear" w:color="auto" w:fill="auto"/>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пятница</w:t>
            </w:r>
          </w:p>
        </w:tc>
        <w:tc>
          <w:tcPr>
            <w:tcW w:w="1989" w:type="dxa"/>
            <w:shd w:val="clear" w:color="auto" w:fill="auto"/>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суббота</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понедельник</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вторник</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среда</w:t>
            </w:r>
          </w:p>
        </w:tc>
        <w:tc>
          <w:tcPr>
            <w:tcW w:w="1989"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четверг</w:t>
            </w:r>
          </w:p>
        </w:tc>
        <w:tc>
          <w:tcPr>
            <w:tcW w:w="1990" w:type="dxa"/>
            <w:vAlign w:val="center"/>
          </w:tcPr>
          <w:p w:rsidR="0022402C" w:rsidRPr="00926F9B" w:rsidRDefault="0022402C" w:rsidP="0022402C">
            <w:pPr>
              <w:spacing w:line="23" w:lineRule="atLeast"/>
              <w:ind w:left="57" w:right="57"/>
              <w:jc w:val="center"/>
              <w:rPr>
                <w:rFonts w:ascii="Times New Roman" w:hAnsi="Times New Roman" w:cs="Times New Roman"/>
                <w:b/>
                <w:sz w:val="18"/>
                <w:szCs w:val="18"/>
                <w:lang w:val="ru-RU"/>
              </w:rPr>
            </w:pPr>
            <w:r w:rsidRPr="00926F9B">
              <w:rPr>
                <w:rFonts w:ascii="Times New Roman" w:hAnsi="Times New Roman" w:cs="Times New Roman"/>
                <w:b/>
                <w:spacing w:val="-2"/>
                <w:sz w:val="18"/>
                <w:szCs w:val="18"/>
                <w:lang w:val="ru-RU"/>
              </w:rPr>
              <w:t>пятница</w:t>
            </w:r>
          </w:p>
        </w:tc>
      </w:tr>
      <w:tr w:rsidR="001028A0" w:rsidRPr="00926F9B" w:rsidTr="00DD1EB5">
        <w:trPr>
          <w:trHeight w:val="20"/>
        </w:trPr>
        <w:tc>
          <w:tcPr>
            <w:tcW w:w="0" w:type="auto"/>
            <w:vAlign w:val="center"/>
          </w:tcPr>
          <w:p w:rsidR="001028A0" w:rsidRPr="00926F9B" w:rsidRDefault="001028A0" w:rsidP="00AA23FB">
            <w:pPr>
              <w:pStyle w:val="TableParagraph"/>
              <w:tabs>
                <w:tab w:val="left" w:pos="1105"/>
                <w:tab w:val="left" w:pos="1629"/>
              </w:tabs>
              <w:spacing w:before="0" w:line="23" w:lineRule="atLeast"/>
              <w:ind w:left="57" w:right="57"/>
              <w:jc w:val="center"/>
              <w:rPr>
                <w:b/>
                <w:sz w:val="18"/>
                <w:szCs w:val="18"/>
              </w:rPr>
            </w:pPr>
            <w:proofErr w:type="spellStart"/>
            <w:r w:rsidRPr="00926F9B">
              <w:rPr>
                <w:b/>
                <w:sz w:val="18"/>
                <w:szCs w:val="18"/>
              </w:rPr>
              <w:t>Утро</w:t>
            </w:r>
            <w:proofErr w:type="spellEnd"/>
          </w:p>
        </w:tc>
        <w:tc>
          <w:tcPr>
            <w:tcW w:w="1989" w:type="dxa"/>
            <w:shd w:val="clear" w:color="auto" w:fill="auto"/>
            <w:vAlign w:val="center"/>
          </w:tcPr>
          <w:p w:rsidR="001028A0" w:rsidRPr="00926F9B" w:rsidRDefault="001028A0" w:rsidP="00AA23FB">
            <w:pPr>
              <w:spacing w:line="23" w:lineRule="atLeast"/>
              <w:ind w:left="57" w:right="57"/>
              <w:jc w:val="center"/>
              <w:rPr>
                <w:rFonts w:ascii="Times New Roman" w:hAnsi="Times New Roman" w:cs="Times New Roman"/>
                <w:sz w:val="18"/>
                <w:szCs w:val="18"/>
                <w:lang w:val="ru-RU"/>
              </w:rPr>
            </w:pPr>
          </w:p>
        </w:tc>
        <w:tc>
          <w:tcPr>
            <w:tcW w:w="1989" w:type="dxa"/>
            <w:shd w:val="clear" w:color="auto" w:fill="auto"/>
            <w:vAlign w:val="center"/>
          </w:tcPr>
          <w:p w:rsidR="001028A0" w:rsidRPr="00926F9B" w:rsidRDefault="002C6C98" w:rsidP="00AA23FB">
            <w:pPr>
              <w:pStyle w:val="TableParagraph"/>
              <w:spacing w:before="0" w:line="23" w:lineRule="atLeast"/>
              <w:ind w:left="57" w:right="57"/>
              <w:jc w:val="center"/>
              <w:rPr>
                <w:b/>
                <w:spacing w:val="-2"/>
                <w:sz w:val="18"/>
                <w:szCs w:val="18"/>
                <w:lang w:val="ru-RU"/>
              </w:rPr>
            </w:pPr>
            <w:hyperlink r:id="rId29" w:tooltip="https://nextcloud.rddm.team/index.php/s/G3KmkGsfeS4RDCC" w:history="1">
              <w:r w:rsidR="001028A0" w:rsidRPr="00926F9B">
                <w:rPr>
                  <w:rStyle w:val="af9"/>
                  <w:b/>
                  <w:spacing w:val="-2"/>
                  <w:sz w:val="18"/>
                  <w:szCs w:val="18"/>
                  <w:lang w:val="ru-RU"/>
                </w:rPr>
                <w:t>«Быть с Россией»</w:t>
              </w:r>
            </w:hyperlink>
          </w:p>
          <w:p w:rsidR="001028A0" w:rsidRDefault="001028A0" w:rsidP="00AA23FB">
            <w:pPr>
              <w:spacing w:line="23" w:lineRule="atLeast"/>
              <w:ind w:left="57" w:right="57"/>
              <w:jc w:val="center"/>
              <w:rPr>
                <w:rFonts w:ascii="Times New Roman" w:hAnsi="Times New Roman" w:cs="Times New Roman"/>
                <w:sz w:val="18"/>
                <w:szCs w:val="18"/>
                <w:lang w:val="ru-RU"/>
              </w:rPr>
            </w:pPr>
          </w:p>
          <w:p w:rsidR="001028A0" w:rsidRPr="00926F9B" w:rsidRDefault="001028A0" w:rsidP="001028A0">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11:00 </w:t>
            </w:r>
            <w:r w:rsidRPr="00926F9B">
              <w:rPr>
                <w:rFonts w:ascii="Times New Roman" w:hAnsi="Times New Roman" w:cs="Times New Roman"/>
                <w:sz w:val="18"/>
                <w:szCs w:val="18"/>
                <w:lang w:val="ru-RU"/>
              </w:rPr>
              <w:t>Посещение кинотеатра</w:t>
            </w:r>
            <w:r>
              <w:rPr>
                <w:rFonts w:ascii="Times New Roman" w:hAnsi="Times New Roman" w:cs="Times New Roman"/>
                <w:sz w:val="18"/>
                <w:szCs w:val="18"/>
                <w:lang w:val="ru-RU"/>
              </w:rPr>
              <w:t>, просмотр фильма о ВОВ</w:t>
            </w:r>
          </w:p>
        </w:tc>
        <w:tc>
          <w:tcPr>
            <w:tcW w:w="1989" w:type="dxa"/>
            <w:shd w:val="clear" w:color="auto" w:fill="DEEAF6" w:themeFill="accent5" w:themeFillTint="33"/>
          </w:tcPr>
          <w:p w:rsidR="001028A0" w:rsidRPr="00926F9B" w:rsidRDefault="001028A0" w:rsidP="00AA23FB">
            <w:pPr>
              <w:pStyle w:val="TableParagraph"/>
              <w:spacing w:before="0"/>
              <w:ind w:left="57" w:right="57"/>
              <w:jc w:val="center"/>
              <w:rPr>
                <w:sz w:val="18"/>
                <w:szCs w:val="18"/>
                <w:lang w:val="ru-RU"/>
              </w:rPr>
            </w:pPr>
            <w:r w:rsidRPr="00926F9B">
              <w:rPr>
                <w:sz w:val="18"/>
                <w:szCs w:val="18"/>
                <w:lang w:val="ru-RU"/>
              </w:rPr>
              <w:t>Вариативный модуль</w:t>
            </w:r>
          </w:p>
          <w:p w:rsidR="001028A0" w:rsidRPr="00926F9B" w:rsidRDefault="001028A0" w:rsidP="00AA23FB">
            <w:pPr>
              <w:pStyle w:val="TableParagraph"/>
              <w:spacing w:before="0"/>
              <w:ind w:left="57" w:right="57"/>
              <w:jc w:val="center"/>
              <w:rPr>
                <w:sz w:val="18"/>
                <w:szCs w:val="18"/>
                <w:lang w:val="ru-RU"/>
              </w:rPr>
            </w:pPr>
          </w:p>
          <w:p w:rsidR="001028A0" w:rsidRPr="004B2A6F" w:rsidRDefault="001028A0" w:rsidP="00AA23FB">
            <w:pPr>
              <w:pStyle w:val="TableParagraph"/>
              <w:jc w:val="center"/>
              <w:rPr>
                <w:sz w:val="18"/>
                <w:szCs w:val="18"/>
                <w:lang w:val="ru-RU"/>
              </w:rPr>
            </w:pPr>
            <w:r>
              <w:rPr>
                <w:sz w:val="18"/>
                <w:szCs w:val="18"/>
                <w:lang w:val="ru-RU"/>
              </w:rPr>
              <w:t xml:space="preserve">11:00 </w:t>
            </w:r>
            <w:r w:rsidRPr="00926F9B">
              <w:rPr>
                <w:sz w:val="18"/>
                <w:szCs w:val="18"/>
                <w:lang w:val="ru-RU"/>
              </w:rPr>
              <w:t>Учебно-тренировочные занятия по направлениям</w:t>
            </w:r>
          </w:p>
        </w:tc>
        <w:tc>
          <w:tcPr>
            <w:tcW w:w="1989" w:type="dxa"/>
            <w:vMerge w:val="restart"/>
            <w:shd w:val="clear" w:color="auto" w:fill="FFFFFF" w:themeFill="background1"/>
          </w:tcPr>
          <w:p w:rsidR="001028A0" w:rsidRPr="00F72DED" w:rsidRDefault="001028A0" w:rsidP="00AA23FB">
            <w:pPr>
              <w:spacing w:line="23" w:lineRule="atLeast"/>
              <w:ind w:left="57" w:right="57"/>
              <w:jc w:val="center"/>
              <w:rPr>
                <w:lang w:val="ru-RU"/>
              </w:rPr>
            </w:pPr>
          </w:p>
          <w:p w:rsidR="001028A0" w:rsidRPr="00F72DED" w:rsidRDefault="001028A0" w:rsidP="00AA23FB">
            <w:pPr>
              <w:spacing w:line="23" w:lineRule="atLeast"/>
              <w:ind w:left="57" w:right="57"/>
              <w:jc w:val="center"/>
              <w:rPr>
                <w:lang w:val="ru-RU"/>
              </w:rPr>
            </w:pPr>
          </w:p>
          <w:p w:rsidR="001028A0" w:rsidRPr="00F72DED" w:rsidRDefault="001028A0" w:rsidP="00AA23FB">
            <w:pPr>
              <w:spacing w:line="23" w:lineRule="atLeast"/>
              <w:ind w:left="57" w:right="57"/>
              <w:jc w:val="center"/>
              <w:rPr>
                <w:lang w:val="ru-RU"/>
              </w:rPr>
            </w:pPr>
          </w:p>
          <w:p w:rsidR="001028A0" w:rsidRPr="00926F9B" w:rsidRDefault="002C6C98" w:rsidP="00AA23FB">
            <w:pPr>
              <w:spacing w:line="23" w:lineRule="atLeast"/>
              <w:ind w:left="57" w:right="57"/>
              <w:jc w:val="center"/>
              <w:rPr>
                <w:rFonts w:ascii="Times New Roman" w:hAnsi="Times New Roman" w:cs="Times New Roman"/>
                <w:b/>
                <w:spacing w:val="-2"/>
                <w:sz w:val="18"/>
                <w:szCs w:val="18"/>
                <w:lang w:val="ru-RU"/>
              </w:rPr>
            </w:pPr>
            <w:hyperlink r:id="rId30" w:tooltip="https://nextcloud.rddm.team/index.php/s/mRtdDKp9FsYHSJT" w:history="1">
              <w:r w:rsidR="001028A0" w:rsidRPr="00926F9B">
                <w:rPr>
                  <w:rStyle w:val="af9"/>
                  <w:rFonts w:ascii="Times New Roman" w:hAnsi="Times New Roman" w:cs="Times New Roman"/>
                  <w:b/>
                  <w:spacing w:val="-2"/>
                  <w:sz w:val="18"/>
                  <w:szCs w:val="18"/>
                  <w:lang w:val="ru-RU"/>
                </w:rPr>
                <w:t>«Быть в Движении»</w:t>
              </w:r>
            </w:hyperlink>
          </w:p>
          <w:p w:rsidR="001028A0" w:rsidRPr="00926F9B" w:rsidRDefault="001028A0" w:rsidP="00AA23FB">
            <w:pPr>
              <w:spacing w:line="23" w:lineRule="atLeast"/>
              <w:ind w:left="57" w:right="57"/>
              <w:jc w:val="center"/>
              <w:rPr>
                <w:rFonts w:ascii="Times New Roman" w:hAnsi="Times New Roman" w:cs="Times New Roman"/>
                <w:sz w:val="18"/>
                <w:szCs w:val="18"/>
                <w:lang w:val="ru-RU"/>
              </w:rPr>
            </w:pPr>
          </w:p>
          <w:p w:rsidR="001028A0" w:rsidRPr="004B2A6F" w:rsidRDefault="001028A0" w:rsidP="00AA23FB">
            <w:pPr>
              <w:spacing w:line="23" w:lineRule="atLeast"/>
              <w:ind w:left="57" w:right="57"/>
              <w:jc w:val="center"/>
              <w:rPr>
                <w:sz w:val="18"/>
                <w:szCs w:val="18"/>
                <w:lang w:val="ru-RU"/>
              </w:rPr>
            </w:pPr>
            <w:r>
              <w:rPr>
                <w:rFonts w:ascii="Times New Roman" w:hAnsi="Times New Roman" w:cs="Times New Roman"/>
                <w:sz w:val="18"/>
                <w:szCs w:val="18"/>
                <w:lang w:val="ru-RU"/>
              </w:rPr>
              <w:t xml:space="preserve">Первенство ЛДП по футболу </w:t>
            </w:r>
          </w:p>
        </w:tc>
        <w:tc>
          <w:tcPr>
            <w:tcW w:w="1989" w:type="dxa"/>
            <w:shd w:val="clear" w:color="auto" w:fill="DEEAF6" w:themeFill="accent5" w:themeFillTint="33"/>
          </w:tcPr>
          <w:p w:rsidR="001028A0" w:rsidRPr="00926F9B" w:rsidRDefault="001028A0" w:rsidP="00AA23FB">
            <w:pPr>
              <w:pStyle w:val="TableParagraph"/>
              <w:spacing w:before="0"/>
              <w:ind w:left="57" w:right="57"/>
              <w:jc w:val="center"/>
              <w:rPr>
                <w:sz w:val="18"/>
                <w:szCs w:val="18"/>
                <w:lang w:val="ru-RU"/>
              </w:rPr>
            </w:pPr>
            <w:r w:rsidRPr="00926F9B">
              <w:rPr>
                <w:sz w:val="18"/>
                <w:szCs w:val="18"/>
                <w:lang w:val="ru-RU"/>
              </w:rPr>
              <w:t>Вариативный модуль</w:t>
            </w:r>
          </w:p>
          <w:p w:rsidR="001028A0" w:rsidRPr="00926F9B" w:rsidRDefault="001028A0" w:rsidP="00AA23FB">
            <w:pPr>
              <w:pStyle w:val="TableParagraph"/>
              <w:spacing w:before="0"/>
              <w:ind w:left="57" w:right="57"/>
              <w:jc w:val="center"/>
              <w:rPr>
                <w:sz w:val="18"/>
                <w:szCs w:val="18"/>
                <w:lang w:val="ru-RU"/>
              </w:rPr>
            </w:pPr>
          </w:p>
          <w:p w:rsidR="001028A0" w:rsidRPr="004B2A6F" w:rsidRDefault="001028A0" w:rsidP="00AA23FB">
            <w:pPr>
              <w:pStyle w:val="TableParagraph"/>
              <w:jc w:val="center"/>
              <w:rPr>
                <w:sz w:val="18"/>
                <w:szCs w:val="18"/>
                <w:lang w:val="ru-RU"/>
              </w:rPr>
            </w:pPr>
            <w:r>
              <w:rPr>
                <w:sz w:val="18"/>
                <w:szCs w:val="18"/>
                <w:lang w:val="ru-RU"/>
              </w:rPr>
              <w:t xml:space="preserve">11:00 </w:t>
            </w:r>
            <w:r w:rsidRPr="00926F9B">
              <w:rPr>
                <w:sz w:val="18"/>
                <w:szCs w:val="18"/>
                <w:lang w:val="ru-RU"/>
              </w:rPr>
              <w:t>Учебно-тренировочные занятия по направлениям</w:t>
            </w:r>
          </w:p>
        </w:tc>
        <w:tc>
          <w:tcPr>
            <w:tcW w:w="1989" w:type="dxa"/>
            <w:shd w:val="clear" w:color="auto" w:fill="DEEAF6" w:themeFill="accent5" w:themeFillTint="33"/>
            <w:vAlign w:val="center"/>
          </w:tcPr>
          <w:p w:rsidR="001028A0" w:rsidRDefault="001028A0" w:rsidP="00AA23FB">
            <w:pPr>
              <w:pStyle w:val="TableParagraph"/>
              <w:spacing w:before="0" w:line="23" w:lineRule="atLeast"/>
              <w:ind w:left="57" w:right="57"/>
              <w:jc w:val="center"/>
              <w:rPr>
                <w:sz w:val="18"/>
                <w:szCs w:val="18"/>
                <w:lang w:val="ru-RU"/>
              </w:rPr>
            </w:pPr>
            <w:r>
              <w:rPr>
                <w:sz w:val="18"/>
                <w:szCs w:val="18"/>
                <w:lang w:val="ru-RU"/>
              </w:rPr>
              <w:t>Вариативный модуль</w:t>
            </w:r>
          </w:p>
          <w:p w:rsidR="001028A0" w:rsidRDefault="001028A0" w:rsidP="00AA23FB">
            <w:pPr>
              <w:pStyle w:val="TableParagraph"/>
              <w:spacing w:before="0" w:line="23" w:lineRule="atLeast"/>
              <w:ind w:left="57" w:right="57"/>
              <w:jc w:val="center"/>
              <w:rPr>
                <w:sz w:val="18"/>
                <w:szCs w:val="18"/>
                <w:lang w:val="ru-RU"/>
              </w:rPr>
            </w:pPr>
          </w:p>
          <w:p w:rsidR="001028A0" w:rsidRPr="00926F9B" w:rsidRDefault="00DD1EB5" w:rsidP="00AA23FB">
            <w:pPr>
              <w:pStyle w:val="TableParagraph"/>
              <w:spacing w:before="0" w:line="23" w:lineRule="atLeast"/>
              <w:ind w:left="57" w:right="57"/>
              <w:jc w:val="center"/>
              <w:rPr>
                <w:sz w:val="18"/>
                <w:szCs w:val="18"/>
                <w:lang w:val="ru-RU"/>
              </w:rPr>
            </w:pPr>
            <w:r>
              <w:rPr>
                <w:sz w:val="18"/>
                <w:szCs w:val="18"/>
                <w:lang w:val="ru-RU"/>
              </w:rPr>
              <w:t xml:space="preserve">11:00 </w:t>
            </w:r>
            <w:r w:rsidR="001028A0">
              <w:rPr>
                <w:sz w:val="18"/>
                <w:szCs w:val="18"/>
                <w:lang w:val="ru-RU"/>
              </w:rPr>
              <w:t>Первенство ЛДП по самбо, Легкой атлетике</w:t>
            </w:r>
          </w:p>
        </w:tc>
        <w:tc>
          <w:tcPr>
            <w:tcW w:w="1990" w:type="dxa"/>
            <w:shd w:val="clear" w:color="auto" w:fill="DEEAF6" w:themeFill="accent5" w:themeFillTint="33"/>
            <w:vAlign w:val="center"/>
          </w:tcPr>
          <w:p w:rsidR="00DD1EB5" w:rsidRPr="00DD1EB5" w:rsidRDefault="00DD1EB5" w:rsidP="00DD1EB5">
            <w:pPr>
              <w:spacing w:line="23" w:lineRule="atLeast"/>
              <w:ind w:left="57" w:right="57"/>
              <w:jc w:val="center"/>
              <w:rPr>
                <w:rFonts w:ascii="Times New Roman" w:hAnsi="Times New Roman" w:cs="Times New Roman"/>
                <w:sz w:val="18"/>
                <w:szCs w:val="18"/>
                <w:lang w:val="ru-RU"/>
              </w:rPr>
            </w:pPr>
            <w:r w:rsidRPr="00DD1EB5">
              <w:rPr>
                <w:rFonts w:ascii="Times New Roman" w:hAnsi="Times New Roman" w:cs="Times New Roman"/>
                <w:sz w:val="18"/>
                <w:szCs w:val="18"/>
                <w:lang w:val="ru-RU"/>
              </w:rPr>
              <w:t xml:space="preserve">Вариативный модуль </w:t>
            </w:r>
          </w:p>
          <w:p w:rsidR="00DD1EB5" w:rsidRPr="00DD1EB5" w:rsidRDefault="00DD1EB5" w:rsidP="00DD1EB5">
            <w:pPr>
              <w:spacing w:line="23" w:lineRule="atLeast"/>
              <w:ind w:left="57" w:right="57"/>
              <w:jc w:val="center"/>
              <w:rPr>
                <w:rFonts w:ascii="Times New Roman" w:hAnsi="Times New Roman" w:cs="Times New Roman"/>
                <w:sz w:val="18"/>
                <w:szCs w:val="18"/>
                <w:lang w:val="ru-RU"/>
              </w:rPr>
            </w:pPr>
          </w:p>
          <w:p w:rsidR="001028A0" w:rsidRPr="00926F9B" w:rsidRDefault="00DD1EB5" w:rsidP="00DD1EB5">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11:00 </w:t>
            </w:r>
            <w:r w:rsidRPr="00DD1EB5">
              <w:rPr>
                <w:rFonts w:ascii="Times New Roman" w:hAnsi="Times New Roman" w:cs="Times New Roman"/>
                <w:sz w:val="18"/>
                <w:szCs w:val="18"/>
                <w:lang w:val="ru-RU"/>
              </w:rPr>
              <w:t>Спортивный праздник</w:t>
            </w:r>
          </w:p>
        </w:tc>
      </w:tr>
      <w:tr w:rsidR="001028A0" w:rsidRPr="00926F9B" w:rsidTr="00DD1EB5">
        <w:trPr>
          <w:trHeight w:val="20"/>
        </w:trPr>
        <w:tc>
          <w:tcPr>
            <w:tcW w:w="0" w:type="auto"/>
            <w:shd w:val="clear" w:color="auto" w:fill="FFFFFF" w:themeFill="background1"/>
            <w:vAlign w:val="center"/>
          </w:tcPr>
          <w:p w:rsidR="001028A0" w:rsidRPr="00926F9B" w:rsidRDefault="001028A0" w:rsidP="00AA23FB">
            <w:pPr>
              <w:pStyle w:val="TableParagraph"/>
              <w:tabs>
                <w:tab w:val="left" w:pos="1105"/>
                <w:tab w:val="left" w:pos="1629"/>
              </w:tabs>
              <w:spacing w:before="0" w:line="23" w:lineRule="atLeast"/>
              <w:ind w:left="57" w:right="57"/>
              <w:jc w:val="center"/>
              <w:rPr>
                <w:b/>
                <w:sz w:val="18"/>
                <w:szCs w:val="18"/>
              </w:rPr>
            </w:pPr>
            <w:proofErr w:type="spellStart"/>
            <w:r w:rsidRPr="00926F9B">
              <w:rPr>
                <w:b/>
                <w:sz w:val="18"/>
                <w:szCs w:val="18"/>
              </w:rPr>
              <w:t>День</w:t>
            </w:r>
            <w:proofErr w:type="spellEnd"/>
          </w:p>
        </w:tc>
        <w:tc>
          <w:tcPr>
            <w:tcW w:w="1989" w:type="dxa"/>
            <w:shd w:val="clear" w:color="auto" w:fill="DEEAF6" w:themeFill="accent5" w:themeFillTint="33"/>
            <w:vAlign w:val="center"/>
          </w:tcPr>
          <w:p w:rsidR="001028A0" w:rsidRPr="007A09F5" w:rsidRDefault="001028A0" w:rsidP="00AA23FB">
            <w:pPr>
              <w:spacing w:line="23" w:lineRule="atLeast"/>
              <w:ind w:left="57" w:right="57"/>
              <w:jc w:val="center"/>
              <w:rPr>
                <w:rFonts w:ascii="Times New Roman" w:hAnsi="Times New Roman" w:cs="Times New Roman"/>
                <w:sz w:val="18"/>
                <w:szCs w:val="18"/>
                <w:lang w:val="ru-RU"/>
              </w:rPr>
            </w:pPr>
            <w:r w:rsidRPr="007A09F5">
              <w:rPr>
                <w:rFonts w:ascii="Times New Roman" w:hAnsi="Times New Roman" w:cs="Times New Roman"/>
                <w:sz w:val="18"/>
                <w:szCs w:val="18"/>
                <w:lang w:val="ru-RU"/>
              </w:rPr>
              <w:t>Вариативный модуль</w:t>
            </w:r>
          </w:p>
          <w:p w:rsidR="001028A0" w:rsidRPr="007A09F5" w:rsidRDefault="001028A0" w:rsidP="00AA23FB">
            <w:pPr>
              <w:spacing w:line="23" w:lineRule="atLeast"/>
              <w:ind w:left="57" w:right="57"/>
              <w:jc w:val="center"/>
              <w:rPr>
                <w:rFonts w:ascii="Times New Roman" w:hAnsi="Times New Roman" w:cs="Times New Roman"/>
                <w:sz w:val="18"/>
                <w:szCs w:val="18"/>
                <w:lang w:val="ru-RU"/>
              </w:rPr>
            </w:pPr>
          </w:p>
          <w:p w:rsidR="001028A0" w:rsidRPr="00926F9B" w:rsidRDefault="001028A0" w:rsidP="00AA23FB">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14:30 </w:t>
            </w:r>
            <w:r w:rsidRPr="007A09F5">
              <w:rPr>
                <w:rFonts w:ascii="Times New Roman" w:hAnsi="Times New Roman" w:cs="Times New Roman"/>
                <w:sz w:val="18"/>
                <w:szCs w:val="18"/>
                <w:lang w:val="ru-RU"/>
              </w:rPr>
              <w:t>Учебно-тренировочные занятия по направлениям</w:t>
            </w:r>
          </w:p>
        </w:tc>
        <w:tc>
          <w:tcPr>
            <w:tcW w:w="1989" w:type="dxa"/>
            <w:shd w:val="clear" w:color="auto" w:fill="auto"/>
            <w:vAlign w:val="center"/>
          </w:tcPr>
          <w:p w:rsidR="001028A0" w:rsidRPr="00926F9B" w:rsidRDefault="002C6C98" w:rsidP="00AA23FB">
            <w:pPr>
              <w:pStyle w:val="TableParagraph"/>
              <w:spacing w:before="0" w:line="23" w:lineRule="atLeast"/>
              <w:ind w:left="57" w:right="57"/>
              <w:jc w:val="center"/>
              <w:rPr>
                <w:b/>
                <w:spacing w:val="-2"/>
                <w:sz w:val="18"/>
                <w:szCs w:val="18"/>
                <w:lang w:val="ru-RU"/>
              </w:rPr>
            </w:pPr>
            <w:hyperlink r:id="rId31" w:tooltip="https://nextcloud.rddm.team/index.php/s/G3KmkGsfeS4RDCC" w:history="1">
              <w:r w:rsidR="001028A0" w:rsidRPr="00926F9B">
                <w:rPr>
                  <w:rStyle w:val="af9"/>
                  <w:b/>
                  <w:spacing w:val="-2"/>
                  <w:sz w:val="18"/>
                  <w:szCs w:val="18"/>
                  <w:lang w:val="ru-RU"/>
                </w:rPr>
                <w:t>«Быть с Россией»</w:t>
              </w:r>
            </w:hyperlink>
          </w:p>
          <w:p w:rsidR="001028A0" w:rsidRPr="00926F9B" w:rsidRDefault="001028A0" w:rsidP="00AA23FB">
            <w:pPr>
              <w:pStyle w:val="TableParagraph"/>
              <w:spacing w:before="0" w:line="23" w:lineRule="atLeast"/>
              <w:ind w:left="57" w:right="57"/>
              <w:jc w:val="center"/>
              <w:rPr>
                <w:sz w:val="18"/>
                <w:szCs w:val="18"/>
                <w:lang w:val="ru-RU"/>
              </w:rPr>
            </w:pPr>
          </w:p>
          <w:p w:rsidR="001028A0" w:rsidRPr="00926F9B" w:rsidRDefault="001028A0" w:rsidP="001028A0">
            <w:pPr>
              <w:spacing w:line="23" w:lineRule="atLeast"/>
              <w:ind w:left="57" w:right="57"/>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14:00 </w:t>
            </w:r>
            <w:r w:rsidRPr="00D61A17">
              <w:rPr>
                <w:rFonts w:ascii="Times New Roman" w:hAnsi="Times New Roman" w:cs="Times New Roman"/>
                <w:sz w:val="18"/>
                <w:szCs w:val="18"/>
                <w:lang w:val="ru-RU"/>
              </w:rPr>
              <w:t>Тематический день Первые помнят Героев</w:t>
            </w:r>
            <w:r>
              <w:rPr>
                <w:rFonts w:ascii="Times New Roman" w:hAnsi="Times New Roman" w:cs="Times New Roman"/>
                <w:sz w:val="18"/>
                <w:szCs w:val="18"/>
                <w:lang w:val="ru-RU"/>
              </w:rPr>
              <w:t xml:space="preserve">  </w:t>
            </w:r>
          </w:p>
        </w:tc>
        <w:tc>
          <w:tcPr>
            <w:tcW w:w="1989" w:type="dxa"/>
            <w:vAlign w:val="center"/>
          </w:tcPr>
          <w:p w:rsidR="001028A0" w:rsidRPr="00926F9B" w:rsidRDefault="002C6C98" w:rsidP="00AA23FB">
            <w:pPr>
              <w:pStyle w:val="TableParagraph"/>
              <w:spacing w:before="0" w:line="23" w:lineRule="atLeast"/>
              <w:ind w:left="57" w:right="57"/>
              <w:jc w:val="center"/>
              <w:rPr>
                <w:b/>
                <w:spacing w:val="-2"/>
                <w:sz w:val="18"/>
                <w:szCs w:val="18"/>
                <w:lang w:val="ru-RU"/>
              </w:rPr>
            </w:pPr>
            <w:hyperlink r:id="rId32" w:tooltip="https://nextcloud.rddm.team/index.php/s/G3KmkGsfeS4RDCC" w:history="1">
              <w:r w:rsidR="001028A0" w:rsidRPr="00926F9B">
                <w:rPr>
                  <w:rStyle w:val="af9"/>
                  <w:b/>
                  <w:spacing w:val="-2"/>
                  <w:sz w:val="18"/>
                  <w:szCs w:val="18"/>
                  <w:lang w:val="ru-RU"/>
                </w:rPr>
                <w:t>«Быть с Россией»</w:t>
              </w:r>
            </w:hyperlink>
          </w:p>
          <w:p w:rsidR="001028A0" w:rsidRPr="00926F9B" w:rsidRDefault="001028A0" w:rsidP="00AA23FB">
            <w:pPr>
              <w:spacing w:line="23" w:lineRule="atLeast"/>
              <w:ind w:left="57" w:right="57"/>
              <w:jc w:val="center"/>
              <w:rPr>
                <w:rFonts w:ascii="Times New Roman" w:hAnsi="Times New Roman" w:cs="Times New Roman"/>
                <w:iCs/>
                <w:sz w:val="18"/>
                <w:szCs w:val="18"/>
                <w:lang w:val="ru-RU"/>
              </w:rPr>
            </w:pPr>
          </w:p>
          <w:p w:rsidR="001028A0" w:rsidRPr="00926F9B" w:rsidRDefault="001028A0" w:rsidP="00AA23FB">
            <w:pPr>
              <w:spacing w:line="23" w:lineRule="atLeast"/>
              <w:ind w:left="57" w:right="57"/>
              <w:jc w:val="center"/>
              <w:rPr>
                <w:rFonts w:ascii="Times New Roman" w:hAnsi="Times New Roman" w:cs="Times New Roman"/>
                <w:iCs/>
                <w:sz w:val="18"/>
                <w:szCs w:val="18"/>
                <w:lang w:val="ru-RU"/>
              </w:rPr>
            </w:pPr>
            <w:r>
              <w:rPr>
                <w:rFonts w:ascii="Times New Roman" w:hAnsi="Times New Roman" w:cs="Times New Roman"/>
                <w:iCs/>
                <w:sz w:val="18"/>
                <w:szCs w:val="18"/>
                <w:lang w:val="ru-RU"/>
              </w:rPr>
              <w:t xml:space="preserve">14:00 </w:t>
            </w:r>
            <w:r w:rsidRPr="00926F9B">
              <w:rPr>
                <w:rFonts w:ascii="Times New Roman" w:hAnsi="Times New Roman" w:cs="Times New Roman"/>
                <w:iCs/>
                <w:sz w:val="18"/>
                <w:szCs w:val="18"/>
                <w:lang w:val="ru-RU"/>
              </w:rPr>
              <w:t xml:space="preserve">Линейка Памяти войнам ВОВ </w:t>
            </w:r>
          </w:p>
        </w:tc>
        <w:tc>
          <w:tcPr>
            <w:tcW w:w="1989" w:type="dxa"/>
            <w:vMerge/>
            <w:vAlign w:val="center"/>
          </w:tcPr>
          <w:p w:rsidR="001028A0" w:rsidRPr="00926F9B" w:rsidRDefault="001028A0" w:rsidP="00AA23FB">
            <w:pPr>
              <w:spacing w:line="23" w:lineRule="atLeast"/>
              <w:ind w:left="57" w:right="57"/>
              <w:jc w:val="center"/>
              <w:rPr>
                <w:rFonts w:ascii="Times New Roman" w:hAnsi="Times New Roman" w:cs="Times New Roman"/>
                <w:sz w:val="18"/>
                <w:szCs w:val="18"/>
                <w:lang w:val="ru-RU"/>
              </w:rPr>
            </w:pPr>
          </w:p>
        </w:tc>
        <w:tc>
          <w:tcPr>
            <w:tcW w:w="1989" w:type="dxa"/>
            <w:shd w:val="clear" w:color="auto" w:fill="FFFFFF" w:themeFill="background1"/>
            <w:vAlign w:val="center"/>
          </w:tcPr>
          <w:p w:rsidR="00DD1EB5" w:rsidRPr="00926F9B" w:rsidRDefault="002C6C98" w:rsidP="00DD1EB5">
            <w:pPr>
              <w:spacing w:line="23" w:lineRule="atLeast"/>
              <w:ind w:left="57" w:right="57"/>
              <w:jc w:val="center"/>
              <w:rPr>
                <w:rFonts w:ascii="Times New Roman" w:hAnsi="Times New Roman" w:cs="Times New Roman"/>
                <w:b/>
                <w:spacing w:val="-2"/>
                <w:sz w:val="18"/>
                <w:szCs w:val="18"/>
                <w:lang w:val="ru-RU"/>
              </w:rPr>
            </w:pPr>
            <w:hyperlink r:id="rId33" w:tooltip="https://nextcloud.rddm.team/index.php/s/mRtdDKp9FsYHSJT" w:history="1">
              <w:r w:rsidR="00DD1EB5" w:rsidRPr="00926F9B">
                <w:rPr>
                  <w:rStyle w:val="af9"/>
                  <w:rFonts w:ascii="Times New Roman" w:hAnsi="Times New Roman" w:cs="Times New Roman"/>
                  <w:b/>
                  <w:spacing w:val="-2"/>
                  <w:sz w:val="18"/>
                  <w:szCs w:val="18"/>
                  <w:lang w:val="ru-RU"/>
                </w:rPr>
                <w:t>«Быть в Движении»</w:t>
              </w:r>
            </w:hyperlink>
          </w:p>
          <w:p w:rsidR="00DD1EB5" w:rsidRPr="00926F9B" w:rsidRDefault="00DD1EB5" w:rsidP="00DD1EB5">
            <w:pPr>
              <w:spacing w:line="23" w:lineRule="atLeast"/>
              <w:ind w:left="57" w:right="57"/>
              <w:jc w:val="center"/>
              <w:rPr>
                <w:rFonts w:ascii="Times New Roman" w:hAnsi="Times New Roman" w:cs="Times New Roman"/>
                <w:spacing w:val="-2"/>
                <w:sz w:val="18"/>
                <w:szCs w:val="18"/>
                <w:lang w:val="ru-RU"/>
              </w:rPr>
            </w:pPr>
          </w:p>
          <w:p w:rsidR="001028A0" w:rsidRPr="00926F9B" w:rsidRDefault="00DD1EB5" w:rsidP="00DD1EB5">
            <w:pPr>
              <w:pStyle w:val="TableParagraph"/>
              <w:spacing w:before="0" w:line="23" w:lineRule="atLeast"/>
              <w:ind w:left="57" w:right="57"/>
              <w:jc w:val="center"/>
              <w:rPr>
                <w:sz w:val="18"/>
                <w:szCs w:val="18"/>
                <w:lang w:val="ru-RU"/>
              </w:rPr>
            </w:pPr>
            <w:r>
              <w:rPr>
                <w:sz w:val="18"/>
                <w:szCs w:val="18"/>
                <w:lang w:val="ru-RU"/>
              </w:rPr>
              <w:t xml:space="preserve">14:00 </w:t>
            </w:r>
            <w:r w:rsidRPr="00926F9B">
              <w:rPr>
                <w:sz w:val="18"/>
                <w:szCs w:val="18"/>
                <w:lang w:val="ru-RU"/>
              </w:rPr>
              <w:t>Туристический поход</w:t>
            </w:r>
            <w:r>
              <w:rPr>
                <w:sz w:val="18"/>
                <w:szCs w:val="18"/>
                <w:lang w:val="ru-RU"/>
              </w:rPr>
              <w:t xml:space="preserve"> на берег пруда</w:t>
            </w:r>
          </w:p>
        </w:tc>
        <w:tc>
          <w:tcPr>
            <w:tcW w:w="1989" w:type="dxa"/>
            <w:shd w:val="clear" w:color="auto" w:fill="DEEAF6" w:themeFill="accent5" w:themeFillTint="33"/>
            <w:vAlign w:val="center"/>
          </w:tcPr>
          <w:p w:rsidR="001028A0" w:rsidRDefault="001028A0" w:rsidP="00AA23FB">
            <w:pPr>
              <w:pStyle w:val="TableParagraph"/>
              <w:spacing w:before="0" w:line="23" w:lineRule="atLeast"/>
              <w:ind w:left="57" w:right="57"/>
              <w:jc w:val="center"/>
              <w:rPr>
                <w:sz w:val="18"/>
                <w:szCs w:val="18"/>
                <w:lang w:val="ru-RU"/>
              </w:rPr>
            </w:pPr>
            <w:r>
              <w:rPr>
                <w:sz w:val="18"/>
                <w:szCs w:val="18"/>
                <w:lang w:val="ru-RU"/>
              </w:rPr>
              <w:t>Вариативный модуль</w:t>
            </w:r>
          </w:p>
          <w:p w:rsidR="001028A0" w:rsidRDefault="001028A0" w:rsidP="00AA23FB">
            <w:pPr>
              <w:pStyle w:val="TableParagraph"/>
              <w:spacing w:before="0" w:line="23" w:lineRule="atLeast"/>
              <w:ind w:left="57" w:right="57"/>
              <w:jc w:val="center"/>
              <w:rPr>
                <w:sz w:val="18"/>
                <w:szCs w:val="18"/>
                <w:lang w:val="ru-RU"/>
              </w:rPr>
            </w:pPr>
          </w:p>
          <w:p w:rsidR="001028A0" w:rsidRPr="00926F9B" w:rsidRDefault="00DD1EB5" w:rsidP="00AA23FB">
            <w:pPr>
              <w:pStyle w:val="TableParagraph"/>
              <w:spacing w:before="0" w:line="23" w:lineRule="atLeast"/>
              <w:ind w:left="57" w:right="57"/>
              <w:jc w:val="center"/>
              <w:rPr>
                <w:sz w:val="18"/>
                <w:szCs w:val="18"/>
                <w:lang w:val="ru-RU"/>
              </w:rPr>
            </w:pPr>
            <w:r>
              <w:rPr>
                <w:sz w:val="18"/>
                <w:szCs w:val="18"/>
                <w:lang w:val="ru-RU"/>
              </w:rPr>
              <w:t xml:space="preserve">14:00 </w:t>
            </w:r>
            <w:r w:rsidR="001028A0">
              <w:rPr>
                <w:sz w:val="18"/>
                <w:szCs w:val="18"/>
                <w:lang w:val="ru-RU"/>
              </w:rPr>
              <w:t>Первенство ЛДП по ОФП</w:t>
            </w:r>
          </w:p>
        </w:tc>
        <w:tc>
          <w:tcPr>
            <w:tcW w:w="1990" w:type="dxa"/>
            <w:shd w:val="clear" w:color="auto" w:fill="FFFFFF" w:themeFill="background1"/>
            <w:vAlign w:val="center"/>
          </w:tcPr>
          <w:p w:rsidR="00DD1EB5" w:rsidRPr="00AA23FB" w:rsidRDefault="002C6C98" w:rsidP="00DD1EB5">
            <w:pPr>
              <w:pStyle w:val="TableParagraph"/>
              <w:spacing w:before="0" w:line="23" w:lineRule="atLeast"/>
              <w:ind w:left="57" w:right="57"/>
              <w:jc w:val="center"/>
              <w:rPr>
                <w:b/>
                <w:spacing w:val="-2"/>
                <w:sz w:val="18"/>
                <w:szCs w:val="18"/>
                <w:lang w:val="ru-RU"/>
              </w:rPr>
            </w:pPr>
            <w:hyperlink r:id="rId34" w:tooltip="https://nextcloud.rddm.team/index.php/s/G3KmkGsfeS4RDCC" w:history="1">
              <w:r w:rsidR="00DD1EB5" w:rsidRPr="00AA23FB">
                <w:rPr>
                  <w:rStyle w:val="af9"/>
                  <w:b/>
                  <w:spacing w:val="-2"/>
                  <w:sz w:val="18"/>
                  <w:szCs w:val="18"/>
                  <w:lang w:val="ru-RU"/>
                </w:rPr>
                <w:t>«Быть с Россией»</w:t>
              </w:r>
            </w:hyperlink>
          </w:p>
          <w:p w:rsidR="00DD1EB5" w:rsidRPr="00AA23FB" w:rsidRDefault="00DD1EB5" w:rsidP="00DD1EB5">
            <w:pPr>
              <w:spacing w:line="23" w:lineRule="atLeast"/>
              <w:ind w:left="57" w:right="57"/>
              <w:jc w:val="center"/>
              <w:rPr>
                <w:rFonts w:ascii="Times New Roman" w:hAnsi="Times New Roman" w:cs="Times New Roman"/>
                <w:b/>
                <w:i/>
                <w:sz w:val="18"/>
                <w:szCs w:val="18"/>
                <w:u w:val="single"/>
                <w:lang w:val="ru-RU"/>
              </w:rPr>
            </w:pPr>
          </w:p>
          <w:p w:rsidR="001028A0" w:rsidRPr="00926F9B" w:rsidRDefault="00DD1EB5" w:rsidP="00DD1EB5">
            <w:pPr>
              <w:pStyle w:val="TableParagraph"/>
              <w:spacing w:before="0" w:line="23" w:lineRule="atLeast"/>
              <w:ind w:left="57" w:right="57"/>
              <w:jc w:val="center"/>
              <w:rPr>
                <w:sz w:val="18"/>
                <w:szCs w:val="18"/>
                <w:lang w:val="ru-RU"/>
              </w:rPr>
            </w:pPr>
            <w:r>
              <w:rPr>
                <w:sz w:val="18"/>
                <w:szCs w:val="18"/>
                <w:lang w:val="ru-RU"/>
              </w:rPr>
              <w:t>14</w:t>
            </w:r>
            <w:r w:rsidRPr="00AA23FB">
              <w:rPr>
                <w:sz w:val="18"/>
                <w:szCs w:val="18"/>
                <w:lang w:val="ru-RU"/>
              </w:rPr>
              <w:t xml:space="preserve">:00 </w:t>
            </w:r>
            <w:r>
              <w:rPr>
                <w:sz w:val="18"/>
                <w:szCs w:val="18"/>
                <w:lang w:val="ru-RU"/>
              </w:rPr>
              <w:t xml:space="preserve"> </w:t>
            </w:r>
            <w:hyperlink r:id="rId35" w:tooltip="https://cloud.mail.ru/r-seven/edit/home/Отдел%20по%20взаимодействию%20с%20организациями%20отдыха%20детей%20и%20их%20оздоровления/Для%20РО/Общее%20полезное/ПРОГРАММЫ/Конструктор%20смен/Сценарии/Сценарий%20открытия%20СМЕНЫ%20ПЕРВЫХ.docx" w:history="1">
              <w:r w:rsidRPr="00AA23FB">
                <w:rPr>
                  <w:rStyle w:val="af9"/>
                  <w:color w:val="000000" w:themeColor="text1"/>
                  <w:sz w:val="18"/>
                  <w:szCs w:val="18"/>
                  <w:u w:val="none"/>
                  <w:lang w:val="ru-RU"/>
                </w:rPr>
                <w:t>Торжественная церемония закрытия профильной смены Движения Первых</w:t>
              </w:r>
            </w:hyperlink>
          </w:p>
        </w:tc>
      </w:tr>
      <w:tr w:rsidR="00AA23FB" w:rsidRPr="00926F9B" w:rsidTr="007A09F5">
        <w:trPr>
          <w:trHeight w:val="20"/>
        </w:trPr>
        <w:tc>
          <w:tcPr>
            <w:tcW w:w="0" w:type="auto"/>
            <w:vAlign w:val="center"/>
          </w:tcPr>
          <w:p w:rsidR="00AA23FB" w:rsidRPr="00926F9B" w:rsidRDefault="00AA23FB" w:rsidP="00AA23FB">
            <w:pPr>
              <w:pStyle w:val="TableParagraph"/>
              <w:tabs>
                <w:tab w:val="left" w:pos="1105"/>
                <w:tab w:val="left" w:pos="1629"/>
              </w:tabs>
              <w:spacing w:before="0" w:line="23" w:lineRule="atLeast"/>
              <w:ind w:left="57" w:right="57"/>
              <w:jc w:val="center"/>
              <w:rPr>
                <w:b/>
                <w:sz w:val="18"/>
                <w:szCs w:val="18"/>
                <w:lang w:val="ru-RU"/>
              </w:rPr>
            </w:pPr>
            <w:r w:rsidRPr="00926F9B">
              <w:rPr>
                <w:b/>
                <w:sz w:val="18"/>
                <w:szCs w:val="18"/>
                <w:lang w:val="ru-RU"/>
              </w:rPr>
              <w:t>Вечер</w:t>
            </w:r>
          </w:p>
        </w:tc>
        <w:tc>
          <w:tcPr>
            <w:tcW w:w="1989" w:type="dxa"/>
            <w:shd w:val="clear" w:color="auto" w:fill="auto"/>
            <w:vAlign w:val="center"/>
          </w:tcPr>
          <w:p w:rsidR="00AA23FB" w:rsidRPr="00926F9B" w:rsidRDefault="002C6C98" w:rsidP="00AA23FB">
            <w:pPr>
              <w:spacing w:line="23" w:lineRule="atLeast"/>
              <w:ind w:left="57" w:right="57"/>
              <w:jc w:val="center"/>
              <w:rPr>
                <w:rFonts w:ascii="Times New Roman" w:hAnsi="Times New Roman" w:cs="Times New Roman"/>
                <w:spacing w:val="-2"/>
                <w:sz w:val="18"/>
                <w:szCs w:val="18"/>
                <w:lang w:val="ru-RU"/>
              </w:rPr>
            </w:pPr>
            <w:hyperlink r:id="rId36" w:tooltip="https://nextcloud.rddm.team/index.php/s/G3KmkGsfeS4RDCC" w:history="1">
              <w:r w:rsidR="00AA23FB" w:rsidRPr="00926F9B">
                <w:rPr>
                  <w:rStyle w:val="af9"/>
                  <w:rFonts w:ascii="Times New Roman" w:hAnsi="Times New Roman" w:cs="Times New Roman"/>
                  <w:b/>
                  <w:spacing w:val="-2"/>
                  <w:sz w:val="18"/>
                  <w:szCs w:val="18"/>
                  <w:lang w:val="ru-RU"/>
                </w:rPr>
                <w:t>«Быть Человеком»</w:t>
              </w:r>
            </w:hyperlink>
          </w:p>
          <w:p w:rsidR="00AA23FB" w:rsidRDefault="00AA23FB" w:rsidP="00AA23FB">
            <w:pPr>
              <w:spacing w:line="23" w:lineRule="atLeast"/>
              <w:ind w:left="57" w:right="57"/>
              <w:jc w:val="center"/>
              <w:rPr>
                <w:rFonts w:ascii="Times New Roman" w:hAnsi="Times New Roman" w:cs="Times New Roman"/>
                <w:sz w:val="18"/>
                <w:szCs w:val="18"/>
                <w:lang w:val="ru-RU"/>
              </w:rPr>
            </w:pPr>
          </w:p>
          <w:p w:rsidR="00AA23FB" w:rsidRPr="00344148" w:rsidRDefault="001028A0" w:rsidP="00AA23FB">
            <w:pPr>
              <w:pStyle w:val="TableParagraph"/>
              <w:tabs>
                <w:tab w:val="left" w:pos="736"/>
                <w:tab w:val="left" w:pos="1590"/>
              </w:tabs>
              <w:spacing w:before="0" w:line="23" w:lineRule="atLeast"/>
              <w:ind w:left="57" w:right="57"/>
              <w:jc w:val="center"/>
              <w:rPr>
                <w:sz w:val="18"/>
                <w:szCs w:val="18"/>
                <w:lang w:val="ru-RU"/>
              </w:rPr>
            </w:pPr>
            <w:r>
              <w:rPr>
                <w:rFonts w:eastAsiaTheme="minorHAnsi"/>
                <w:sz w:val="18"/>
                <w:szCs w:val="18"/>
                <w:lang w:val="ru-RU"/>
              </w:rPr>
              <w:t xml:space="preserve">17:00 </w:t>
            </w:r>
            <w:r w:rsidR="00344148" w:rsidRPr="00344148">
              <w:rPr>
                <w:rFonts w:eastAsiaTheme="minorHAnsi"/>
                <w:sz w:val="18"/>
                <w:szCs w:val="18"/>
                <w:lang w:val="ru-RU"/>
              </w:rPr>
              <w:t xml:space="preserve">Урок мужества в формате беседы </w:t>
            </w:r>
          </w:p>
        </w:tc>
        <w:tc>
          <w:tcPr>
            <w:tcW w:w="1989" w:type="dxa"/>
            <w:shd w:val="clear" w:color="auto" w:fill="auto"/>
            <w:vAlign w:val="center"/>
          </w:tcPr>
          <w:p w:rsidR="00AA23FB" w:rsidRPr="00344148" w:rsidRDefault="00AA23FB" w:rsidP="00AA23FB">
            <w:pPr>
              <w:spacing w:line="23" w:lineRule="atLeast"/>
              <w:ind w:left="57" w:right="57"/>
              <w:jc w:val="center"/>
              <w:rPr>
                <w:rFonts w:ascii="Times New Roman" w:hAnsi="Times New Roman" w:cs="Times New Roman"/>
                <w:sz w:val="18"/>
                <w:szCs w:val="18"/>
                <w:lang w:val="ru-RU"/>
              </w:rPr>
            </w:pPr>
          </w:p>
        </w:tc>
        <w:tc>
          <w:tcPr>
            <w:tcW w:w="1989" w:type="dxa"/>
          </w:tcPr>
          <w:p w:rsidR="00AA23FB" w:rsidRPr="00344148" w:rsidRDefault="00AA23FB" w:rsidP="00AA23FB">
            <w:pPr>
              <w:spacing w:line="23" w:lineRule="atLeast"/>
              <w:ind w:left="57" w:right="57"/>
              <w:jc w:val="center"/>
              <w:rPr>
                <w:rFonts w:ascii="Times New Roman" w:hAnsi="Times New Roman" w:cs="Times New Roman"/>
                <w:sz w:val="18"/>
                <w:szCs w:val="18"/>
                <w:lang w:val="ru-RU"/>
              </w:rPr>
            </w:pPr>
          </w:p>
        </w:tc>
        <w:tc>
          <w:tcPr>
            <w:tcW w:w="1989" w:type="dxa"/>
          </w:tcPr>
          <w:p w:rsidR="00AA23FB" w:rsidRPr="00344148" w:rsidRDefault="00AA23FB" w:rsidP="00AA23FB">
            <w:pPr>
              <w:spacing w:line="23" w:lineRule="atLeast"/>
              <w:ind w:left="57" w:right="57"/>
              <w:jc w:val="center"/>
              <w:rPr>
                <w:rFonts w:ascii="Times New Roman" w:hAnsi="Times New Roman" w:cs="Times New Roman"/>
                <w:sz w:val="18"/>
                <w:szCs w:val="18"/>
                <w:lang w:val="ru-RU"/>
              </w:rPr>
            </w:pPr>
          </w:p>
        </w:tc>
        <w:tc>
          <w:tcPr>
            <w:tcW w:w="1989" w:type="dxa"/>
          </w:tcPr>
          <w:p w:rsidR="00AA23FB" w:rsidRPr="00344148" w:rsidRDefault="00AA23FB" w:rsidP="00AA23FB">
            <w:pPr>
              <w:spacing w:line="23" w:lineRule="atLeast"/>
              <w:ind w:left="57" w:right="57"/>
              <w:jc w:val="center"/>
              <w:rPr>
                <w:rFonts w:ascii="Times New Roman" w:hAnsi="Times New Roman" w:cs="Times New Roman"/>
                <w:sz w:val="18"/>
                <w:szCs w:val="18"/>
                <w:lang w:val="ru-RU"/>
              </w:rPr>
            </w:pPr>
          </w:p>
        </w:tc>
        <w:tc>
          <w:tcPr>
            <w:tcW w:w="1989" w:type="dxa"/>
          </w:tcPr>
          <w:p w:rsidR="00AA23FB" w:rsidRPr="00344148" w:rsidRDefault="00AA23FB" w:rsidP="00AA23FB">
            <w:pPr>
              <w:spacing w:line="23" w:lineRule="atLeast"/>
              <w:ind w:left="57" w:right="57"/>
              <w:jc w:val="center"/>
              <w:rPr>
                <w:rFonts w:ascii="Times New Roman" w:hAnsi="Times New Roman" w:cs="Times New Roman"/>
                <w:sz w:val="18"/>
                <w:szCs w:val="18"/>
                <w:lang w:val="ru-RU"/>
              </w:rPr>
            </w:pPr>
          </w:p>
        </w:tc>
        <w:tc>
          <w:tcPr>
            <w:tcW w:w="1990" w:type="dxa"/>
          </w:tcPr>
          <w:p w:rsidR="00AA23FB" w:rsidRPr="00344148" w:rsidRDefault="00AA23FB" w:rsidP="00DD1EB5">
            <w:pPr>
              <w:spacing w:line="23" w:lineRule="atLeast"/>
              <w:ind w:left="57" w:right="57"/>
              <w:jc w:val="center"/>
              <w:rPr>
                <w:rFonts w:ascii="Times New Roman" w:hAnsi="Times New Roman" w:cs="Times New Roman"/>
                <w:sz w:val="18"/>
                <w:szCs w:val="18"/>
                <w:lang w:val="ru-RU"/>
              </w:rPr>
            </w:pPr>
          </w:p>
        </w:tc>
      </w:tr>
    </w:tbl>
    <w:p w:rsidR="001C0F67" w:rsidRPr="001F0F4F" w:rsidRDefault="00CF5285">
      <w:pPr>
        <w:spacing w:before="7"/>
        <w:rPr>
          <w:rFonts w:ascii="Times New Roman" w:hAnsi="Times New Roman" w:cs="Times New Roman"/>
          <w:sz w:val="24"/>
          <w:szCs w:val="24"/>
        </w:rPr>
      </w:pPr>
      <w:r w:rsidRPr="001F0F4F">
        <w:rPr>
          <w:rFonts w:ascii="Times New Roman" w:hAnsi="Times New Roman" w:cs="Times New Roman"/>
          <w:sz w:val="24"/>
          <w:szCs w:val="24"/>
        </w:rPr>
        <w:br/>
      </w:r>
    </w:p>
    <w:p w:rsidR="001C0F67" w:rsidRPr="001F0F4F" w:rsidRDefault="001C0F67">
      <w:pPr>
        <w:rPr>
          <w:rFonts w:ascii="Times New Roman" w:hAnsi="Times New Roman" w:cs="Times New Roman"/>
          <w:sz w:val="24"/>
          <w:szCs w:val="24"/>
        </w:rPr>
      </w:pPr>
    </w:p>
    <w:p w:rsidR="001D0AC5" w:rsidRPr="001F0F4F" w:rsidRDefault="001D0AC5">
      <w:pPr>
        <w:spacing w:before="49" w:after="1"/>
        <w:rPr>
          <w:rFonts w:ascii="Times New Roman" w:hAnsi="Times New Roman" w:cs="Times New Roman"/>
          <w:sz w:val="24"/>
          <w:szCs w:val="24"/>
        </w:rPr>
      </w:pPr>
    </w:p>
    <w:p w:rsidR="001D0AC5" w:rsidRPr="001F0F4F" w:rsidRDefault="001D0AC5">
      <w:pPr>
        <w:spacing w:before="49" w:after="1"/>
        <w:rPr>
          <w:rFonts w:ascii="Times New Roman" w:hAnsi="Times New Roman" w:cs="Times New Roman"/>
          <w:sz w:val="24"/>
          <w:szCs w:val="24"/>
        </w:rPr>
      </w:pPr>
    </w:p>
    <w:p w:rsidR="001C0F67" w:rsidRPr="001F0F4F" w:rsidRDefault="001C0F67">
      <w:pPr>
        <w:pStyle w:val="af4"/>
        <w:numPr>
          <w:ilvl w:val="1"/>
          <w:numId w:val="7"/>
        </w:numPr>
        <w:spacing w:after="0" w:line="23" w:lineRule="atLeast"/>
        <w:ind w:left="0" w:firstLine="709"/>
        <w:jc w:val="center"/>
        <w:rPr>
          <w:rFonts w:ascii="Times New Roman" w:hAnsi="Times New Roman" w:cs="Times New Roman"/>
          <w:b/>
          <w:sz w:val="24"/>
          <w:szCs w:val="24"/>
        </w:rPr>
        <w:sectPr w:rsidR="001C0F67" w:rsidRPr="001F0F4F" w:rsidSect="0099168A">
          <w:pgSz w:w="16838" w:h="11906" w:orient="landscape"/>
          <w:pgMar w:top="567" w:right="1134" w:bottom="426" w:left="1134" w:header="708" w:footer="708" w:gutter="0"/>
          <w:pgNumType w:start="1"/>
          <w:cols w:space="708"/>
          <w:docGrid w:linePitch="360"/>
        </w:sectPr>
      </w:pPr>
    </w:p>
    <w:p w:rsidR="001C0F67" w:rsidRPr="001F0F4F" w:rsidRDefault="00CF5285">
      <w:pPr>
        <w:pStyle w:val="af4"/>
        <w:numPr>
          <w:ilvl w:val="1"/>
          <w:numId w:val="7"/>
        </w:numPr>
        <w:spacing w:after="0" w:line="23" w:lineRule="atLeast"/>
        <w:ind w:left="0" w:firstLine="709"/>
        <w:jc w:val="center"/>
        <w:rPr>
          <w:rFonts w:ascii="Times New Roman" w:hAnsi="Times New Roman" w:cs="Times New Roman"/>
          <w:b/>
          <w:sz w:val="24"/>
          <w:szCs w:val="24"/>
        </w:rPr>
      </w:pPr>
      <w:bookmarkStart w:id="2" w:name="_Hlk219130001"/>
      <w:r w:rsidRPr="001F0F4F">
        <w:rPr>
          <w:rFonts w:ascii="Times New Roman" w:hAnsi="Times New Roman" w:cs="Times New Roman"/>
          <w:b/>
          <w:sz w:val="24"/>
          <w:szCs w:val="24"/>
        </w:rPr>
        <w:lastRenderedPageBreak/>
        <w:t xml:space="preserve">Условия реализации программы профильной смены </w:t>
      </w:r>
      <w:r w:rsidRPr="001F0F4F">
        <w:rPr>
          <w:rFonts w:ascii="Times New Roman" w:hAnsi="Times New Roman" w:cs="Times New Roman"/>
          <w:b/>
          <w:sz w:val="24"/>
          <w:szCs w:val="24"/>
        </w:rPr>
        <w:br/>
        <w:t xml:space="preserve">Движения Первых </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Кадровое обеспечение программы</w:t>
      </w:r>
    </w:p>
    <w:p w:rsidR="001C0F67" w:rsidRPr="001F0F4F" w:rsidRDefault="00CF5285">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Минимальное рекомендуемое кадровое обеспечение программ Смен Первых подразумевает наличие программного директора (руководителя программы профильной смены) и педагогического коллектива (вожатых).</w:t>
      </w:r>
    </w:p>
    <w:p w:rsidR="001C0F67" w:rsidRPr="001F0F4F" w:rsidRDefault="00CF5285">
      <w:pPr>
        <w:spacing w:after="0" w:line="23" w:lineRule="atLeast"/>
        <w:ind w:firstLine="708"/>
        <w:jc w:val="both"/>
        <w:rPr>
          <w:rFonts w:ascii="Times New Roman" w:hAnsi="Times New Roman" w:cs="Times New Roman"/>
          <w:sz w:val="24"/>
          <w:szCs w:val="24"/>
        </w:rPr>
      </w:pPr>
      <w:r w:rsidRPr="001F0F4F">
        <w:rPr>
          <w:rFonts w:ascii="Times New Roman" w:hAnsi="Times New Roman" w:cs="Times New Roman"/>
          <w:sz w:val="24"/>
          <w:szCs w:val="24"/>
        </w:rPr>
        <w:t xml:space="preserve">При подготовке к реализации программы профильных смен Движения Первых важно предусмотреть подготовку специалистов к реализации программы. </w:t>
      </w:r>
    </w:p>
    <w:p w:rsidR="001C0F67" w:rsidRPr="001F0F4F" w:rsidRDefault="00CF5285">
      <w:pPr>
        <w:spacing w:after="0" w:line="23" w:lineRule="atLeast"/>
        <w:ind w:firstLine="709"/>
        <w:jc w:val="both"/>
        <w:rPr>
          <w:rFonts w:ascii="Times New Roman" w:hAnsi="Times New Roman" w:cs="Times New Roman"/>
          <w:sz w:val="24"/>
          <w:szCs w:val="24"/>
          <w:highlight w:val="cyan"/>
        </w:rPr>
      </w:pPr>
      <w:r w:rsidRPr="001F0F4F">
        <w:rPr>
          <w:rFonts w:ascii="Times New Roman" w:hAnsi="Times New Roman" w:cs="Times New Roman"/>
          <w:sz w:val="24"/>
          <w:szCs w:val="24"/>
        </w:rPr>
        <w:t>Рекомендуемые направления для подготовки вожатых:</w:t>
      </w:r>
      <w:r w:rsidRPr="001F0F4F">
        <w:rPr>
          <w:rFonts w:ascii="Times New Roman" w:hAnsi="Times New Roman" w:cs="Times New Roman"/>
          <w:sz w:val="24"/>
          <w:szCs w:val="24"/>
          <w:highlight w:val="cyan"/>
        </w:rPr>
        <w:t xml:space="preserve"> </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роль и место Движения Первых в воспитании детей и молодёжи;</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возрастные особенности детей, специфика работы с детьми в трудной жизненной ситуации, ограниченными возможностями здоровья;</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теоретические и методические основы организации воспитательного процесса;</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методы выявления социокультурного опыта, интересов, потребностей детей;</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методика проектирования воспитательного события вместе </w:t>
      </w:r>
      <w:r w:rsidRPr="001F0F4F">
        <w:rPr>
          <w:rFonts w:ascii="Times New Roman" w:hAnsi="Times New Roman" w:cs="Times New Roman"/>
          <w:sz w:val="24"/>
          <w:szCs w:val="24"/>
        </w:rPr>
        <w:br/>
        <w:t>с детьми на профильных сменах Движения Первых;</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методика проведения тематического Дня Первых;</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особенности реализации смен Первых: подходы и рекомендации;</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теологии построения траектории личностного развития участников профильных смен Первых, подходы и методы диагностики результативности реализации профильной смены Движения Первых;</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самоуправление в лагере и поддержка детских инициатив;</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основы оказания первой помощи;</w:t>
      </w:r>
    </w:p>
    <w:p w:rsidR="001C0F67" w:rsidRPr="001F0F4F" w:rsidRDefault="00CF5285">
      <w:pPr>
        <w:pStyle w:val="af4"/>
        <w:numPr>
          <w:ilvl w:val="0"/>
          <w:numId w:val="22"/>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знания по обеспечению безопасности жизнедеятельности детей.</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Площадка проведения программы профильной смены, по согласованию с региональным отделением Движения Первых, может привлекать профильных экспертов для организации мастер-классов, работы клубов, проведения занятий по направлением деятельности, предусмотренные программой смены.</w:t>
      </w:r>
    </w:p>
    <w:p w:rsidR="001C0F67" w:rsidRPr="001F0F4F" w:rsidRDefault="001C0F67" w:rsidP="000A5AD4">
      <w:pPr>
        <w:spacing w:after="0" w:line="23" w:lineRule="atLeast"/>
        <w:jc w:val="both"/>
        <w:rPr>
          <w:rFonts w:ascii="Times New Roman" w:hAnsi="Times New Roman" w:cs="Times New Roman"/>
          <w:i/>
          <w:color w:val="0070C0"/>
          <w:sz w:val="24"/>
          <w:szCs w:val="24"/>
        </w:rPr>
      </w:pPr>
    </w:p>
    <w:p w:rsidR="001C0F67" w:rsidRPr="001F0F4F" w:rsidRDefault="00CF5285" w:rsidP="00F72DE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Кадровое обеспечение:</w:t>
      </w:r>
    </w:p>
    <w:tbl>
      <w:tblPr>
        <w:tblStyle w:val="af3"/>
        <w:tblW w:w="9634" w:type="dxa"/>
        <w:jc w:val="center"/>
        <w:tblLayout w:type="fixed"/>
        <w:tblLook w:val="04A0" w:firstRow="1" w:lastRow="0" w:firstColumn="1" w:lastColumn="0" w:noHBand="0" w:noVBand="1"/>
      </w:tblPr>
      <w:tblGrid>
        <w:gridCol w:w="704"/>
        <w:gridCol w:w="2410"/>
        <w:gridCol w:w="1392"/>
        <w:gridCol w:w="5128"/>
      </w:tblGrid>
      <w:tr w:rsidR="001C0F67" w:rsidRPr="001F0F4F">
        <w:trPr>
          <w:trHeight w:val="302"/>
          <w:jc w:val="center"/>
        </w:trPr>
        <w:tc>
          <w:tcPr>
            <w:tcW w:w="704" w:type="dxa"/>
            <w:vAlign w:val="center"/>
          </w:tcPr>
          <w:p w:rsidR="001C0F67" w:rsidRPr="001F0F4F" w:rsidRDefault="00CF5285">
            <w:pPr>
              <w:spacing w:line="23" w:lineRule="atLeast"/>
              <w:jc w:val="center"/>
              <w:rPr>
                <w:rFonts w:ascii="Times New Roman" w:hAnsi="Times New Roman" w:cs="Times New Roman"/>
                <w:b/>
                <w:sz w:val="24"/>
                <w:szCs w:val="24"/>
              </w:rPr>
            </w:pPr>
            <w:r w:rsidRPr="001F0F4F">
              <w:rPr>
                <w:rFonts w:ascii="Times New Roman" w:hAnsi="Times New Roman" w:cs="Times New Roman"/>
                <w:b/>
                <w:sz w:val="24"/>
                <w:szCs w:val="24"/>
              </w:rPr>
              <w:t>№ п/п</w:t>
            </w:r>
          </w:p>
        </w:tc>
        <w:tc>
          <w:tcPr>
            <w:tcW w:w="2410" w:type="dxa"/>
            <w:vAlign w:val="center"/>
          </w:tcPr>
          <w:p w:rsidR="001C0F67" w:rsidRPr="001F0F4F" w:rsidRDefault="00CF5285">
            <w:pPr>
              <w:spacing w:line="23" w:lineRule="atLeast"/>
              <w:jc w:val="center"/>
              <w:rPr>
                <w:rFonts w:ascii="Times New Roman" w:hAnsi="Times New Roman" w:cs="Times New Roman"/>
                <w:b/>
                <w:sz w:val="24"/>
                <w:szCs w:val="24"/>
              </w:rPr>
            </w:pPr>
            <w:r w:rsidRPr="001F0F4F">
              <w:rPr>
                <w:rFonts w:ascii="Times New Roman" w:hAnsi="Times New Roman" w:cs="Times New Roman"/>
                <w:b/>
                <w:sz w:val="24"/>
                <w:szCs w:val="24"/>
              </w:rPr>
              <w:t>Категория</w:t>
            </w:r>
          </w:p>
        </w:tc>
        <w:tc>
          <w:tcPr>
            <w:tcW w:w="1392" w:type="dxa"/>
            <w:vAlign w:val="center"/>
          </w:tcPr>
          <w:p w:rsidR="001C0F67" w:rsidRPr="001F0F4F" w:rsidRDefault="00CF5285">
            <w:pPr>
              <w:spacing w:line="23" w:lineRule="atLeast"/>
              <w:jc w:val="center"/>
              <w:rPr>
                <w:rFonts w:ascii="Times New Roman" w:hAnsi="Times New Roman" w:cs="Times New Roman"/>
                <w:b/>
                <w:sz w:val="24"/>
                <w:szCs w:val="24"/>
              </w:rPr>
            </w:pPr>
            <w:r w:rsidRPr="001F0F4F">
              <w:rPr>
                <w:rFonts w:ascii="Times New Roman" w:hAnsi="Times New Roman" w:cs="Times New Roman"/>
                <w:b/>
                <w:sz w:val="24"/>
                <w:szCs w:val="24"/>
              </w:rPr>
              <w:t>Кол-во</w:t>
            </w:r>
          </w:p>
        </w:tc>
        <w:tc>
          <w:tcPr>
            <w:tcW w:w="5128" w:type="dxa"/>
            <w:vAlign w:val="center"/>
          </w:tcPr>
          <w:p w:rsidR="001C0F67" w:rsidRPr="001F0F4F" w:rsidRDefault="00CF5285">
            <w:pPr>
              <w:spacing w:line="23" w:lineRule="atLeast"/>
              <w:jc w:val="center"/>
              <w:rPr>
                <w:rFonts w:ascii="Times New Roman" w:hAnsi="Times New Roman" w:cs="Times New Roman"/>
                <w:b/>
                <w:sz w:val="24"/>
                <w:szCs w:val="24"/>
              </w:rPr>
            </w:pPr>
            <w:r w:rsidRPr="001F0F4F">
              <w:rPr>
                <w:rFonts w:ascii="Times New Roman" w:hAnsi="Times New Roman" w:cs="Times New Roman"/>
                <w:b/>
                <w:sz w:val="24"/>
                <w:szCs w:val="24"/>
              </w:rPr>
              <w:t>Функционал</w:t>
            </w:r>
          </w:p>
        </w:tc>
      </w:tr>
      <w:tr w:rsidR="001C0F67" w:rsidRPr="001F0F4F" w:rsidTr="00AE470B">
        <w:trPr>
          <w:trHeight w:val="302"/>
          <w:jc w:val="center"/>
        </w:trPr>
        <w:tc>
          <w:tcPr>
            <w:tcW w:w="704" w:type="dxa"/>
            <w:vAlign w:val="center"/>
          </w:tcPr>
          <w:p w:rsidR="001C0F67" w:rsidRPr="001F0F4F" w:rsidRDefault="001C0F67">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Программный директор Движения Первых</w:t>
            </w:r>
          </w:p>
        </w:tc>
        <w:tc>
          <w:tcPr>
            <w:tcW w:w="1392"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1</w:t>
            </w:r>
          </w:p>
        </w:tc>
        <w:tc>
          <w:tcPr>
            <w:tcW w:w="5128" w:type="dxa"/>
            <w:shd w:val="clear" w:color="auto" w:fill="auto"/>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xml:space="preserve">Осуществляет деятельность </w:t>
            </w:r>
            <w:r w:rsidRPr="001F0F4F">
              <w:rPr>
                <w:rFonts w:ascii="Times New Roman" w:hAnsi="Times New Roman" w:cs="Times New Roman"/>
                <w:sz w:val="24"/>
                <w:szCs w:val="24"/>
              </w:rPr>
              <w:br/>
              <w:t>по подготовке, методическому сопровождению реализации содержания программ профильных смен, воспитательных событий и проектов Движения Первых в региональных и муниципальных организациях отдыха детей и их оздоровления</w:t>
            </w:r>
          </w:p>
        </w:tc>
      </w:tr>
      <w:tr w:rsidR="001C0F67" w:rsidRPr="001F0F4F" w:rsidTr="00AE470B">
        <w:trPr>
          <w:trHeight w:val="302"/>
          <w:jc w:val="center"/>
        </w:trPr>
        <w:tc>
          <w:tcPr>
            <w:tcW w:w="704" w:type="dxa"/>
          </w:tcPr>
          <w:p w:rsidR="001C0F67" w:rsidRPr="001F0F4F" w:rsidRDefault="001C0F67">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tcPr>
          <w:p w:rsidR="001C0F67" w:rsidRPr="001F0F4F" w:rsidRDefault="00CF5285">
            <w:pPr>
              <w:spacing w:line="23" w:lineRule="atLeast"/>
              <w:jc w:val="both"/>
              <w:rPr>
                <w:rFonts w:ascii="Times New Roman" w:hAnsi="Times New Roman" w:cs="Times New Roman"/>
                <w:sz w:val="24"/>
                <w:szCs w:val="24"/>
              </w:rPr>
            </w:pPr>
            <w:r w:rsidRPr="001F0F4F">
              <w:rPr>
                <w:rFonts w:ascii="Times New Roman" w:hAnsi="Times New Roman" w:cs="Times New Roman"/>
                <w:sz w:val="24"/>
                <w:szCs w:val="24"/>
              </w:rPr>
              <w:t>Вожатый Первых</w:t>
            </w:r>
          </w:p>
          <w:p w:rsidR="001C0F67" w:rsidRPr="001F0F4F" w:rsidRDefault="00CF5285">
            <w:pPr>
              <w:spacing w:line="23" w:lineRule="atLeast"/>
              <w:jc w:val="both"/>
              <w:rPr>
                <w:rFonts w:ascii="Times New Roman" w:hAnsi="Times New Roman" w:cs="Times New Roman"/>
                <w:i/>
                <w:sz w:val="24"/>
                <w:szCs w:val="24"/>
              </w:rPr>
            </w:pPr>
            <w:r w:rsidRPr="001F0F4F">
              <w:rPr>
                <w:rFonts w:ascii="Times New Roman" w:hAnsi="Times New Roman" w:cs="Times New Roman"/>
                <w:i/>
                <w:sz w:val="24"/>
                <w:szCs w:val="24"/>
              </w:rPr>
              <w:t>(участник-наставник в возрасте от 18 до 30 лет)</w:t>
            </w:r>
          </w:p>
        </w:tc>
        <w:tc>
          <w:tcPr>
            <w:tcW w:w="1392"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Из расчёта 1 вожатый на 12-15 участников профильной смены</w:t>
            </w:r>
          </w:p>
        </w:tc>
        <w:tc>
          <w:tcPr>
            <w:tcW w:w="5128" w:type="dxa"/>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xml:space="preserve">Осуществляет в соответствии с миссией </w:t>
            </w:r>
            <w:r w:rsidRPr="001F0F4F">
              <w:rPr>
                <w:rFonts w:ascii="Times New Roman" w:hAnsi="Times New Roman" w:cs="Times New Roman"/>
                <w:sz w:val="24"/>
                <w:szCs w:val="24"/>
              </w:rPr>
              <w:br/>
              <w:t xml:space="preserve">и ценностями Движения Первых организацию и сопровождение деятельности детского временного и постоянного коллектива </w:t>
            </w:r>
            <w:r w:rsidRPr="001F0F4F">
              <w:rPr>
                <w:rFonts w:ascii="Times New Roman" w:hAnsi="Times New Roman" w:cs="Times New Roman"/>
                <w:sz w:val="24"/>
                <w:szCs w:val="24"/>
              </w:rPr>
              <w:br/>
              <w:t>в воспитательных событиях, проектах, мероприятиях по направлениям деятельности Движения Первых</w:t>
            </w:r>
          </w:p>
          <w:p w:rsidR="001C0F67" w:rsidRPr="001F0F4F" w:rsidRDefault="001C0F67">
            <w:pPr>
              <w:spacing w:line="23" w:lineRule="atLeast"/>
              <w:jc w:val="both"/>
              <w:rPr>
                <w:rFonts w:ascii="Times New Roman" w:hAnsi="Times New Roman" w:cs="Times New Roman"/>
                <w:sz w:val="24"/>
                <w:szCs w:val="24"/>
              </w:rPr>
            </w:pPr>
          </w:p>
        </w:tc>
      </w:tr>
      <w:tr w:rsidR="000A5AD4" w:rsidRPr="001F0F4F" w:rsidTr="00AE470B">
        <w:trPr>
          <w:trHeight w:val="302"/>
          <w:jc w:val="center"/>
        </w:trPr>
        <w:tc>
          <w:tcPr>
            <w:tcW w:w="704" w:type="dxa"/>
          </w:tcPr>
          <w:p w:rsidR="000A5AD4" w:rsidRPr="001F0F4F" w:rsidRDefault="000A5AD4" w:rsidP="000A5AD4">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Инструктор по физической подготовке</w:t>
            </w:r>
          </w:p>
        </w:tc>
        <w:tc>
          <w:tcPr>
            <w:tcW w:w="1392" w:type="dxa"/>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128" w:type="dxa"/>
          </w:tcPr>
          <w:p w:rsidR="000A5AD4" w:rsidRPr="00DA4BB3" w:rsidRDefault="000A5AD4" w:rsidP="000A5AD4">
            <w:pPr>
              <w:spacing w:line="23" w:lineRule="atLeast"/>
              <w:jc w:val="both"/>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 xml:space="preserve">Инструктор по физической подготовке организует и проводит всю спортивно-оздоровительную работу в лагере: от ежедневной зарядки и секционных занятий до </w:t>
            </w:r>
            <w:proofErr w:type="spellStart"/>
            <w:r w:rsidRPr="00DA4BB3">
              <w:rPr>
                <w:rFonts w:ascii="Times New Roman" w:hAnsi="Times New Roman" w:cs="Times New Roman"/>
                <w:color w:val="000000" w:themeColor="text1"/>
                <w:sz w:val="24"/>
                <w:szCs w:val="24"/>
              </w:rPr>
              <w:t>общелагерных</w:t>
            </w:r>
            <w:proofErr w:type="spellEnd"/>
            <w:r w:rsidRPr="00DA4BB3">
              <w:rPr>
                <w:rFonts w:ascii="Times New Roman" w:hAnsi="Times New Roman" w:cs="Times New Roman"/>
                <w:color w:val="000000" w:themeColor="text1"/>
                <w:sz w:val="24"/>
                <w:szCs w:val="24"/>
              </w:rPr>
              <w:t xml:space="preserve"> турниров, эстафет. Он отвечает за безопасность инвентаря и мест занятий, обучает детей правилам безопасности, формирует у них интерес к спорту и здоровому образу жизни, а также воспитывает дисциплину, волю к победе и уважение к сопернику.</w:t>
            </w:r>
          </w:p>
        </w:tc>
      </w:tr>
      <w:tr w:rsidR="000A5AD4" w:rsidRPr="001F0F4F" w:rsidTr="00AE470B">
        <w:trPr>
          <w:trHeight w:val="302"/>
          <w:jc w:val="center"/>
        </w:trPr>
        <w:tc>
          <w:tcPr>
            <w:tcW w:w="704" w:type="dxa"/>
          </w:tcPr>
          <w:p w:rsidR="000A5AD4" w:rsidRPr="001F0F4F" w:rsidRDefault="000A5AD4" w:rsidP="000A5AD4">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 xml:space="preserve">Воспитатель </w:t>
            </w:r>
          </w:p>
        </w:tc>
        <w:tc>
          <w:tcPr>
            <w:tcW w:w="1392"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128" w:type="dxa"/>
            <w:vAlign w:val="center"/>
          </w:tcPr>
          <w:p w:rsidR="000A5AD4" w:rsidRPr="00DA4BB3" w:rsidRDefault="000A5AD4" w:rsidP="000A5AD4">
            <w:pPr>
              <w:spacing w:line="23" w:lineRule="atLeast"/>
              <w:jc w:val="both"/>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 xml:space="preserve">Воспитатель отряда несёт персональную ответственность за жизнь, здоровье и безопасность детей, организует и контролирует их быт, режим дня и участие в </w:t>
            </w:r>
            <w:proofErr w:type="spellStart"/>
            <w:r w:rsidRPr="00DA4BB3">
              <w:rPr>
                <w:rFonts w:ascii="Times New Roman" w:hAnsi="Times New Roman" w:cs="Times New Roman"/>
                <w:color w:val="000000" w:themeColor="text1"/>
                <w:sz w:val="24"/>
                <w:szCs w:val="24"/>
              </w:rPr>
              <w:t>общелагерных</w:t>
            </w:r>
            <w:proofErr w:type="spellEnd"/>
            <w:r w:rsidRPr="00DA4BB3">
              <w:rPr>
                <w:rFonts w:ascii="Times New Roman" w:hAnsi="Times New Roman" w:cs="Times New Roman"/>
                <w:color w:val="000000" w:themeColor="text1"/>
                <w:sz w:val="24"/>
                <w:szCs w:val="24"/>
              </w:rPr>
              <w:t xml:space="preserve"> мероприятиях. Он создаёт в отряде доброжелательную атмосферу, способствует сплочению коллектива, разрешает конфликты и проводит ежедневные «разговоры о важном». Воспитатель является главным наставником, который помогает детям адаптироваться, следит за дисциплиной и обеспечивает выполнение программы смены.</w:t>
            </w:r>
          </w:p>
        </w:tc>
      </w:tr>
      <w:tr w:rsidR="000A5AD4" w:rsidRPr="001F0F4F" w:rsidTr="00AE470B">
        <w:trPr>
          <w:trHeight w:val="302"/>
          <w:jc w:val="center"/>
        </w:trPr>
        <w:tc>
          <w:tcPr>
            <w:tcW w:w="704" w:type="dxa"/>
          </w:tcPr>
          <w:p w:rsidR="000A5AD4" w:rsidRPr="001F0F4F" w:rsidRDefault="000A5AD4" w:rsidP="000A5AD4">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Ответственный за медицинское обслуживание</w:t>
            </w:r>
          </w:p>
        </w:tc>
        <w:tc>
          <w:tcPr>
            <w:tcW w:w="1392"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1</w:t>
            </w:r>
          </w:p>
        </w:tc>
        <w:tc>
          <w:tcPr>
            <w:tcW w:w="5128" w:type="dxa"/>
            <w:vAlign w:val="center"/>
          </w:tcPr>
          <w:p w:rsidR="000A5AD4" w:rsidRPr="00DA4BB3" w:rsidRDefault="000A5AD4" w:rsidP="000A5AD4">
            <w:pPr>
              <w:shd w:val="clear" w:color="auto" w:fill="FFFFFF"/>
              <w:spacing w:line="23" w:lineRule="atLeast"/>
              <w:jc w:val="both"/>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Ответственный за медицинское обслуживание обеспечивает контроль за состоянием здоровья детей и оказание неотложной помощи, контролирует соблюдение санитарно-гигиенического режима и организацию питания. В его обязанности входит обязательный утренний фильтр, ведение медицинской документации, своевременное обеспечение лагеря медикаментами и взаимодействие с родителями по вопросам здоровья детей. Он также консультирует воспитателей по вопросам профилактики заболеваний и оказания первой помощи.</w:t>
            </w:r>
          </w:p>
        </w:tc>
      </w:tr>
      <w:tr w:rsidR="000A5AD4" w:rsidRPr="001F0F4F" w:rsidTr="00AE470B">
        <w:trPr>
          <w:trHeight w:val="302"/>
          <w:jc w:val="center"/>
        </w:trPr>
        <w:tc>
          <w:tcPr>
            <w:tcW w:w="704" w:type="dxa"/>
          </w:tcPr>
          <w:p w:rsidR="000A5AD4" w:rsidRPr="001F0F4F" w:rsidRDefault="000A5AD4" w:rsidP="000A5AD4">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Уборщица</w:t>
            </w:r>
          </w:p>
        </w:tc>
        <w:tc>
          <w:tcPr>
            <w:tcW w:w="1392"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128" w:type="dxa"/>
            <w:vAlign w:val="center"/>
          </w:tcPr>
          <w:p w:rsidR="000A5AD4" w:rsidRPr="00DA4BB3" w:rsidRDefault="000A5AD4" w:rsidP="000A5AD4">
            <w:pPr>
              <w:shd w:val="clear" w:color="auto" w:fill="FFFFFF"/>
              <w:spacing w:line="23" w:lineRule="atLeast"/>
              <w:jc w:val="both"/>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Обеспечивает чистоту и порядок</w:t>
            </w:r>
            <w:r>
              <w:rPr>
                <w:rFonts w:ascii="Times New Roman" w:hAnsi="Times New Roman" w:cs="Times New Roman"/>
                <w:color w:val="000000" w:themeColor="text1"/>
                <w:sz w:val="24"/>
                <w:szCs w:val="24"/>
              </w:rPr>
              <w:t xml:space="preserve"> в здании</w:t>
            </w:r>
            <w:r w:rsidRPr="00DA4BB3">
              <w:rPr>
                <w:rFonts w:ascii="Times New Roman" w:hAnsi="Times New Roman" w:cs="Times New Roman"/>
                <w:color w:val="000000" w:themeColor="text1"/>
                <w:sz w:val="24"/>
                <w:szCs w:val="24"/>
              </w:rPr>
              <w:t>, выполняя ежедневную влажную и сухую уборку, а также дезинфекцию поверхностей согласно графику и санитарным нормам.</w:t>
            </w:r>
          </w:p>
          <w:p w:rsidR="000A5AD4" w:rsidRPr="00DA4BB3" w:rsidRDefault="000A5AD4" w:rsidP="000A5AD4">
            <w:pPr>
              <w:shd w:val="clear" w:color="auto" w:fill="FFFFFF"/>
              <w:spacing w:line="23" w:lineRule="atLeast"/>
              <w:jc w:val="both"/>
              <w:rPr>
                <w:rFonts w:ascii="Times New Roman" w:hAnsi="Times New Roman" w:cs="Times New Roman"/>
                <w:color w:val="000000" w:themeColor="text1"/>
                <w:sz w:val="24"/>
                <w:szCs w:val="24"/>
              </w:rPr>
            </w:pPr>
            <w:r w:rsidRPr="00DA4BB3">
              <w:rPr>
                <w:rFonts w:ascii="Times New Roman" w:hAnsi="Times New Roman" w:cs="Times New Roman"/>
                <w:color w:val="000000" w:themeColor="text1"/>
                <w:sz w:val="24"/>
                <w:szCs w:val="24"/>
              </w:rPr>
              <w:t>В её функционал входит поддержание гигиены в помещениях, сбор и вынос мусора, а также уборка после окончания дня смены, что гарантирует безопасные и комфортные условия для детей.</w:t>
            </w:r>
          </w:p>
        </w:tc>
      </w:tr>
      <w:tr w:rsidR="000A5AD4" w:rsidRPr="001F0F4F" w:rsidTr="00AE470B">
        <w:trPr>
          <w:trHeight w:val="302"/>
          <w:jc w:val="center"/>
        </w:trPr>
        <w:tc>
          <w:tcPr>
            <w:tcW w:w="704" w:type="dxa"/>
          </w:tcPr>
          <w:p w:rsidR="000A5AD4" w:rsidRPr="001F0F4F" w:rsidRDefault="000A5AD4" w:rsidP="000A5AD4">
            <w:pPr>
              <w:pStyle w:val="af4"/>
              <w:numPr>
                <w:ilvl w:val="0"/>
                <w:numId w:val="21"/>
              </w:numPr>
              <w:spacing w:line="23" w:lineRule="atLeast"/>
              <w:ind w:left="0" w:firstLine="0"/>
              <w:jc w:val="center"/>
              <w:rPr>
                <w:rFonts w:ascii="Times New Roman" w:hAnsi="Times New Roman" w:cs="Times New Roman"/>
                <w:sz w:val="24"/>
                <w:szCs w:val="24"/>
              </w:rPr>
            </w:pPr>
          </w:p>
        </w:tc>
        <w:tc>
          <w:tcPr>
            <w:tcW w:w="2410" w:type="dxa"/>
            <w:vAlign w:val="center"/>
          </w:tcPr>
          <w:p w:rsidR="000A5AD4" w:rsidRPr="00DA4BB3" w:rsidRDefault="000A5AD4" w:rsidP="000A5AD4">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Вахтер</w:t>
            </w:r>
          </w:p>
        </w:tc>
        <w:tc>
          <w:tcPr>
            <w:tcW w:w="1392" w:type="dxa"/>
            <w:vAlign w:val="center"/>
          </w:tcPr>
          <w:p w:rsidR="000A5AD4" w:rsidRDefault="000A5AD4" w:rsidP="000A5AD4">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128" w:type="dxa"/>
            <w:vAlign w:val="center"/>
          </w:tcPr>
          <w:p w:rsidR="000A5AD4" w:rsidRPr="00DA4BB3" w:rsidRDefault="000A5AD4" w:rsidP="000A5AD4">
            <w:pPr>
              <w:shd w:val="clear" w:color="auto" w:fill="FFFFFF"/>
              <w:spacing w:line="23" w:lineRule="atLeast"/>
              <w:jc w:val="both"/>
              <w:rPr>
                <w:rFonts w:ascii="Times New Roman" w:hAnsi="Times New Roman" w:cs="Times New Roman"/>
                <w:color w:val="000000" w:themeColor="text1"/>
                <w:sz w:val="24"/>
                <w:szCs w:val="24"/>
              </w:rPr>
            </w:pPr>
            <w:r w:rsidRPr="000A5AD4">
              <w:rPr>
                <w:rFonts w:ascii="Times New Roman" w:hAnsi="Times New Roman" w:cs="Times New Roman"/>
                <w:color w:val="000000" w:themeColor="text1"/>
                <w:sz w:val="24"/>
                <w:szCs w:val="24"/>
              </w:rPr>
              <w:t>Осуществление пропускного режима. Контроль за проходом лиц в здание и на территорию школы, недопущение посторонних лиц.</w:t>
            </w:r>
          </w:p>
        </w:tc>
      </w:tr>
    </w:tbl>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i/>
          <w:color w:val="0070C0"/>
          <w:sz w:val="24"/>
          <w:szCs w:val="24"/>
        </w:rPr>
        <w:br/>
      </w:r>
    </w:p>
    <w:p w:rsidR="001C0F67" w:rsidRPr="001F0F4F" w:rsidRDefault="00CF5285">
      <w:pPr>
        <w:spacing w:after="0" w:line="23" w:lineRule="atLeast"/>
        <w:ind w:firstLine="709"/>
        <w:jc w:val="both"/>
        <w:rPr>
          <w:rFonts w:ascii="Times New Roman" w:hAnsi="Times New Roman" w:cs="Times New Roman"/>
          <w:b/>
          <w:color w:val="0070C0"/>
          <w:sz w:val="24"/>
          <w:szCs w:val="24"/>
        </w:rPr>
      </w:pPr>
      <w:r w:rsidRPr="001F0F4F">
        <w:rPr>
          <w:rFonts w:ascii="Times New Roman" w:hAnsi="Times New Roman" w:cs="Times New Roman"/>
          <w:b/>
          <w:sz w:val="24"/>
          <w:szCs w:val="24"/>
        </w:rPr>
        <w:lastRenderedPageBreak/>
        <w:t>Требования, предъявляемые к педагогическому составу профильной смены Движения Первых:</w:t>
      </w:r>
    </w:p>
    <w:p w:rsidR="001C0F67" w:rsidRPr="001F0F4F" w:rsidRDefault="00CF5285">
      <w:pPr>
        <w:pStyle w:val="af4"/>
        <w:numPr>
          <w:ilvl w:val="0"/>
          <w:numId w:val="9"/>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Программный директор (наличие опыта руководства сменами (не менее одного года) в ДОЛ, высшее педагогическое образование – бакалавриат, специалитет, магистратура). Наличие личной медицинской книжки. Прохождение обязательных предварительных и периодических медицинских осмотров. Прохождение предварительной (при поступлении на работу) и периодической профессиональной гигиенической подготовки и аттестации. Отсутствие ограничений на занятие трудовой деятельностью в сфере образования, воспитания, развития несовершеннолетних, организации их отдыха и оздоровления;</w:t>
      </w:r>
    </w:p>
    <w:p w:rsidR="001C0F67" w:rsidRPr="001F0F4F" w:rsidRDefault="00CF5285">
      <w:pPr>
        <w:pStyle w:val="af4"/>
        <w:numPr>
          <w:ilvl w:val="0"/>
          <w:numId w:val="9"/>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Вожатый: в расчёте 1 вожатый на 12-15 детей (Граждане, достигшие совершеннолетия. Отсутствие ограничений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Основное общее образование или среднее общее образование Профессиональное обучение - программы профессиональной подготовки по должностям служащих в области образования и педагогики);</w:t>
      </w:r>
    </w:p>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Рекомендуемые компетенции эксперта, участвующего в реализации профильной смены Движения Первых «Смены Первых»:</w:t>
      </w:r>
    </w:p>
    <w:p w:rsidR="001C0F67" w:rsidRPr="001F0F4F" w:rsidRDefault="00CF5285">
      <w:pPr>
        <w:pStyle w:val="af4"/>
        <w:numPr>
          <w:ilvl w:val="0"/>
          <w:numId w:val="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Эксперт должен содействовать воспитанию, профессиональной ориентации, подготовке к полноценной жизни в обществе детей и молодежи, включая формирование их мировоззрения, а также содействовать подрастающему поколению в реализации инициатив, самостоятельности и ответственности в социально значимой общественной деятельности.</w:t>
      </w:r>
    </w:p>
    <w:p w:rsidR="001C0F67" w:rsidRPr="001F0F4F" w:rsidRDefault="00CF5285">
      <w:pPr>
        <w:pStyle w:val="af4"/>
        <w:numPr>
          <w:ilvl w:val="0"/>
          <w:numId w:val="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Понимать миссию и ценности Движения Первых.</w:t>
      </w:r>
    </w:p>
    <w:p w:rsidR="001C0F67" w:rsidRPr="001F0F4F" w:rsidRDefault="00CF5285">
      <w:pPr>
        <w:pStyle w:val="af4"/>
        <w:numPr>
          <w:ilvl w:val="0"/>
          <w:numId w:val="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Знать о проектах Движения Первых, соответствующих направлению его мастер-классов. Учитывать индивидуальные особенности участников профильной смены Движения Первых.</w:t>
      </w:r>
    </w:p>
    <w:p w:rsidR="001C0F67" w:rsidRPr="001F0F4F" w:rsidRDefault="00CF5285">
      <w:pPr>
        <w:pStyle w:val="af4"/>
        <w:numPr>
          <w:ilvl w:val="0"/>
          <w:numId w:val="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Иметь опыт и достижения в соответствующей области.</w:t>
      </w:r>
    </w:p>
    <w:p w:rsidR="001C0F67" w:rsidRPr="001F0F4F" w:rsidRDefault="00CF5285">
      <w:pPr>
        <w:pStyle w:val="af4"/>
        <w:numPr>
          <w:ilvl w:val="0"/>
          <w:numId w:val="8"/>
        </w:numPr>
        <w:spacing w:after="0" w:line="23" w:lineRule="atLeast"/>
        <w:ind w:left="0" w:firstLine="709"/>
        <w:jc w:val="both"/>
        <w:rPr>
          <w:rFonts w:ascii="Times New Roman" w:hAnsi="Times New Roman" w:cs="Times New Roman"/>
          <w:sz w:val="24"/>
          <w:szCs w:val="24"/>
        </w:rPr>
      </w:pPr>
      <w:r w:rsidRPr="001F0F4F">
        <w:rPr>
          <w:rFonts w:ascii="Times New Roman" w:hAnsi="Times New Roman" w:cs="Times New Roman"/>
          <w:sz w:val="24"/>
          <w:szCs w:val="24"/>
        </w:rPr>
        <w:t>Иметь опыт взаимодействия с детьми и молодёжью.</w:t>
      </w:r>
    </w:p>
    <w:p w:rsidR="001C0F67" w:rsidRPr="001F0F4F" w:rsidRDefault="001C0F67">
      <w:pPr>
        <w:spacing w:after="0" w:line="23" w:lineRule="atLeast"/>
        <w:ind w:firstLine="709"/>
        <w:jc w:val="both"/>
        <w:rPr>
          <w:rFonts w:ascii="Times New Roman" w:hAnsi="Times New Roman" w:cs="Times New Roman"/>
          <w:b/>
          <w:sz w:val="24"/>
          <w:szCs w:val="24"/>
        </w:rPr>
      </w:pPr>
    </w:p>
    <w:p w:rsidR="001C0F67" w:rsidRPr="00F72DED" w:rsidRDefault="00CF5285" w:rsidP="00F72DED">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t>Мате</w:t>
      </w:r>
      <w:r w:rsidR="00E62091">
        <w:rPr>
          <w:rFonts w:ascii="Times New Roman" w:hAnsi="Times New Roman" w:cs="Times New Roman"/>
          <w:b/>
          <w:sz w:val="24"/>
          <w:szCs w:val="24"/>
        </w:rPr>
        <w:t>риально-техническое обеспечение</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Материально-техническое обеспечение:</w:t>
      </w:r>
    </w:p>
    <w:tbl>
      <w:tblPr>
        <w:tblStyle w:val="af3"/>
        <w:tblW w:w="0" w:type="auto"/>
        <w:tblLayout w:type="fixed"/>
        <w:tblLook w:val="04A0" w:firstRow="1" w:lastRow="0" w:firstColumn="1" w:lastColumn="0" w:noHBand="0" w:noVBand="1"/>
      </w:tblPr>
      <w:tblGrid>
        <w:gridCol w:w="582"/>
        <w:gridCol w:w="3666"/>
        <w:gridCol w:w="1276"/>
        <w:gridCol w:w="1518"/>
        <w:gridCol w:w="2303"/>
      </w:tblGrid>
      <w:tr w:rsidR="001C0F67" w:rsidRPr="001F0F4F" w:rsidTr="00E62091">
        <w:tc>
          <w:tcPr>
            <w:tcW w:w="582"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п/п</w:t>
            </w:r>
          </w:p>
        </w:tc>
        <w:tc>
          <w:tcPr>
            <w:tcW w:w="3666"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Наименование</w:t>
            </w:r>
          </w:p>
        </w:tc>
        <w:tc>
          <w:tcPr>
            <w:tcW w:w="1276"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Ед. измерения</w:t>
            </w:r>
          </w:p>
        </w:tc>
        <w:tc>
          <w:tcPr>
            <w:tcW w:w="1518"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Количество</w:t>
            </w:r>
          </w:p>
        </w:tc>
        <w:tc>
          <w:tcPr>
            <w:tcW w:w="2303"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Примечание</w:t>
            </w:r>
          </w:p>
        </w:tc>
      </w:tr>
      <w:tr w:rsidR="001C0F67" w:rsidRPr="001F0F4F" w:rsidTr="00E62091">
        <w:tc>
          <w:tcPr>
            <w:tcW w:w="582" w:type="dxa"/>
            <w:vAlign w:val="center"/>
          </w:tcPr>
          <w:p w:rsidR="001C0F67" w:rsidRPr="001F0F4F" w:rsidRDefault="001C0F67">
            <w:pPr>
              <w:pStyle w:val="af4"/>
              <w:numPr>
                <w:ilvl w:val="0"/>
                <w:numId w:val="19"/>
              </w:numPr>
              <w:spacing w:line="23" w:lineRule="atLeast"/>
              <w:jc w:val="center"/>
              <w:rPr>
                <w:rFonts w:ascii="Times New Roman" w:hAnsi="Times New Roman" w:cs="Times New Roman"/>
                <w:sz w:val="24"/>
                <w:szCs w:val="24"/>
              </w:rPr>
            </w:pPr>
          </w:p>
        </w:tc>
        <w:tc>
          <w:tcPr>
            <w:tcW w:w="3666" w:type="dxa"/>
            <w:vAlign w:val="center"/>
          </w:tcPr>
          <w:p w:rsidR="001C0F67" w:rsidRPr="001F0F4F" w:rsidRDefault="00CF5285">
            <w:pPr>
              <w:spacing w:line="23" w:lineRule="atLeast"/>
              <w:rPr>
                <w:rFonts w:ascii="Times New Roman" w:hAnsi="Times New Roman" w:cs="Times New Roman"/>
                <w:sz w:val="24"/>
                <w:szCs w:val="24"/>
              </w:rPr>
            </w:pPr>
            <w:r w:rsidRPr="001F0F4F">
              <w:rPr>
                <w:rFonts w:ascii="Times New Roman" w:hAnsi="Times New Roman" w:cs="Times New Roman"/>
                <w:sz w:val="24"/>
                <w:szCs w:val="24"/>
              </w:rPr>
              <w:t>Баннер/</w:t>
            </w:r>
            <w:proofErr w:type="spellStart"/>
            <w:r w:rsidRPr="001F0F4F">
              <w:rPr>
                <w:rFonts w:ascii="Times New Roman" w:hAnsi="Times New Roman" w:cs="Times New Roman"/>
                <w:sz w:val="24"/>
                <w:szCs w:val="24"/>
              </w:rPr>
              <w:t>прессвол</w:t>
            </w:r>
            <w:proofErr w:type="spellEnd"/>
            <w:r w:rsidRPr="001F0F4F">
              <w:rPr>
                <w:rFonts w:ascii="Times New Roman" w:hAnsi="Times New Roman" w:cs="Times New Roman"/>
                <w:sz w:val="24"/>
                <w:szCs w:val="24"/>
              </w:rPr>
              <w:t xml:space="preserve"> (фотозона) с символикой профильной смены Движения Первых («Смены Первых»).</w:t>
            </w:r>
          </w:p>
        </w:tc>
        <w:tc>
          <w:tcPr>
            <w:tcW w:w="1276"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Шт.</w:t>
            </w:r>
          </w:p>
        </w:tc>
        <w:tc>
          <w:tcPr>
            <w:tcW w:w="1518"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1-2</w:t>
            </w:r>
          </w:p>
        </w:tc>
        <w:tc>
          <w:tcPr>
            <w:tcW w:w="2303" w:type="dxa"/>
            <w:vAlign w:val="center"/>
          </w:tcPr>
          <w:p w:rsidR="001C0F67" w:rsidRPr="001F0F4F" w:rsidRDefault="001C0F67">
            <w:pPr>
              <w:spacing w:line="23" w:lineRule="atLeast"/>
              <w:jc w:val="center"/>
              <w:rPr>
                <w:rFonts w:ascii="Times New Roman" w:hAnsi="Times New Roman" w:cs="Times New Roman"/>
                <w:sz w:val="24"/>
                <w:szCs w:val="24"/>
              </w:rPr>
            </w:pPr>
          </w:p>
        </w:tc>
      </w:tr>
      <w:tr w:rsidR="00E62091" w:rsidRPr="001F0F4F" w:rsidTr="00E62091">
        <w:tc>
          <w:tcPr>
            <w:tcW w:w="582" w:type="dxa"/>
            <w:vAlign w:val="center"/>
          </w:tcPr>
          <w:p w:rsidR="00E62091" w:rsidRPr="001F0F4F" w:rsidRDefault="00E62091">
            <w:pPr>
              <w:pStyle w:val="af4"/>
              <w:numPr>
                <w:ilvl w:val="0"/>
                <w:numId w:val="19"/>
              </w:numPr>
              <w:spacing w:line="23" w:lineRule="atLeast"/>
              <w:jc w:val="center"/>
              <w:rPr>
                <w:rFonts w:ascii="Times New Roman" w:hAnsi="Times New Roman" w:cs="Times New Roman"/>
                <w:sz w:val="24"/>
                <w:szCs w:val="24"/>
              </w:rPr>
            </w:pPr>
          </w:p>
        </w:tc>
        <w:tc>
          <w:tcPr>
            <w:tcW w:w="3666" w:type="dxa"/>
            <w:vAlign w:val="center"/>
          </w:tcPr>
          <w:p w:rsidR="00E62091" w:rsidRPr="001F0F4F" w:rsidRDefault="00E62091">
            <w:pPr>
              <w:spacing w:line="23" w:lineRule="atLeast"/>
              <w:rPr>
                <w:rFonts w:ascii="Times New Roman" w:hAnsi="Times New Roman" w:cs="Times New Roman"/>
                <w:sz w:val="24"/>
                <w:szCs w:val="24"/>
              </w:rPr>
            </w:pPr>
            <w:r>
              <w:rPr>
                <w:rFonts w:ascii="Times New Roman" w:hAnsi="Times New Roman" w:cs="Times New Roman"/>
                <w:sz w:val="24"/>
                <w:szCs w:val="24"/>
              </w:rPr>
              <w:t xml:space="preserve">Флаг </w:t>
            </w:r>
            <w:r w:rsidRPr="00E62091">
              <w:rPr>
                <w:rFonts w:ascii="Times New Roman" w:hAnsi="Times New Roman" w:cs="Times New Roman"/>
                <w:sz w:val="24"/>
                <w:szCs w:val="24"/>
              </w:rPr>
              <w:t>с символикой профильно</w:t>
            </w:r>
            <w:r>
              <w:rPr>
                <w:rFonts w:ascii="Times New Roman" w:hAnsi="Times New Roman" w:cs="Times New Roman"/>
                <w:sz w:val="24"/>
                <w:szCs w:val="24"/>
              </w:rPr>
              <w:t>й смены Движения Первых («Первые»)</w:t>
            </w:r>
          </w:p>
        </w:tc>
        <w:tc>
          <w:tcPr>
            <w:tcW w:w="1276" w:type="dxa"/>
            <w:vAlign w:val="center"/>
          </w:tcPr>
          <w:p w:rsidR="00E62091" w:rsidRPr="001F0F4F" w:rsidRDefault="00E62091">
            <w:pPr>
              <w:spacing w:line="23" w:lineRule="atLeast"/>
              <w:jc w:val="center"/>
              <w:rPr>
                <w:rFonts w:ascii="Times New Roman" w:hAnsi="Times New Roman" w:cs="Times New Roman"/>
                <w:sz w:val="24"/>
                <w:szCs w:val="24"/>
              </w:rPr>
            </w:pPr>
            <w:r w:rsidRPr="00E62091">
              <w:rPr>
                <w:rFonts w:ascii="Times New Roman" w:hAnsi="Times New Roman" w:cs="Times New Roman"/>
                <w:sz w:val="24"/>
                <w:szCs w:val="24"/>
              </w:rPr>
              <w:t>Шт.</w:t>
            </w:r>
          </w:p>
        </w:tc>
        <w:tc>
          <w:tcPr>
            <w:tcW w:w="1518" w:type="dxa"/>
            <w:vAlign w:val="center"/>
          </w:tcPr>
          <w:p w:rsidR="00E62091" w:rsidRPr="001F0F4F" w:rsidRDefault="00E62091">
            <w:pPr>
              <w:spacing w:line="23"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2303" w:type="dxa"/>
            <w:vAlign w:val="center"/>
          </w:tcPr>
          <w:p w:rsidR="00E62091" w:rsidRPr="001F0F4F" w:rsidRDefault="00E62091">
            <w:pPr>
              <w:spacing w:line="23" w:lineRule="atLeast"/>
              <w:jc w:val="center"/>
              <w:rPr>
                <w:rFonts w:ascii="Times New Roman" w:hAnsi="Times New Roman" w:cs="Times New Roman"/>
                <w:sz w:val="24"/>
                <w:szCs w:val="24"/>
              </w:rPr>
            </w:pPr>
          </w:p>
        </w:tc>
      </w:tr>
      <w:tr w:rsidR="001C0F67" w:rsidRPr="001F0F4F" w:rsidTr="00E62091">
        <w:tc>
          <w:tcPr>
            <w:tcW w:w="582" w:type="dxa"/>
            <w:vAlign w:val="center"/>
          </w:tcPr>
          <w:p w:rsidR="001C0F67" w:rsidRPr="001F0F4F" w:rsidRDefault="001C0F67">
            <w:pPr>
              <w:pStyle w:val="af4"/>
              <w:numPr>
                <w:ilvl w:val="0"/>
                <w:numId w:val="19"/>
              </w:numPr>
              <w:spacing w:line="23" w:lineRule="atLeast"/>
              <w:jc w:val="center"/>
              <w:rPr>
                <w:rFonts w:ascii="Times New Roman" w:hAnsi="Times New Roman" w:cs="Times New Roman"/>
                <w:sz w:val="24"/>
                <w:szCs w:val="24"/>
              </w:rPr>
            </w:pPr>
          </w:p>
        </w:tc>
        <w:tc>
          <w:tcPr>
            <w:tcW w:w="3666" w:type="dxa"/>
            <w:vAlign w:val="center"/>
          </w:tcPr>
          <w:p w:rsidR="001C0F67" w:rsidRPr="00E62091" w:rsidRDefault="00CF5285" w:rsidP="00E62091">
            <w:pPr>
              <w:spacing w:line="23" w:lineRule="atLeast"/>
              <w:rPr>
                <w:rFonts w:ascii="Times New Roman" w:hAnsi="Times New Roman" w:cs="Times New Roman"/>
                <w:sz w:val="24"/>
                <w:szCs w:val="24"/>
              </w:rPr>
            </w:pPr>
            <w:r w:rsidRPr="001F0F4F">
              <w:rPr>
                <w:rFonts w:ascii="Times New Roman" w:hAnsi="Times New Roman" w:cs="Times New Roman"/>
                <w:sz w:val="24"/>
                <w:szCs w:val="24"/>
              </w:rPr>
              <w:t xml:space="preserve">Набор участника смены с символикой: </w:t>
            </w:r>
            <w:r w:rsidRPr="00E62091">
              <w:rPr>
                <w:rFonts w:ascii="Times New Roman" w:hAnsi="Times New Roman" w:cs="Times New Roman"/>
                <w:sz w:val="24"/>
                <w:szCs w:val="24"/>
              </w:rPr>
              <w:t>футболка, панама, сумка (</w:t>
            </w:r>
            <w:proofErr w:type="spellStart"/>
            <w:r w:rsidRPr="00E62091">
              <w:rPr>
                <w:rFonts w:ascii="Times New Roman" w:hAnsi="Times New Roman" w:cs="Times New Roman"/>
                <w:sz w:val="24"/>
                <w:szCs w:val="24"/>
              </w:rPr>
              <w:t>шопер</w:t>
            </w:r>
            <w:proofErr w:type="spellEnd"/>
            <w:r w:rsidRPr="00E62091">
              <w:rPr>
                <w:rFonts w:ascii="Times New Roman" w:hAnsi="Times New Roman" w:cs="Times New Roman"/>
                <w:sz w:val="24"/>
                <w:szCs w:val="24"/>
              </w:rPr>
              <w:t>),</w:t>
            </w:r>
            <w:r w:rsidR="00E62091">
              <w:rPr>
                <w:rFonts w:ascii="Times New Roman" w:hAnsi="Times New Roman" w:cs="Times New Roman"/>
                <w:sz w:val="24"/>
                <w:szCs w:val="24"/>
              </w:rPr>
              <w:t xml:space="preserve"> </w:t>
            </w:r>
            <w:r w:rsidRPr="00E62091">
              <w:rPr>
                <w:rFonts w:ascii="Times New Roman" w:hAnsi="Times New Roman" w:cs="Times New Roman"/>
                <w:sz w:val="24"/>
                <w:szCs w:val="24"/>
              </w:rPr>
              <w:t xml:space="preserve">идейный блокнот участника, ручка, </w:t>
            </w:r>
            <w:proofErr w:type="spellStart"/>
            <w:r w:rsidR="00E62091">
              <w:rPr>
                <w:rFonts w:ascii="Times New Roman" w:hAnsi="Times New Roman" w:cs="Times New Roman"/>
                <w:sz w:val="24"/>
                <w:szCs w:val="24"/>
              </w:rPr>
              <w:t>бейдж</w:t>
            </w:r>
            <w:proofErr w:type="spellEnd"/>
          </w:p>
        </w:tc>
        <w:tc>
          <w:tcPr>
            <w:tcW w:w="1276" w:type="dxa"/>
            <w:vAlign w:val="center"/>
          </w:tcPr>
          <w:p w:rsidR="001C0F67" w:rsidRPr="001F0F4F" w:rsidRDefault="00E62091">
            <w:pPr>
              <w:spacing w:line="23" w:lineRule="atLeast"/>
              <w:jc w:val="center"/>
              <w:rPr>
                <w:rFonts w:ascii="Times New Roman" w:hAnsi="Times New Roman" w:cs="Times New Roman"/>
                <w:sz w:val="24"/>
                <w:szCs w:val="24"/>
              </w:rPr>
            </w:pPr>
            <w:r w:rsidRPr="00E62091">
              <w:rPr>
                <w:rFonts w:ascii="Times New Roman" w:hAnsi="Times New Roman" w:cs="Times New Roman"/>
                <w:sz w:val="24"/>
                <w:szCs w:val="24"/>
              </w:rPr>
              <w:t>Комплект</w:t>
            </w:r>
          </w:p>
        </w:tc>
        <w:tc>
          <w:tcPr>
            <w:tcW w:w="1518" w:type="dxa"/>
            <w:vAlign w:val="center"/>
          </w:tcPr>
          <w:p w:rsidR="001C0F67" w:rsidRPr="001F0F4F" w:rsidRDefault="001C0F67">
            <w:pPr>
              <w:spacing w:line="23" w:lineRule="atLeast"/>
              <w:jc w:val="center"/>
              <w:rPr>
                <w:rFonts w:ascii="Times New Roman" w:hAnsi="Times New Roman" w:cs="Times New Roman"/>
                <w:sz w:val="24"/>
                <w:szCs w:val="24"/>
              </w:rPr>
            </w:pPr>
          </w:p>
        </w:tc>
        <w:tc>
          <w:tcPr>
            <w:tcW w:w="2303"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xml:space="preserve">В соответствии </w:t>
            </w:r>
            <w:r w:rsidRPr="001F0F4F">
              <w:rPr>
                <w:rFonts w:ascii="Times New Roman" w:hAnsi="Times New Roman" w:cs="Times New Roman"/>
                <w:sz w:val="24"/>
                <w:szCs w:val="24"/>
              </w:rPr>
              <w:br/>
              <w:t>с количеством участников Смены</w:t>
            </w:r>
          </w:p>
        </w:tc>
      </w:tr>
      <w:tr w:rsidR="001C0F67" w:rsidRPr="001F0F4F" w:rsidTr="00E62091">
        <w:tc>
          <w:tcPr>
            <w:tcW w:w="582" w:type="dxa"/>
            <w:vAlign w:val="center"/>
          </w:tcPr>
          <w:p w:rsidR="001C0F67" w:rsidRPr="001F0F4F" w:rsidRDefault="001C0F67">
            <w:pPr>
              <w:pStyle w:val="af4"/>
              <w:numPr>
                <w:ilvl w:val="0"/>
                <w:numId w:val="19"/>
              </w:numPr>
              <w:spacing w:line="23" w:lineRule="atLeast"/>
              <w:jc w:val="center"/>
              <w:rPr>
                <w:rFonts w:ascii="Times New Roman" w:hAnsi="Times New Roman" w:cs="Times New Roman"/>
                <w:sz w:val="24"/>
                <w:szCs w:val="24"/>
              </w:rPr>
            </w:pPr>
          </w:p>
        </w:tc>
        <w:tc>
          <w:tcPr>
            <w:tcW w:w="3666" w:type="dxa"/>
            <w:vAlign w:val="center"/>
          </w:tcPr>
          <w:p w:rsidR="001C0F67" w:rsidRPr="00E62091" w:rsidRDefault="00CF5285" w:rsidP="00E62091">
            <w:pPr>
              <w:spacing w:line="23" w:lineRule="atLeast"/>
              <w:rPr>
                <w:rFonts w:ascii="Times New Roman" w:hAnsi="Times New Roman" w:cs="Times New Roman"/>
                <w:sz w:val="24"/>
                <w:szCs w:val="24"/>
              </w:rPr>
            </w:pPr>
            <w:r w:rsidRPr="001F0F4F">
              <w:rPr>
                <w:rFonts w:ascii="Times New Roman" w:hAnsi="Times New Roman" w:cs="Times New Roman"/>
                <w:sz w:val="24"/>
                <w:szCs w:val="24"/>
              </w:rPr>
              <w:t xml:space="preserve">Набор вожатого смены с символикой: </w:t>
            </w:r>
            <w:r w:rsidRPr="00E62091">
              <w:rPr>
                <w:rFonts w:ascii="Times New Roman" w:hAnsi="Times New Roman" w:cs="Times New Roman"/>
                <w:sz w:val="24"/>
                <w:szCs w:val="24"/>
              </w:rPr>
              <w:t xml:space="preserve">футболка, </w:t>
            </w:r>
            <w:r w:rsidR="00E62091">
              <w:rPr>
                <w:rFonts w:ascii="Times New Roman" w:hAnsi="Times New Roman" w:cs="Times New Roman"/>
                <w:sz w:val="24"/>
                <w:szCs w:val="24"/>
              </w:rPr>
              <w:t xml:space="preserve">панама, </w:t>
            </w:r>
            <w:proofErr w:type="spellStart"/>
            <w:r w:rsidR="00E62091" w:rsidRPr="00E62091">
              <w:rPr>
                <w:rFonts w:ascii="Times New Roman" w:hAnsi="Times New Roman" w:cs="Times New Roman"/>
                <w:sz w:val="24"/>
                <w:szCs w:val="24"/>
              </w:rPr>
              <w:t>бейдж</w:t>
            </w:r>
            <w:proofErr w:type="spellEnd"/>
          </w:p>
        </w:tc>
        <w:tc>
          <w:tcPr>
            <w:tcW w:w="1276" w:type="dxa"/>
            <w:vAlign w:val="center"/>
          </w:tcPr>
          <w:p w:rsidR="001C0F67" w:rsidRPr="001F0F4F" w:rsidRDefault="00CF5285" w:rsidP="00E62091">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Компл</w:t>
            </w:r>
            <w:r w:rsidR="00E62091">
              <w:rPr>
                <w:rFonts w:ascii="Times New Roman" w:hAnsi="Times New Roman" w:cs="Times New Roman"/>
                <w:sz w:val="24"/>
                <w:szCs w:val="24"/>
              </w:rPr>
              <w:t>ект</w:t>
            </w:r>
          </w:p>
        </w:tc>
        <w:tc>
          <w:tcPr>
            <w:tcW w:w="1518" w:type="dxa"/>
            <w:vAlign w:val="center"/>
          </w:tcPr>
          <w:p w:rsidR="001C0F67" w:rsidRPr="001F0F4F" w:rsidRDefault="001C0F67">
            <w:pPr>
              <w:spacing w:line="23" w:lineRule="atLeast"/>
              <w:jc w:val="center"/>
              <w:rPr>
                <w:rFonts w:ascii="Times New Roman" w:hAnsi="Times New Roman" w:cs="Times New Roman"/>
                <w:sz w:val="24"/>
                <w:szCs w:val="24"/>
              </w:rPr>
            </w:pPr>
          </w:p>
        </w:tc>
        <w:tc>
          <w:tcPr>
            <w:tcW w:w="2303" w:type="dxa"/>
            <w:vAlign w:val="center"/>
          </w:tcPr>
          <w:p w:rsidR="001C0F67" w:rsidRPr="001F0F4F" w:rsidRDefault="00CF5285">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xml:space="preserve">В соответствии </w:t>
            </w:r>
            <w:r w:rsidRPr="001F0F4F">
              <w:rPr>
                <w:rFonts w:ascii="Times New Roman" w:hAnsi="Times New Roman" w:cs="Times New Roman"/>
                <w:sz w:val="24"/>
                <w:szCs w:val="24"/>
              </w:rPr>
              <w:br/>
              <w:t>с количеством вожатых Смены</w:t>
            </w:r>
          </w:p>
        </w:tc>
      </w:tr>
      <w:tr w:rsidR="000D43F9" w:rsidRPr="000D43F9" w:rsidTr="00E62091">
        <w:tc>
          <w:tcPr>
            <w:tcW w:w="582" w:type="dxa"/>
            <w:vAlign w:val="center"/>
          </w:tcPr>
          <w:p w:rsidR="000D43F9" w:rsidRPr="000D43F9" w:rsidRDefault="000D43F9" w:rsidP="000D43F9">
            <w:pPr>
              <w:pStyle w:val="af4"/>
              <w:numPr>
                <w:ilvl w:val="0"/>
                <w:numId w:val="19"/>
              </w:numPr>
              <w:spacing w:line="23" w:lineRule="atLeast"/>
              <w:jc w:val="center"/>
              <w:rPr>
                <w:rFonts w:ascii="Times New Roman" w:hAnsi="Times New Roman" w:cs="Times New Roman"/>
                <w:sz w:val="24"/>
                <w:szCs w:val="24"/>
              </w:rPr>
            </w:pPr>
          </w:p>
        </w:tc>
        <w:tc>
          <w:tcPr>
            <w:tcW w:w="3666" w:type="dxa"/>
          </w:tcPr>
          <w:p w:rsidR="000D43F9" w:rsidRPr="000D43F9" w:rsidRDefault="00AD2168" w:rsidP="00AD2168">
            <w:pPr>
              <w:rPr>
                <w:rFonts w:ascii="Times New Roman" w:hAnsi="Times New Roman" w:cs="Times New Roman"/>
                <w:sz w:val="24"/>
                <w:szCs w:val="24"/>
              </w:rPr>
            </w:pPr>
            <w:r>
              <w:rPr>
                <w:rFonts w:ascii="Times New Roman" w:hAnsi="Times New Roman" w:cs="Times New Roman"/>
                <w:sz w:val="24"/>
                <w:szCs w:val="24"/>
              </w:rPr>
              <w:t>Спортивный зал и стадион</w:t>
            </w:r>
          </w:p>
        </w:tc>
        <w:tc>
          <w:tcPr>
            <w:tcW w:w="1276" w:type="dxa"/>
            <w:vAlign w:val="center"/>
          </w:tcPr>
          <w:p w:rsidR="000D43F9" w:rsidRPr="000D43F9" w:rsidRDefault="000D43F9" w:rsidP="00AD2168">
            <w:pPr>
              <w:spacing w:line="23" w:lineRule="atLeast"/>
              <w:jc w:val="center"/>
              <w:rPr>
                <w:rFonts w:ascii="Times New Roman" w:hAnsi="Times New Roman" w:cs="Times New Roman"/>
                <w:sz w:val="24"/>
                <w:szCs w:val="24"/>
              </w:rPr>
            </w:pPr>
            <w:proofErr w:type="spellStart"/>
            <w:r w:rsidRPr="000D43F9">
              <w:rPr>
                <w:rFonts w:ascii="Times New Roman" w:hAnsi="Times New Roman" w:cs="Times New Roman"/>
                <w:sz w:val="24"/>
                <w:szCs w:val="24"/>
              </w:rPr>
              <w:t>шт</w:t>
            </w:r>
            <w:proofErr w:type="spellEnd"/>
          </w:p>
        </w:tc>
        <w:tc>
          <w:tcPr>
            <w:tcW w:w="1518" w:type="dxa"/>
            <w:vAlign w:val="center"/>
          </w:tcPr>
          <w:p w:rsidR="000D43F9" w:rsidRPr="000D43F9" w:rsidRDefault="00AD2168" w:rsidP="00AD2168">
            <w:pPr>
              <w:spacing w:line="23"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2303" w:type="dxa"/>
            <w:vAlign w:val="center"/>
          </w:tcPr>
          <w:p w:rsidR="000D43F9" w:rsidRPr="000D43F9" w:rsidRDefault="000D43F9" w:rsidP="000D43F9">
            <w:pPr>
              <w:spacing w:line="23" w:lineRule="atLeast"/>
              <w:rPr>
                <w:rFonts w:ascii="Times New Roman" w:hAnsi="Times New Roman" w:cs="Times New Roman"/>
                <w:sz w:val="24"/>
                <w:szCs w:val="24"/>
              </w:rPr>
            </w:pPr>
          </w:p>
        </w:tc>
      </w:tr>
      <w:tr w:rsidR="000D43F9" w:rsidRPr="000D43F9" w:rsidTr="00E62091">
        <w:tc>
          <w:tcPr>
            <w:tcW w:w="582" w:type="dxa"/>
            <w:vAlign w:val="center"/>
          </w:tcPr>
          <w:p w:rsidR="000D43F9" w:rsidRPr="000D43F9" w:rsidRDefault="000D43F9" w:rsidP="000D43F9">
            <w:pPr>
              <w:pStyle w:val="af4"/>
              <w:numPr>
                <w:ilvl w:val="0"/>
                <w:numId w:val="19"/>
              </w:numPr>
              <w:spacing w:line="23" w:lineRule="atLeast"/>
              <w:jc w:val="center"/>
              <w:rPr>
                <w:rFonts w:ascii="Times New Roman" w:hAnsi="Times New Roman" w:cs="Times New Roman"/>
                <w:sz w:val="24"/>
                <w:szCs w:val="24"/>
              </w:rPr>
            </w:pPr>
          </w:p>
        </w:tc>
        <w:tc>
          <w:tcPr>
            <w:tcW w:w="3666" w:type="dxa"/>
          </w:tcPr>
          <w:p w:rsidR="000D43F9" w:rsidRPr="000D43F9" w:rsidRDefault="00AD2168" w:rsidP="000D43F9">
            <w:pPr>
              <w:rPr>
                <w:rFonts w:ascii="Times New Roman" w:hAnsi="Times New Roman" w:cs="Times New Roman"/>
                <w:sz w:val="24"/>
                <w:szCs w:val="24"/>
              </w:rPr>
            </w:pPr>
            <w:r>
              <w:rPr>
                <w:rFonts w:ascii="Times New Roman" w:hAnsi="Times New Roman" w:cs="Times New Roman"/>
                <w:sz w:val="24"/>
                <w:szCs w:val="24"/>
              </w:rPr>
              <w:t>К</w:t>
            </w:r>
            <w:r w:rsidR="000D43F9" w:rsidRPr="000D43F9">
              <w:rPr>
                <w:rFonts w:ascii="Times New Roman" w:hAnsi="Times New Roman" w:cs="Times New Roman"/>
                <w:sz w:val="24"/>
                <w:szCs w:val="24"/>
              </w:rPr>
              <w:t xml:space="preserve">анцелярские принадлежности в необходимом количестве для качественного </w:t>
            </w:r>
            <w:r w:rsidR="00E62091">
              <w:rPr>
                <w:rFonts w:ascii="Times New Roman" w:hAnsi="Times New Roman" w:cs="Times New Roman"/>
                <w:sz w:val="24"/>
                <w:szCs w:val="24"/>
              </w:rPr>
              <w:t>оформления программных событий</w:t>
            </w:r>
          </w:p>
        </w:tc>
        <w:tc>
          <w:tcPr>
            <w:tcW w:w="1276" w:type="dxa"/>
            <w:vAlign w:val="center"/>
          </w:tcPr>
          <w:p w:rsidR="000D43F9" w:rsidRPr="000D43F9" w:rsidRDefault="00E62091" w:rsidP="000D43F9">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Компл</w:t>
            </w:r>
            <w:r>
              <w:rPr>
                <w:rFonts w:ascii="Times New Roman" w:hAnsi="Times New Roman" w:cs="Times New Roman"/>
                <w:sz w:val="24"/>
                <w:szCs w:val="24"/>
              </w:rPr>
              <w:t>ект</w:t>
            </w:r>
          </w:p>
        </w:tc>
        <w:tc>
          <w:tcPr>
            <w:tcW w:w="1518" w:type="dxa"/>
            <w:vAlign w:val="center"/>
          </w:tcPr>
          <w:p w:rsidR="000D43F9" w:rsidRPr="000D43F9" w:rsidRDefault="000D43F9" w:rsidP="000D43F9">
            <w:pPr>
              <w:spacing w:line="23" w:lineRule="atLeast"/>
              <w:jc w:val="center"/>
              <w:rPr>
                <w:rFonts w:ascii="Times New Roman" w:hAnsi="Times New Roman" w:cs="Times New Roman"/>
                <w:sz w:val="24"/>
                <w:szCs w:val="24"/>
              </w:rPr>
            </w:pPr>
          </w:p>
        </w:tc>
        <w:tc>
          <w:tcPr>
            <w:tcW w:w="2303" w:type="dxa"/>
            <w:vAlign w:val="center"/>
          </w:tcPr>
          <w:p w:rsidR="000D43F9" w:rsidRPr="000D43F9" w:rsidRDefault="000D43F9" w:rsidP="000D43F9">
            <w:pPr>
              <w:spacing w:line="23" w:lineRule="atLeast"/>
              <w:jc w:val="center"/>
              <w:rPr>
                <w:rFonts w:ascii="Times New Roman" w:hAnsi="Times New Roman" w:cs="Times New Roman"/>
                <w:sz w:val="24"/>
                <w:szCs w:val="24"/>
              </w:rPr>
            </w:pPr>
            <w:r w:rsidRPr="001F0F4F">
              <w:rPr>
                <w:rFonts w:ascii="Times New Roman" w:hAnsi="Times New Roman" w:cs="Times New Roman"/>
                <w:sz w:val="24"/>
                <w:szCs w:val="24"/>
              </w:rPr>
              <w:t xml:space="preserve">В соответствии </w:t>
            </w:r>
            <w:r w:rsidRPr="001F0F4F">
              <w:rPr>
                <w:rFonts w:ascii="Times New Roman" w:hAnsi="Times New Roman" w:cs="Times New Roman"/>
                <w:sz w:val="24"/>
                <w:szCs w:val="24"/>
              </w:rPr>
              <w:br/>
              <w:t xml:space="preserve">с количеством </w:t>
            </w:r>
            <w:r>
              <w:rPr>
                <w:rFonts w:ascii="Times New Roman" w:hAnsi="Times New Roman" w:cs="Times New Roman"/>
                <w:sz w:val="24"/>
                <w:szCs w:val="24"/>
              </w:rPr>
              <w:t>участников</w:t>
            </w:r>
            <w:r w:rsidRPr="001F0F4F">
              <w:rPr>
                <w:rFonts w:ascii="Times New Roman" w:hAnsi="Times New Roman" w:cs="Times New Roman"/>
                <w:sz w:val="24"/>
                <w:szCs w:val="24"/>
              </w:rPr>
              <w:t xml:space="preserve"> Смены</w:t>
            </w:r>
          </w:p>
        </w:tc>
      </w:tr>
      <w:tr w:rsidR="000D43F9" w:rsidRPr="000D43F9" w:rsidTr="00E62091">
        <w:tc>
          <w:tcPr>
            <w:tcW w:w="582" w:type="dxa"/>
            <w:vAlign w:val="center"/>
          </w:tcPr>
          <w:p w:rsidR="000D43F9" w:rsidRPr="000D43F9" w:rsidRDefault="000D43F9" w:rsidP="000D43F9">
            <w:pPr>
              <w:pStyle w:val="af4"/>
              <w:numPr>
                <w:ilvl w:val="0"/>
                <w:numId w:val="19"/>
              </w:numPr>
              <w:spacing w:line="23" w:lineRule="atLeast"/>
              <w:jc w:val="center"/>
              <w:rPr>
                <w:rFonts w:ascii="Times New Roman" w:hAnsi="Times New Roman" w:cs="Times New Roman"/>
                <w:sz w:val="24"/>
                <w:szCs w:val="24"/>
              </w:rPr>
            </w:pPr>
          </w:p>
        </w:tc>
        <w:tc>
          <w:tcPr>
            <w:tcW w:w="3666" w:type="dxa"/>
          </w:tcPr>
          <w:p w:rsidR="000D43F9" w:rsidRPr="000D43F9" w:rsidRDefault="000D43F9" w:rsidP="000D43F9">
            <w:pPr>
              <w:rPr>
                <w:rFonts w:ascii="Times New Roman" w:hAnsi="Times New Roman" w:cs="Times New Roman"/>
                <w:sz w:val="24"/>
                <w:szCs w:val="24"/>
              </w:rPr>
            </w:pPr>
            <w:r w:rsidRPr="000D43F9">
              <w:rPr>
                <w:rFonts w:ascii="Times New Roman" w:hAnsi="Times New Roman" w:cs="Times New Roman"/>
                <w:sz w:val="24"/>
                <w:szCs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w:t>
            </w:r>
            <w:r w:rsidR="00E62091">
              <w:rPr>
                <w:rFonts w:ascii="Times New Roman" w:hAnsi="Times New Roman" w:cs="Times New Roman"/>
                <w:sz w:val="24"/>
                <w:szCs w:val="24"/>
              </w:rPr>
              <w:t>о образования (Борцовский зал)</w:t>
            </w:r>
          </w:p>
        </w:tc>
        <w:tc>
          <w:tcPr>
            <w:tcW w:w="1276" w:type="dxa"/>
            <w:vAlign w:val="center"/>
          </w:tcPr>
          <w:p w:rsidR="000D43F9" w:rsidRPr="000D43F9" w:rsidRDefault="00AD2168" w:rsidP="000D43F9">
            <w:pPr>
              <w:spacing w:line="23" w:lineRule="atLeast"/>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D43F9">
              <w:rPr>
                <w:rFonts w:ascii="Times New Roman" w:hAnsi="Times New Roman" w:cs="Times New Roman"/>
                <w:sz w:val="24"/>
                <w:szCs w:val="24"/>
              </w:rPr>
              <w:t>шт</w:t>
            </w:r>
            <w:proofErr w:type="spellEnd"/>
          </w:p>
        </w:tc>
        <w:tc>
          <w:tcPr>
            <w:tcW w:w="1518" w:type="dxa"/>
            <w:vAlign w:val="center"/>
          </w:tcPr>
          <w:p w:rsidR="000D43F9" w:rsidRPr="000D43F9" w:rsidRDefault="00AD2168" w:rsidP="000D43F9">
            <w:pPr>
              <w:spacing w:line="23"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2303" w:type="dxa"/>
            <w:vAlign w:val="center"/>
          </w:tcPr>
          <w:p w:rsidR="000D43F9" w:rsidRPr="000D43F9" w:rsidRDefault="000D43F9" w:rsidP="000D43F9">
            <w:pPr>
              <w:spacing w:line="23" w:lineRule="atLeast"/>
              <w:jc w:val="center"/>
              <w:rPr>
                <w:rFonts w:ascii="Times New Roman" w:hAnsi="Times New Roman" w:cs="Times New Roman"/>
                <w:sz w:val="24"/>
                <w:szCs w:val="24"/>
              </w:rPr>
            </w:pPr>
          </w:p>
        </w:tc>
      </w:tr>
      <w:tr w:rsidR="00AD2168" w:rsidRPr="000D43F9" w:rsidTr="00E62091">
        <w:tc>
          <w:tcPr>
            <w:tcW w:w="582" w:type="dxa"/>
            <w:vAlign w:val="center"/>
          </w:tcPr>
          <w:p w:rsidR="00AD2168" w:rsidRPr="000D43F9" w:rsidRDefault="00AD2168" w:rsidP="00AD2168">
            <w:pPr>
              <w:pStyle w:val="af4"/>
              <w:numPr>
                <w:ilvl w:val="0"/>
                <w:numId w:val="19"/>
              </w:numPr>
              <w:spacing w:line="23" w:lineRule="atLeast"/>
              <w:jc w:val="center"/>
              <w:rPr>
                <w:rFonts w:ascii="Times New Roman" w:hAnsi="Times New Roman" w:cs="Times New Roman"/>
                <w:sz w:val="24"/>
                <w:szCs w:val="24"/>
              </w:rPr>
            </w:pPr>
          </w:p>
        </w:tc>
        <w:tc>
          <w:tcPr>
            <w:tcW w:w="3666" w:type="dxa"/>
            <w:vAlign w:val="center"/>
          </w:tcPr>
          <w:p w:rsidR="00AD2168" w:rsidRPr="0008471A" w:rsidRDefault="00AD2168" w:rsidP="00AD2168">
            <w:pPr>
              <w:spacing w:line="23" w:lineRule="atLeast"/>
              <w:rPr>
                <w:rFonts w:ascii="Times New Roman" w:hAnsi="Times New Roman" w:cs="Times New Roman"/>
                <w:bCs/>
                <w:color w:val="000000" w:themeColor="text1"/>
                <w:sz w:val="24"/>
                <w:szCs w:val="24"/>
              </w:rPr>
            </w:pPr>
            <w:r w:rsidRPr="0008471A">
              <w:rPr>
                <w:rFonts w:ascii="Times New Roman" w:hAnsi="Times New Roman" w:cs="Times New Roman"/>
                <w:bCs/>
                <w:color w:val="000000" w:themeColor="text1"/>
                <w:sz w:val="24"/>
                <w:szCs w:val="24"/>
              </w:rPr>
              <w:t>Наградная атрибутика</w:t>
            </w:r>
          </w:p>
        </w:tc>
        <w:tc>
          <w:tcPr>
            <w:tcW w:w="1276" w:type="dxa"/>
            <w:vAlign w:val="center"/>
          </w:tcPr>
          <w:p w:rsidR="00AD2168" w:rsidRPr="0008471A" w:rsidRDefault="00AD2168" w:rsidP="00AD2168">
            <w:pPr>
              <w:spacing w:line="23" w:lineRule="atLeast"/>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шт</w:t>
            </w:r>
            <w:proofErr w:type="spellEnd"/>
          </w:p>
        </w:tc>
        <w:tc>
          <w:tcPr>
            <w:tcW w:w="1518" w:type="dxa"/>
            <w:vAlign w:val="center"/>
          </w:tcPr>
          <w:p w:rsidR="00AD2168" w:rsidRPr="0008471A" w:rsidRDefault="00AD2168" w:rsidP="00AD2168">
            <w:pPr>
              <w:spacing w:line="23"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всех детей</w:t>
            </w:r>
          </w:p>
        </w:tc>
        <w:tc>
          <w:tcPr>
            <w:tcW w:w="2303" w:type="dxa"/>
            <w:vAlign w:val="center"/>
          </w:tcPr>
          <w:p w:rsidR="00AD2168" w:rsidRPr="0008471A" w:rsidRDefault="00AD2168" w:rsidP="00AD2168">
            <w:pPr>
              <w:spacing w:line="23" w:lineRule="atLeast"/>
              <w:jc w:val="center"/>
              <w:rPr>
                <w:rFonts w:ascii="Times New Roman" w:hAnsi="Times New Roman" w:cs="Times New Roman"/>
                <w:bCs/>
                <w:color w:val="000000" w:themeColor="text1"/>
                <w:sz w:val="24"/>
                <w:szCs w:val="24"/>
              </w:rPr>
            </w:pPr>
            <w:r w:rsidRPr="0008471A">
              <w:rPr>
                <w:rFonts w:ascii="Times New Roman" w:hAnsi="Times New Roman" w:cs="Times New Roman"/>
                <w:bCs/>
                <w:color w:val="000000" w:themeColor="text1"/>
                <w:sz w:val="24"/>
                <w:szCs w:val="24"/>
              </w:rPr>
              <w:t xml:space="preserve">грамоты, дипломы, медали и </w:t>
            </w:r>
            <w:proofErr w:type="spellStart"/>
            <w:r w:rsidRPr="0008471A">
              <w:rPr>
                <w:rFonts w:ascii="Times New Roman" w:hAnsi="Times New Roman" w:cs="Times New Roman"/>
                <w:bCs/>
                <w:color w:val="000000" w:themeColor="text1"/>
                <w:sz w:val="24"/>
                <w:szCs w:val="24"/>
              </w:rPr>
              <w:t>стикеры</w:t>
            </w:r>
            <w:proofErr w:type="spellEnd"/>
            <w:r w:rsidRPr="0008471A">
              <w:rPr>
                <w:rFonts w:ascii="Times New Roman" w:hAnsi="Times New Roman" w:cs="Times New Roman"/>
                <w:bCs/>
                <w:color w:val="000000" w:themeColor="text1"/>
                <w:sz w:val="24"/>
                <w:szCs w:val="24"/>
              </w:rPr>
              <w:t xml:space="preserve"> (бонусы) для поощрения участников за активное уча</w:t>
            </w:r>
            <w:r w:rsidR="00E62091">
              <w:rPr>
                <w:rFonts w:ascii="Times New Roman" w:hAnsi="Times New Roman" w:cs="Times New Roman"/>
                <w:bCs/>
                <w:color w:val="000000" w:themeColor="text1"/>
                <w:sz w:val="24"/>
                <w:szCs w:val="24"/>
              </w:rPr>
              <w:t>стие в КТД и победу в конкурсах</w:t>
            </w:r>
          </w:p>
        </w:tc>
      </w:tr>
    </w:tbl>
    <w:p w:rsidR="001C0F67" w:rsidRPr="001F0F4F" w:rsidRDefault="001C0F67">
      <w:pPr>
        <w:pStyle w:val="af4"/>
        <w:spacing w:after="0" w:line="23" w:lineRule="atLeast"/>
        <w:ind w:left="360"/>
        <w:jc w:val="both"/>
        <w:rPr>
          <w:rFonts w:ascii="Times New Roman" w:hAnsi="Times New Roman" w:cs="Times New Roman"/>
          <w:b/>
          <w:sz w:val="24"/>
          <w:szCs w:val="24"/>
        </w:rPr>
      </w:pPr>
    </w:p>
    <w:p w:rsidR="001C0F67" w:rsidRPr="001F0F4F" w:rsidRDefault="001C0F67">
      <w:pPr>
        <w:pStyle w:val="af4"/>
        <w:spacing w:after="0" w:line="23" w:lineRule="atLeast"/>
        <w:ind w:left="360"/>
        <w:jc w:val="both"/>
        <w:rPr>
          <w:rFonts w:ascii="Times New Roman" w:hAnsi="Times New Roman" w:cs="Times New Roman"/>
          <w:b/>
          <w:sz w:val="24"/>
          <w:szCs w:val="24"/>
        </w:rPr>
      </w:pPr>
    </w:p>
    <w:p w:rsidR="001C0F67" w:rsidRPr="00F72DED" w:rsidRDefault="00CF5285" w:rsidP="00F72DED">
      <w:pPr>
        <w:pStyle w:val="af4"/>
        <w:numPr>
          <w:ilvl w:val="1"/>
          <w:numId w:val="7"/>
        </w:numPr>
        <w:spacing w:after="0" w:line="23" w:lineRule="atLeast"/>
        <w:ind w:left="0" w:firstLine="0"/>
        <w:jc w:val="center"/>
        <w:rPr>
          <w:rFonts w:ascii="Times New Roman" w:hAnsi="Times New Roman" w:cs="Times New Roman"/>
          <w:b/>
          <w:sz w:val="24"/>
          <w:szCs w:val="24"/>
        </w:rPr>
      </w:pPr>
      <w:r w:rsidRPr="001F0F4F">
        <w:rPr>
          <w:rFonts w:ascii="Times New Roman" w:hAnsi="Times New Roman" w:cs="Times New Roman"/>
          <w:b/>
          <w:sz w:val="24"/>
          <w:szCs w:val="24"/>
        </w:rPr>
        <w:t>Методические материалы для организаторов профильной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Основой для содержательной части программы профильной смены Движения Первых является конструктор профильных смен Движения Первых. Воспитательные события, включенные в конструктор разработаны с учётом традиционных российских духовно нравственных ценностей, закрепленных Указом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 а также с учетом ценностей и программы воспитательной работы Движения Первых.</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Данный раздел подробно описывает формы, форматы и методы орг</w:t>
      </w:r>
      <w:r w:rsidR="005E5FC6">
        <w:rPr>
          <w:rFonts w:ascii="Times New Roman" w:hAnsi="Times New Roman" w:cs="Times New Roman"/>
          <w:sz w:val="24"/>
          <w:szCs w:val="24"/>
        </w:rPr>
        <w:t xml:space="preserve">анизации воспитательной работы </w:t>
      </w:r>
      <w:r w:rsidRPr="001F0F4F">
        <w:rPr>
          <w:rFonts w:ascii="Times New Roman" w:hAnsi="Times New Roman" w:cs="Times New Roman"/>
          <w:sz w:val="24"/>
          <w:szCs w:val="24"/>
        </w:rPr>
        <w:t xml:space="preserve">рамках профильных смен Движения Первых. </w:t>
      </w:r>
    </w:p>
    <w:p w:rsidR="001C0F67" w:rsidRPr="00F72DED" w:rsidRDefault="00CF5285" w:rsidP="00F72DED">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Инвариантный модуль программы составляют методические материалы, вошедшие в конструктор профильных смен Движения Первых. Вариативный модуль представлен в таблице.</w:t>
      </w:r>
    </w:p>
    <w:p w:rsidR="00AD2168" w:rsidRPr="001F0F4F" w:rsidRDefault="00AD2168">
      <w:pPr>
        <w:spacing w:after="0" w:line="23" w:lineRule="atLeast"/>
        <w:ind w:firstLine="709"/>
        <w:jc w:val="both"/>
        <w:rPr>
          <w:rFonts w:ascii="Times New Roman" w:hAnsi="Times New Roman" w:cs="Times New Roman"/>
          <w:b/>
          <w:i/>
          <w:iCs/>
          <w:color w:val="0070C0"/>
          <w:sz w:val="24"/>
          <w:szCs w:val="24"/>
        </w:rPr>
      </w:pPr>
    </w:p>
    <w:p w:rsidR="001C0F67" w:rsidRPr="001F0F4F" w:rsidRDefault="00CF5285">
      <w:pPr>
        <w:spacing w:after="0" w:line="23" w:lineRule="atLeast"/>
        <w:ind w:firstLine="709"/>
        <w:jc w:val="both"/>
        <w:rPr>
          <w:rFonts w:ascii="Times New Roman" w:hAnsi="Times New Roman" w:cs="Times New Roman"/>
          <w:iCs/>
          <w:color w:val="0070C0"/>
          <w:sz w:val="24"/>
          <w:szCs w:val="24"/>
        </w:rPr>
      </w:pPr>
      <w:r w:rsidRPr="001F0F4F">
        <w:rPr>
          <w:rFonts w:ascii="Times New Roman" w:hAnsi="Times New Roman" w:cs="Times New Roman"/>
          <w:b/>
          <w:sz w:val="24"/>
          <w:szCs w:val="24"/>
        </w:rPr>
        <w:t>Методические материалы:</w:t>
      </w:r>
    </w:p>
    <w:tbl>
      <w:tblPr>
        <w:tblStyle w:val="af3"/>
        <w:tblW w:w="0" w:type="auto"/>
        <w:tblLook w:val="04A0" w:firstRow="1" w:lastRow="0" w:firstColumn="1" w:lastColumn="0" w:noHBand="0" w:noVBand="1"/>
      </w:tblPr>
      <w:tblGrid>
        <w:gridCol w:w="561"/>
        <w:gridCol w:w="2739"/>
        <w:gridCol w:w="2771"/>
        <w:gridCol w:w="3274"/>
      </w:tblGrid>
      <w:tr w:rsidR="001C0F67" w:rsidRPr="001F0F4F" w:rsidTr="00E91DCA">
        <w:tc>
          <w:tcPr>
            <w:tcW w:w="561" w:type="dxa"/>
            <w:vAlign w:val="center"/>
          </w:tcPr>
          <w:p w:rsidR="001C0F67" w:rsidRPr="001F0F4F" w:rsidRDefault="00CF5285">
            <w:pPr>
              <w:spacing w:line="23" w:lineRule="atLeast"/>
              <w:jc w:val="center"/>
              <w:rPr>
                <w:rFonts w:ascii="Times New Roman" w:hAnsi="Times New Roman" w:cs="Times New Roman"/>
                <w:b/>
                <w:iCs/>
                <w:color w:val="000000" w:themeColor="text1"/>
                <w:sz w:val="24"/>
                <w:szCs w:val="24"/>
              </w:rPr>
            </w:pPr>
            <w:r w:rsidRPr="001F0F4F">
              <w:rPr>
                <w:rFonts w:ascii="Times New Roman" w:hAnsi="Times New Roman" w:cs="Times New Roman"/>
                <w:b/>
                <w:iCs/>
                <w:color w:val="000000" w:themeColor="text1"/>
                <w:sz w:val="24"/>
                <w:szCs w:val="24"/>
              </w:rPr>
              <w:t>№ п/п</w:t>
            </w:r>
          </w:p>
        </w:tc>
        <w:tc>
          <w:tcPr>
            <w:tcW w:w="2739" w:type="dxa"/>
            <w:vAlign w:val="center"/>
          </w:tcPr>
          <w:p w:rsidR="001C0F67" w:rsidRPr="001F0F4F" w:rsidRDefault="00CF5285">
            <w:pPr>
              <w:spacing w:line="23" w:lineRule="atLeast"/>
              <w:jc w:val="center"/>
              <w:rPr>
                <w:rFonts w:ascii="Times New Roman" w:hAnsi="Times New Roman" w:cs="Times New Roman"/>
                <w:b/>
                <w:iCs/>
                <w:color w:val="000000" w:themeColor="text1"/>
                <w:sz w:val="24"/>
                <w:szCs w:val="24"/>
              </w:rPr>
            </w:pPr>
            <w:r w:rsidRPr="001F0F4F">
              <w:rPr>
                <w:rFonts w:ascii="Times New Roman" w:hAnsi="Times New Roman" w:cs="Times New Roman"/>
                <w:b/>
                <w:iCs/>
                <w:color w:val="000000" w:themeColor="text1"/>
                <w:sz w:val="24"/>
                <w:szCs w:val="24"/>
              </w:rPr>
              <w:t>Название воспитательного события/мероприятия</w:t>
            </w:r>
          </w:p>
        </w:tc>
        <w:tc>
          <w:tcPr>
            <w:tcW w:w="2771" w:type="dxa"/>
            <w:vAlign w:val="center"/>
          </w:tcPr>
          <w:p w:rsidR="001C0F67" w:rsidRPr="001F0F4F" w:rsidRDefault="00CF5285">
            <w:pPr>
              <w:spacing w:line="23" w:lineRule="atLeast"/>
              <w:jc w:val="center"/>
              <w:rPr>
                <w:rFonts w:ascii="Times New Roman" w:hAnsi="Times New Roman" w:cs="Times New Roman"/>
                <w:b/>
                <w:iCs/>
                <w:color w:val="000000" w:themeColor="text1"/>
                <w:sz w:val="24"/>
                <w:szCs w:val="24"/>
              </w:rPr>
            </w:pPr>
            <w:r w:rsidRPr="001F0F4F">
              <w:rPr>
                <w:rFonts w:ascii="Times New Roman" w:hAnsi="Times New Roman" w:cs="Times New Roman"/>
                <w:b/>
                <w:iCs/>
                <w:color w:val="000000" w:themeColor="text1"/>
                <w:sz w:val="24"/>
                <w:szCs w:val="24"/>
              </w:rPr>
              <w:t>Краткое описание</w:t>
            </w:r>
          </w:p>
        </w:tc>
        <w:tc>
          <w:tcPr>
            <w:tcW w:w="3274" w:type="dxa"/>
            <w:vAlign w:val="center"/>
          </w:tcPr>
          <w:p w:rsidR="001C0F67" w:rsidRPr="001F0F4F" w:rsidRDefault="00CF5285">
            <w:pPr>
              <w:spacing w:line="23" w:lineRule="atLeast"/>
              <w:jc w:val="center"/>
              <w:rPr>
                <w:rFonts w:ascii="Times New Roman" w:hAnsi="Times New Roman" w:cs="Times New Roman"/>
                <w:b/>
                <w:iCs/>
                <w:color w:val="000000" w:themeColor="text1"/>
                <w:sz w:val="24"/>
                <w:szCs w:val="24"/>
              </w:rPr>
            </w:pPr>
            <w:r w:rsidRPr="001F0F4F">
              <w:rPr>
                <w:rFonts w:ascii="Times New Roman" w:hAnsi="Times New Roman" w:cs="Times New Roman"/>
                <w:b/>
                <w:iCs/>
                <w:color w:val="000000" w:themeColor="text1"/>
                <w:sz w:val="24"/>
                <w:szCs w:val="24"/>
              </w:rPr>
              <w:t>Ссылка на методические материалы</w:t>
            </w:r>
          </w:p>
        </w:tc>
      </w:tr>
      <w:tr w:rsidR="00AD2168" w:rsidRPr="00E91DCA" w:rsidTr="00E91DCA">
        <w:tc>
          <w:tcPr>
            <w:tcW w:w="561" w:type="dxa"/>
            <w:vAlign w:val="center"/>
          </w:tcPr>
          <w:p w:rsidR="00AD2168" w:rsidRPr="001F0F4F" w:rsidRDefault="00AD2168" w:rsidP="00AD2168">
            <w:pPr>
              <w:pStyle w:val="af4"/>
              <w:numPr>
                <w:ilvl w:val="0"/>
                <w:numId w:val="38"/>
              </w:numPr>
              <w:spacing w:line="23" w:lineRule="atLeast"/>
              <w:jc w:val="center"/>
              <w:rPr>
                <w:rFonts w:ascii="Times New Roman" w:hAnsi="Times New Roman" w:cs="Times New Roman"/>
                <w:b/>
                <w:iCs/>
                <w:color w:val="000000" w:themeColor="text1"/>
                <w:sz w:val="24"/>
                <w:szCs w:val="24"/>
              </w:rPr>
            </w:pPr>
          </w:p>
        </w:tc>
        <w:tc>
          <w:tcPr>
            <w:tcW w:w="2739" w:type="dxa"/>
            <w:vAlign w:val="center"/>
          </w:tcPr>
          <w:p w:rsidR="00AD2168" w:rsidRPr="00B106FB" w:rsidRDefault="00E91DCA" w:rsidP="00E91DCA">
            <w:pPr>
              <w:spacing w:line="23" w:lineRule="atLeast"/>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П</w:t>
            </w:r>
            <w:r w:rsidRPr="00E91DCA">
              <w:rPr>
                <w:rFonts w:ascii="Times New Roman" w:hAnsi="Times New Roman" w:cs="Times New Roman"/>
                <w:iCs/>
                <w:color w:val="000000" w:themeColor="text1"/>
                <w:sz w:val="20"/>
                <w:szCs w:val="20"/>
              </w:rPr>
              <w:t>рограмма краткосрочная для летнего отдыха</w:t>
            </w:r>
            <w:r>
              <w:rPr>
                <w:rFonts w:ascii="Times New Roman" w:hAnsi="Times New Roman" w:cs="Times New Roman"/>
                <w:iCs/>
                <w:color w:val="000000" w:themeColor="text1"/>
                <w:sz w:val="20"/>
                <w:szCs w:val="20"/>
              </w:rPr>
              <w:t xml:space="preserve"> по</w:t>
            </w:r>
            <w:r w:rsidRPr="00E91DCA">
              <w:rPr>
                <w:rFonts w:ascii="Times New Roman" w:hAnsi="Times New Roman" w:cs="Times New Roman"/>
                <w:iCs/>
                <w:color w:val="000000" w:themeColor="text1"/>
                <w:sz w:val="20"/>
                <w:szCs w:val="20"/>
              </w:rPr>
              <w:t xml:space="preserve"> самбо </w:t>
            </w:r>
          </w:p>
        </w:tc>
        <w:tc>
          <w:tcPr>
            <w:tcW w:w="2771" w:type="dxa"/>
            <w:vAlign w:val="center"/>
          </w:tcPr>
          <w:p w:rsidR="00AD2168" w:rsidRPr="00B106FB" w:rsidRDefault="00E91DCA" w:rsidP="00E91DCA">
            <w:pPr>
              <w:spacing w:line="23" w:lineRule="atLeast"/>
              <w:jc w:val="both"/>
              <w:rPr>
                <w:rFonts w:ascii="Times New Roman" w:hAnsi="Times New Roman" w:cs="Times New Roman"/>
                <w:iCs/>
                <w:color w:val="000000" w:themeColor="text1"/>
                <w:sz w:val="20"/>
                <w:szCs w:val="20"/>
              </w:rPr>
            </w:pPr>
            <w:r w:rsidRPr="00E91DCA">
              <w:rPr>
                <w:rFonts w:ascii="Times New Roman" w:hAnsi="Times New Roman" w:cs="Times New Roman"/>
                <w:iCs/>
                <w:color w:val="000000" w:themeColor="text1"/>
                <w:sz w:val="20"/>
                <w:szCs w:val="20"/>
              </w:rPr>
              <w:t>Дополнительная кратко</w:t>
            </w:r>
            <w:r>
              <w:rPr>
                <w:rFonts w:ascii="Times New Roman" w:hAnsi="Times New Roman" w:cs="Times New Roman"/>
                <w:iCs/>
                <w:color w:val="000000" w:themeColor="text1"/>
                <w:sz w:val="20"/>
                <w:szCs w:val="20"/>
              </w:rPr>
              <w:t xml:space="preserve">срочная </w:t>
            </w:r>
            <w:r w:rsidRPr="00E91DCA">
              <w:rPr>
                <w:rFonts w:ascii="Times New Roman" w:hAnsi="Times New Roman" w:cs="Times New Roman"/>
                <w:iCs/>
                <w:color w:val="000000" w:themeColor="text1"/>
                <w:sz w:val="20"/>
                <w:szCs w:val="20"/>
              </w:rPr>
              <w:t xml:space="preserve">общеобразовательная общеразвивающая программа «Самбо» имеет физкультурно-спортивную </w:t>
            </w:r>
            <w:r w:rsidRPr="00E91DCA">
              <w:rPr>
                <w:rFonts w:ascii="Times New Roman" w:hAnsi="Times New Roman" w:cs="Times New Roman"/>
                <w:iCs/>
                <w:color w:val="000000" w:themeColor="text1"/>
                <w:sz w:val="20"/>
                <w:szCs w:val="20"/>
              </w:rPr>
              <w:lastRenderedPageBreak/>
              <w:t>направленность, составлена для занятий с учащимися в учреждении дополнительного образования детей, во время летних каникул, в лагере с дневным пребыванием.</w:t>
            </w:r>
          </w:p>
        </w:tc>
        <w:tc>
          <w:tcPr>
            <w:tcW w:w="3274" w:type="dxa"/>
            <w:vAlign w:val="center"/>
          </w:tcPr>
          <w:p w:rsidR="00E91DCA" w:rsidRPr="00D61A17" w:rsidRDefault="00E91DCA" w:rsidP="00E91DCA">
            <w:pPr>
              <w:spacing w:line="23" w:lineRule="atLeast"/>
              <w:jc w:val="both"/>
              <w:rPr>
                <w:rFonts w:ascii="Times New Roman" w:hAnsi="Times New Roman" w:cs="Times New Roman"/>
                <w:b/>
                <w:i/>
                <w:iCs/>
                <w:sz w:val="24"/>
                <w:szCs w:val="24"/>
              </w:rPr>
            </w:pPr>
          </w:p>
          <w:p w:rsidR="00AD2168" w:rsidRPr="00D61A17" w:rsidRDefault="00AD2168" w:rsidP="00E91DCA">
            <w:pPr>
              <w:spacing w:line="23" w:lineRule="atLeast"/>
              <w:jc w:val="both"/>
              <w:rPr>
                <w:rFonts w:ascii="Times New Roman" w:hAnsi="Times New Roman" w:cs="Times New Roman"/>
                <w:b/>
                <w:i/>
                <w:iCs/>
                <w:sz w:val="24"/>
                <w:szCs w:val="24"/>
              </w:rPr>
            </w:pPr>
            <w:r w:rsidRPr="00E91DCA">
              <w:rPr>
                <w:rFonts w:ascii="Times New Roman" w:hAnsi="Times New Roman" w:cs="Times New Roman"/>
                <w:b/>
                <w:i/>
                <w:iCs/>
                <w:sz w:val="24"/>
                <w:szCs w:val="24"/>
                <w:lang w:val="en-US"/>
              </w:rPr>
              <w:t>https</w:t>
            </w:r>
            <w:r w:rsidRPr="00D61A17">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dush</w:t>
            </w:r>
            <w:proofErr w:type="spellEnd"/>
            <w:r w:rsidRPr="00D61A17">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arti</w:t>
            </w:r>
            <w:proofErr w:type="spellEnd"/>
            <w:r w:rsidRPr="00D61A17">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profiedu</w:t>
            </w:r>
            <w:proofErr w:type="spellEnd"/>
            <w:r w:rsidRPr="00D61A17">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ru</w:t>
            </w:r>
            <w:proofErr w:type="spellEnd"/>
            <w:r w:rsidRPr="00D61A17">
              <w:rPr>
                <w:rFonts w:ascii="Times New Roman" w:hAnsi="Times New Roman" w:cs="Times New Roman"/>
                <w:b/>
                <w:i/>
                <w:iCs/>
                <w:sz w:val="24"/>
                <w:szCs w:val="24"/>
              </w:rPr>
              <w:t>/</w:t>
            </w:r>
            <w:r w:rsidRPr="00E91DCA">
              <w:rPr>
                <w:rFonts w:ascii="Times New Roman" w:hAnsi="Times New Roman" w:cs="Times New Roman"/>
                <w:b/>
                <w:i/>
                <w:iCs/>
                <w:sz w:val="24"/>
                <w:szCs w:val="24"/>
                <w:lang w:val="en-US"/>
              </w:rPr>
              <w:t>site</w:t>
            </w:r>
            <w:r w:rsidRPr="00D61A17">
              <w:rPr>
                <w:rFonts w:ascii="Times New Roman" w:hAnsi="Times New Roman" w:cs="Times New Roman"/>
                <w:b/>
                <w:i/>
                <w:iCs/>
                <w:sz w:val="24"/>
                <w:szCs w:val="24"/>
              </w:rPr>
              <w:t>/</w:t>
            </w:r>
            <w:r w:rsidRPr="00E91DCA">
              <w:rPr>
                <w:rFonts w:ascii="Times New Roman" w:hAnsi="Times New Roman" w:cs="Times New Roman"/>
                <w:b/>
                <w:i/>
                <w:iCs/>
                <w:sz w:val="24"/>
                <w:szCs w:val="24"/>
                <w:lang w:val="en-US"/>
              </w:rPr>
              <w:t>pub</w:t>
            </w:r>
            <w:r w:rsidRPr="00D61A17">
              <w:rPr>
                <w:rFonts w:ascii="Times New Roman" w:hAnsi="Times New Roman" w:cs="Times New Roman"/>
                <w:b/>
                <w:i/>
                <w:iCs/>
                <w:sz w:val="24"/>
                <w:szCs w:val="24"/>
              </w:rPr>
              <w:t>?</w:t>
            </w:r>
            <w:r w:rsidRPr="00E91DCA">
              <w:rPr>
                <w:rFonts w:ascii="Times New Roman" w:hAnsi="Times New Roman" w:cs="Times New Roman"/>
                <w:b/>
                <w:i/>
                <w:iCs/>
                <w:sz w:val="24"/>
                <w:szCs w:val="24"/>
                <w:lang w:val="en-US"/>
              </w:rPr>
              <w:t>id</w:t>
            </w:r>
            <w:r w:rsidRPr="00D61A17">
              <w:rPr>
                <w:rFonts w:ascii="Times New Roman" w:hAnsi="Times New Roman" w:cs="Times New Roman"/>
                <w:b/>
                <w:i/>
                <w:iCs/>
                <w:sz w:val="24"/>
                <w:szCs w:val="24"/>
              </w:rPr>
              <w:t>=10</w:t>
            </w:r>
          </w:p>
        </w:tc>
      </w:tr>
      <w:tr w:rsidR="001C0F67" w:rsidRPr="00E91DCA" w:rsidTr="00E91DCA">
        <w:tc>
          <w:tcPr>
            <w:tcW w:w="561" w:type="dxa"/>
            <w:vAlign w:val="center"/>
          </w:tcPr>
          <w:p w:rsidR="001C0F67" w:rsidRPr="00D61A17" w:rsidRDefault="001C0F67" w:rsidP="00AD2168">
            <w:pPr>
              <w:pStyle w:val="af4"/>
              <w:numPr>
                <w:ilvl w:val="0"/>
                <w:numId w:val="38"/>
              </w:numPr>
              <w:spacing w:line="23" w:lineRule="atLeast"/>
              <w:jc w:val="center"/>
              <w:rPr>
                <w:rFonts w:ascii="Times New Roman" w:hAnsi="Times New Roman" w:cs="Times New Roman"/>
                <w:b/>
                <w:iCs/>
                <w:color w:val="000000" w:themeColor="text1"/>
                <w:sz w:val="24"/>
                <w:szCs w:val="24"/>
              </w:rPr>
            </w:pPr>
          </w:p>
        </w:tc>
        <w:tc>
          <w:tcPr>
            <w:tcW w:w="2739" w:type="dxa"/>
          </w:tcPr>
          <w:p w:rsidR="001C0F67" w:rsidRPr="00E91DCA" w:rsidRDefault="00E91DCA" w:rsidP="00E91DCA">
            <w:pPr>
              <w:jc w:val="both"/>
              <w:rPr>
                <w:rFonts w:ascii="Times New Roman" w:hAnsi="Times New Roman" w:cs="Times New Roman"/>
                <w:iCs/>
                <w:color w:val="0070C0"/>
                <w:sz w:val="24"/>
                <w:szCs w:val="24"/>
              </w:rPr>
            </w:pPr>
            <w:r w:rsidRPr="00E91DCA">
              <w:rPr>
                <w:rFonts w:ascii="Times New Roman" w:hAnsi="Times New Roman" w:cs="Times New Roman"/>
                <w:iCs/>
                <w:szCs w:val="24"/>
              </w:rPr>
              <w:t>Дополнительная краткоср</w:t>
            </w:r>
            <w:r>
              <w:rPr>
                <w:rFonts w:ascii="Times New Roman" w:hAnsi="Times New Roman" w:cs="Times New Roman"/>
                <w:iCs/>
                <w:szCs w:val="24"/>
              </w:rPr>
              <w:t>очная общеразвивающая программа «</w:t>
            </w:r>
            <w:r w:rsidRPr="00E91DCA">
              <w:rPr>
                <w:rFonts w:ascii="Times New Roman" w:hAnsi="Times New Roman" w:cs="Times New Roman"/>
                <w:iCs/>
                <w:szCs w:val="24"/>
              </w:rPr>
              <w:t>Подготовка юных лыжников летом</w:t>
            </w:r>
            <w:r>
              <w:rPr>
                <w:rFonts w:ascii="Times New Roman" w:hAnsi="Times New Roman" w:cs="Times New Roman"/>
                <w:iCs/>
                <w:szCs w:val="24"/>
              </w:rPr>
              <w:t>»</w:t>
            </w:r>
          </w:p>
        </w:tc>
        <w:tc>
          <w:tcPr>
            <w:tcW w:w="2771" w:type="dxa"/>
          </w:tcPr>
          <w:p w:rsidR="001C0F67" w:rsidRPr="00E91DCA" w:rsidRDefault="00E91DCA" w:rsidP="00E91DCA">
            <w:pPr>
              <w:spacing w:line="23" w:lineRule="atLeast"/>
              <w:jc w:val="both"/>
              <w:rPr>
                <w:rFonts w:ascii="Times New Roman" w:hAnsi="Times New Roman" w:cs="Times New Roman"/>
                <w:b/>
                <w:i/>
                <w:iCs/>
                <w:color w:val="0070C0"/>
                <w:sz w:val="20"/>
                <w:szCs w:val="24"/>
              </w:rPr>
            </w:pPr>
            <w:r w:rsidRPr="00E91DCA">
              <w:rPr>
                <w:rFonts w:ascii="Times New Roman" w:eastAsia="Times New Roman" w:hAnsi="Times New Roman" w:cs="Times New Roman"/>
                <w:sz w:val="20"/>
                <w:szCs w:val="28"/>
                <w:lang w:eastAsia="ru-RU"/>
              </w:rPr>
              <w:t xml:space="preserve">Краткосрочная дополнительная общеразвивающая программа физкультурно-спортивной направленности </w:t>
            </w:r>
            <w:r w:rsidRPr="00E91DCA">
              <w:rPr>
                <w:rFonts w:ascii="Times New Roman" w:eastAsia="Times New Roman" w:hAnsi="Times New Roman" w:cs="Times New Roman"/>
                <w:b/>
                <w:sz w:val="20"/>
                <w:szCs w:val="28"/>
                <w:lang w:eastAsia="ru-RU"/>
              </w:rPr>
              <w:t>«Подготовка юных лыжников летом»</w:t>
            </w:r>
            <w:r w:rsidRPr="00E91DCA">
              <w:rPr>
                <w:rFonts w:ascii="Times New Roman" w:eastAsia="Times New Roman" w:hAnsi="Times New Roman" w:cs="Times New Roman"/>
                <w:sz w:val="20"/>
                <w:szCs w:val="28"/>
                <w:lang w:eastAsia="ru-RU"/>
              </w:rPr>
              <w:t xml:space="preserve"> предусматривает подготовку юных лыжников в летний период в рамках лагеря с дневным пребыванием детей</w:t>
            </w:r>
          </w:p>
        </w:tc>
        <w:tc>
          <w:tcPr>
            <w:tcW w:w="3274" w:type="dxa"/>
            <w:vAlign w:val="center"/>
          </w:tcPr>
          <w:p w:rsidR="001C0F67" w:rsidRPr="00E91DCA" w:rsidRDefault="00E91DCA" w:rsidP="00E91DCA">
            <w:pPr>
              <w:spacing w:line="23" w:lineRule="atLeast"/>
              <w:jc w:val="both"/>
              <w:rPr>
                <w:rFonts w:ascii="Times New Roman" w:hAnsi="Times New Roman" w:cs="Times New Roman"/>
                <w:b/>
                <w:i/>
                <w:iCs/>
                <w:sz w:val="24"/>
                <w:szCs w:val="24"/>
              </w:rPr>
            </w:pPr>
            <w:r w:rsidRPr="00E91DCA">
              <w:rPr>
                <w:rFonts w:ascii="Times New Roman" w:hAnsi="Times New Roman" w:cs="Times New Roman"/>
                <w:b/>
                <w:i/>
                <w:iCs/>
                <w:sz w:val="24"/>
                <w:szCs w:val="24"/>
                <w:lang w:val="en-US"/>
              </w:rPr>
              <w:t>https</w:t>
            </w:r>
            <w:r w:rsidRPr="00E91DCA">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dush</w:t>
            </w:r>
            <w:proofErr w:type="spellEnd"/>
            <w:r w:rsidRPr="00E91DCA">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arti</w:t>
            </w:r>
            <w:proofErr w:type="spellEnd"/>
            <w:r w:rsidRPr="00E91DCA">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profiedu</w:t>
            </w:r>
            <w:proofErr w:type="spellEnd"/>
            <w:r w:rsidRPr="00E91DCA">
              <w:rPr>
                <w:rFonts w:ascii="Times New Roman" w:hAnsi="Times New Roman" w:cs="Times New Roman"/>
                <w:b/>
                <w:i/>
                <w:iCs/>
                <w:sz w:val="24"/>
                <w:szCs w:val="24"/>
              </w:rPr>
              <w:t>.</w:t>
            </w:r>
            <w:proofErr w:type="spellStart"/>
            <w:r w:rsidRPr="00E91DCA">
              <w:rPr>
                <w:rFonts w:ascii="Times New Roman" w:hAnsi="Times New Roman" w:cs="Times New Roman"/>
                <w:b/>
                <w:i/>
                <w:iCs/>
                <w:sz w:val="24"/>
                <w:szCs w:val="24"/>
                <w:lang w:val="en-US"/>
              </w:rPr>
              <w:t>ru</w:t>
            </w:r>
            <w:proofErr w:type="spellEnd"/>
            <w:r w:rsidRPr="00E91DCA">
              <w:rPr>
                <w:rFonts w:ascii="Times New Roman" w:hAnsi="Times New Roman" w:cs="Times New Roman"/>
                <w:b/>
                <w:i/>
                <w:iCs/>
                <w:sz w:val="24"/>
                <w:szCs w:val="24"/>
              </w:rPr>
              <w:t>/</w:t>
            </w:r>
            <w:r w:rsidRPr="00E91DCA">
              <w:rPr>
                <w:rFonts w:ascii="Times New Roman" w:hAnsi="Times New Roman" w:cs="Times New Roman"/>
                <w:b/>
                <w:i/>
                <w:iCs/>
                <w:sz w:val="24"/>
                <w:szCs w:val="24"/>
                <w:lang w:val="en-US"/>
              </w:rPr>
              <w:t>site</w:t>
            </w:r>
            <w:r w:rsidRPr="00E91DCA">
              <w:rPr>
                <w:rFonts w:ascii="Times New Roman" w:hAnsi="Times New Roman" w:cs="Times New Roman"/>
                <w:b/>
                <w:i/>
                <w:iCs/>
                <w:sz w:val="24"/>
                <w:szCs w:val="24"/>
              </w:rPr>
              <w:t>/</w:t>
            </w:r>
            <w:r w:rsidRPr="00E91DCA">
              <w:rPr>
                <w:rFonts w:ascii="Times New Roman" w:hAnsi="Times New Roman" w:cs="Times New Roman"/>
                <w:b/>
                <w:i/>
                <w:iCs/>
                <w:sz w:val="24"/>
                <w:szCs w:val="24"/>
                <w:lang w:val="en-US"/>
              </w:rPr>
              <w:t>pub</w:t>
            </w:r>
            <w:r w:rsidRPr="00E91DCA">
              <w:rPr>
                <w:rFonts w:ascii="Times New Roman" w:hAnsi="Times New Roman" w:cs="Times New Roman"/>
                <w:b/>
                <w:i/>
                <w:iCs/>
                <w:sz w:val="24"/>
                <w:szCs w:val="24"/>
              </w:rPr>
              <w:t>?</w:t>
            </w:r>
            <w:r w:rsidRPr="00E91DCA">
              <w:rPr>
                <w:rFonts w:ascii="Times New Roman" w:hAnsi="Times New Roman" w:cs="Times New Roman"/>
                <w:b/>
                <w:i/>
                <w:iCs/>
                <w:sz w:val="24"/>
                <w:szCs w:val="24"/>
                <w:lang w:val="en-US"/>
              </w:rPr>
              <w:t>id</w:t>
            </w:r>
            <w:r w:rsidRPr="00E91DCA">
              <w:rPr>
                <w:rFonts w:ascii="Times New Roman" w:hAnsi="Times New Roman" w:cs="Times New Roman"/>
                <w:b/>
                <w:i/>
                <w:iCs/>
                <w:sz w:val="24"/>
                <w:szCs w:val="24"/>
              </w:rPr>
              <w:t>=10</w:t>
            </w:r>
          </w:p>
        </w:tc>
      </w:tr>
    </w:tbl>
    <w:p w:rsidR="001C0F67" w:rsidRPr="00E91DCA" w:rsidRDefault="001C0F67">
      <w:pPr>
        <w:spacing w:after="0" w:line="23" w:lineRule="atLeast"/>
        <w:ind w:firstLine="709"/>
        <w:jc w:val="both"/>
        <w:rPr>
          <w:rFonts w:ascii="Times New Roman" w:hAnsi="Times New Roman" w:cs="Times New Roman"/>
          <w:sz w:val="24"/>
          <w:szCs w:val="24"/>
        </w:rPr>
      </w:pPr>
    </w:p>
    <w:p w:rsidR="001C0F67" w:rsidRPr="00E91DCA" w:rsidRDefault="001C0F67">
      <w:pPr>
        <w:spacing w:after="0" w:line="23" w:lineRule="atLeast"/>
        <w:jc w:val="both"/>
        <w:rPr>
          <w:rFonts w:ascii="Times New Roman" w:hAnsi="Times New Roman" w:cs="Times New Roman"/>
          <w:sz w:val="24"/>
          <w:szCs w:val="24"/>
        </w:rPr>
      </w:pPr>
    </w:p>
    <w:p w:rsidR="001C0F67" w:rsidRPr="00F72DED" w:rsidRDefault="00CF5285" w:rsidP="00F72DED">
      <w:pPr>
        <w:pStyle w:val="af4"/>
        <w:numPr>
          <w:ilvl w:val="1"/>
          <w:numId w:val="7"/>
        </w:numPr>
        <w:spacing w:after="0" w:line="23" w:lineRule="atLeast"/>
        <w:ind w:left="0" w:firstLine="0"/>
        <w:jc w:val="center"/>
        <w:rPr>
          <w:rFonts w:ascii="Times New Roman" w:hAnsi="Times New Roman" w:cs="Times New Roman"/>
          <w:b/>
          <w:sz w:val="24"/>
          <w:szCs w:val="24"/>
        </w:rPr>
      </w:pPr>
      <w:r w:rsidRPr="001F0F4F">
        <w:rPr>
          <w:rFonts w:ascii="Times New Roman" w:hAnsi="Times New Roman" w:cs="Times New Roman"/>
          <w:b/>
          <w:sz w:val="24"/>
          <w:szCs w:val="24"/>
        </w:rPr>
        <w:t>Диагностика и формы фиксации целей, ожиданий, достигнутых результатов от участия в программе профильной смены</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 xml:space="preserve">В рамках проведения профильной смены важно обеспечить эффективное взаимодействие между всеми участниками процесса — детьми, родителями, вожатыми и программным директором. Одним из ключевых инструментов для оценки результатов и повышения качества организации является форма обратной связи. Она позволяет всем заинтересованным сторонам выразить свои мнения, предложения и замечания, что способствует не только улучшению дальнейших мероприятий, но и формированию открытой и доверительной атмосферы. </w:t>
      </w: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Анализ полученной информации поможет выявить сильные стороны программы, а также области для доработки, обеспечивая тем самым гармоничное развитие каждого участника смены и успешное взаимодействие между всеми сторонами.</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spacing w:after="0" w:line="23" w:lineRule="atLeast"/>
        <w:ind w:firstLine="709"/>
        <w:jc w:val="both"/>
        <w:rPr>
          <w:rFonts w:ascii="Times New Roman" w:hAnsi="Times New Roman" w:cs="Times New Roman"/>
          <w:sz w:val="24"/>
          <w:szCs w:val="24"/>
        </w:rPr>
      </w:pPr>
      <w:r w:rsidRPr="001F0F4F">
        <w:rPr>
          <w:rFonts w:ascii="Times New Roman" w:hAnsi="Times New Roman" w:cs="Times New Roman"/>
          <w:sz w:val="24"/>
          <w:szCs w:val="24"/>
        </w:rPr>
        <w:t>Для сбора обратной связи по итогам профильной смены мы предлагаем заполнить следующие анкеты:</w:t>
      </w:r>
    </w:p>
    <w:p w:rsidR="001C0F67" w:rsidRPr="001F0F4F" w:rsidRDefault="001C0F67">
      <w:pPr>
        <w:spacing w:after="0" w:line="23" w:lineRule="atLeast"/>
        <w:ind w:firstLine="709"/>
        <w:jc w:val="both"/>
        <w:rPr>
          <w:rFonts w:ascii="Times New Roman" w:hAnsi="Times New Roman" w:cs="Times New Roman"/>
          <w:sz w:val="24"/>
          <w:szCs w:val="24"/>
        </w:rPr>
      </w:pPr>
    </w:p>
    <w:p w:rsidR="001C0F67" w:rsidRPr="001F0F4F" w:rsidRDefault="00CF5285">
      <w:pPr>
        <w:pStyle w:val="af4"/>
        <w:numPr>
          <w:ilvl w:val="0"/>
          <w:numId w:val="10"/>
        </w:numPr>
        <w:spacing w:after="0" w:line="23" w:lineRule="atLeast"/>
        <w:ind w:left="0" w:firstLine="709"/>
        <w:jc w:val="both"/>
        <w:rPr>
          <w:rFonts w:ascii="Times New Roman" w:hAnsi="Times New Roman" w:cs="Times New Roman"/>
          <w:color w:val="000000" w:themeColor="text1"/>
          <w:sz w:val="24"/>
          <w:szCs w:val="24"/>
        </w:rPr>
      </w:pPr>
      <w:r w:rsidRPr="001F0F4F">
        <w:rPr>
          <w:rFonts w:ascii="Times New Roman" w:hAnsi="Times New Roman" w:cs="Times New Roman"/>
          <w:b/>
          <w:bCs/>
          <w:color w:val="000000" w:themeColor="text1"/>
          <w:sz w:val="24"/>
          <w:szCs w:val="24"/>
        </w:rPr>
        <w:t>Участники смены</w:t>
      </w:r>
      <w:r w:rsidR="00E91DCA">
        <w:rPr>
          <w:rFonts w:ascii="Times New Roman" w:hAnsi="Times New Roman" w:cs="Times New Roman"/>
          <w:color w:val="000000" w:themeColor="text1"/>
          <w:sz w:val="24"/>
          <w:szCs w:val="24"/>
        </w:rPr>
        <w:t xml:space="preserve"> (дети в возрасте от 8 до 15</w:t>
      </w:r>
      <w:r w:rsidRPr="001F0F4F">
        <w:rPr>
          <w:rFonts w:ascii="Times New Roman" w:hAnsi="Times New Roman" w:cs="Times New Roman"/>
          <w:color w:val="000000" w:themeColor="text1"/>
          <w:sz w:val="24"/>
          <w:szCs w:val="24"/>
        </w:rPr>
        <w:t xml:space="preserve"> лет)</w:t>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rPr>
        <w:t xml:space="preserve">Ссылка на анкету </w:t>
      </w:r>
      <w:hyperlink r:id="rId37" w:tooltip="https://anketolog.ru/smeny_pervyh_utschastniki" w:history="1">
        <w:r w:rsidRPr="001F0F4F">
          <w:rPr>
            <w:rStyle w:val="af9"/>
            <w:rFonts w:ascii="Times New Roman" w:hAnsi="Times New Roman" w:cs="Times New Roman"/>
            <w:i/>
            <w:color w:val="000000" w:themeColor="text1"/>
            <w:sz w:val="24"/>
            <w:szCs w:val="24"/>
            <w:shd w:val="clear" w:color="auto" w:fill="FFFFFF"/>
          </w:rPr>
          <w:t>https://anketolog.ru/smeny_pervyh_utschastniki</w:t>
        </w:r>
      </w:hyperlink>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shd w:val="clear" w:color="auto" w:fill="FFFFFF"/>
          <w:lang w:val="en-US"/>
        </w:rPr>
        <w:t>QR</w:t>
      </w:r>
      <w:r w:rsidRPr="001F0F4F">
        <w:rPr>
          <w:rFonts w:ascii="Times New Roman" w:hAnsi="Times New Roman" w:cs="Times New Roman"/>
          <w:color w:val="000000" w:themeColor="text1"/>
          <w:sz w:val="24"/>
          <w:szCs w:val="24"/>
          <w:shd w:val="clear" w:color="auto" w:fill="FFFFFF"/>
        </w:rPr>
        <w:t>-код</w:t>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noProof/>
          <w:color w:val="000000" w:themeColor="text1"/>
          <w:sz w:val="24"/>
          <w:szCs w:val="24"/>
          <w:shd w:val="clear" w:color="auto" w:fill="FFFFFF"/>
          <w:lang w:eastAsia="ru-RU"/>
        </w:rPr>
        <mc:AlternateContent>
          <mc:Choice Requires="wpg">
            <w:drawing>
              <wp:inline distT="0" distB="0" distL="0" distR="0" wp14:anchorId="2581C87D" wp14:editId="7EF5189B">
                <wp:extent cx="1328468" cy="1328468"/>
                <wp:effectExtent l="0" t="0" r="5080" b="508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38"/>
                        <a:stretch/>
                      </pic:blipFill>
                      <pic:spPr bwMode="auto">
                        <a:xfrm>
                          <a:off x="0" y="0"/>
                          <a:ext cx="1337725" cy="1337725"/>
                        </a:xfrm>
                        <a:prstGeom prst="rect">
                          <a:avLst/>
                        </a:prstGeom>
                        <a:noFill/>
                        <a:ln>
                          <a:noFill/>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4.60pt;height:104.60pt;mso-wrap-distance-left:0.00pt;mso-wrap-distance-top:0.00pt;mso-wrap-distance-right:0.00pt;mso-wrap-distance-bottom:0.00pt;" stroked="f">
                <v:path textboxrect="0,0,0,0"/>
                <v:imagedata r:id="rId53" o:title=""/>
              </v:shape>
            </w:pict>
          </mc:Fallback>
        </mc:AlternateContent>
      </w:r>
    </w:p>
    <w:p w:rsidR="001C0F67" w:rsidRPr="001F0F4F" w:rsidRDefault="001C0F67">
      <w:pPr>
        <w:spacing w:after="0" w:line="23" w:lineRule="atLeast"/>
        <w:ind w:firstLine="709"/>
        <w:contextualSpacing/>
        <w:jc w:val="both"/>
        <w:rPr>
          <w:rFonts w:ascii="Times New Roman" w:hAnsi="Times New Roman" w:cs="Times New Roman"/>
          <w:color w:val="000000" w:themeColor="text1"/>
          <w:sz w:val="24"/>
          <w:szCs w:val="24"/>
        </w:rPr>
      </w:pPr>
    </w:p>
    <w:p w:rsidR="001C0F67" w:rsidRPr="001F0F4F" w:rsidRDefault="00CF5285">
      <w:pPr>
        <w:pStyle w:val="af4"/>
        <w:numPr>
          <w:ilvl w:val="0"/>
          <w:numId w:val="10"/>
        </w:numPr>
        <w:spacing w:after="0" w:line="23" w:lineRule="atLeast"/>
        <w:ind w:left="0" w:firstLine="709"/>
        <w:jc w:val="both"/>
        <w:rPr>
          <w:rFonts w:ascii="Times New Roman" w:hAnsi="Times New Roman" w:cs="Times New Roman"/>
          <w:color w:val="000000" w:themeColor="text1"/>
          <w:sz w:val="24"/>
          <w:szCs w:val="24"/>
        </w:rPr>
      </w:pPr>
      <w:r w:rsidRPr="001F0F4F">
        <w:rPr>
          <w:rFonts w:ascii="Times New Roman" w:hAnsi="Times New Roman" w:cs="Times New Roman"/>
          <w:b/>
          <w:bCs/>
          <w:color w:val="000000" w:themeColor="text1"/>
          <w:sz w:val="24"/>
          <w:szCs w:val="24"/>
        </w:rPr>
        <w:t>Вожатые</w:t>
      </w:r>
      <w:r w:rsidRPr="001F0F4F">
        <w:rPr>
          <w:rFonts w:ascii="Times New Roman" w:hAnsi="Times New Roman" w:cs="Times New Roman"/>
          <w:color w:val="000000" w:themeColor="text1"/>
          <w:sz w:val="24"/>
          <w:szCs w:val="24"/>
        </w:rPr>
        <w:t xml:space="preserve"> (те вожатые, которые осуществляли работу на профильной Смене Первых)</w:t>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rPr>
        <w:t xml:space="preserve">Ссылка на анкету </w:t>
      </w:r>
      <w:hyperlink r:id="rId54" w:tooltip="https://anketolog.ru/smeny_pervyh_vozhaty" w:history="1">
        <w:r w:rsidRPr="001F0F4F">
          <w:rPr>
            <w:rStyle w:val="af9"/>
            <w:rFonts w:ascii="Times New Roman" w:hAnsi="Times New Roman" w:cs="Times New Roman"/>
            <w:i/>
            <w:color w:val="000000" w:themeColor="text1"/>
            <w:sz w:val="24"/>
            <w:szCs w:val="24"/>
            <w:shd w:val="clear" w:color="auto" w:fill="FFFFFF"/>
          </w:rPr>
          <w:t>https://anketolog.ru/smeny_pervyh_vozhaty</w:t>
        </w:r>
      </w:hyperlink>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shd w:val="clear" w:color="auto" w:fill="FFFFFF"/>
          <w:lang w:val="en-US"/>
        </w:rPr>
        <w:t>QR</w:t>
      </w:r>
      <w:r w:rsidRPr="001F0F4F">
        <w:rPr>
          <w:rFonts w:ascii="Times New Roman" w:hAnsi="Times New Roman" w:cs="Times New Roman"/>
          <w:color w:val="000000" w:themeColor="text1"/>
          <w:sz w:val="24"/>
          <w:szCs w:val="24"/>
          <w:shd w:val="clear" w:color="auto" w:fill="FFFFFF"/>
        </w:rPr>
        <w:t>-код</w:t>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noProof/>
          <w:color w:val="000000" w:themeColor="text1"/>
          <w:sz w:val="24"/>
          <w:szCs w:val="24"/>
          <w:shd w:val="clear" w:color="auto" w:fill="FFFFFF"/>
          <w:lang w:eastAsia="ru-RU"/>
        </w:rPr>
        <w:lastRenderedPageBreak/>
        <mc:AlternateContent>
          <mc:Choice Requires="wpg">
            <w:drawing>
              <wp:inline distT="0" distB="0" distL="0" distR="0" wp14:anchorId="1BBDF12A" wp14:editId="60D99FAA">
                <wp:extent cx="1242204" cy="1242204"/>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55"/>
                        <a:stretch/>
                      </pic:blipFill>
                      <pic:spPr bwMode="auto">
                        <a:xfrm>
                          <a:off x="0" y="0"/>
                          <a:ext cx="1254298" cy="1254298"/>
                        </a:xfrm>
                        <a:prstGeom prst="rect">
                          <a:avLst/>
                        </a:prstGeom>
                        <a:noFill/>
                        <a:ln>
                          <a:noFill/>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97.81pt;height:97.81pt;mso-wrap-distance-left:0.00pt;mso-wrap-distance-top:0.00pt;mso-wrap-distance-right:0.00pt;mso-wrap-distance-bottom:0.00pt;" stroked="f">
                <v:path textboxrect="0,0,0,0"/>
                <v:imagedata r:id="rId56" o:title=""/>
              </v:shape>
            </w:pict>
          </mc:Fallback>
        </mc:AlternateContent>
      </w:r>
    </w:p>
    <w:p w:rsidR="001C0F67" w:rsidRPr="001F0F4F" w:rsidRDefault="001C0F67">
      <w:pPr>
        <w:spacing w:after="0" w:line="23" w:lineRule="atLeast"/>
        <w:ind w:firstLine="709"/>
        <w:contextualSpacing/>
        <w:jc w:val="both"/>
        <w:rPr>
          <w:rFonts w:ascii="Times New Roman" w:hAnsi="Times New Roman" w:cs="Times New Roman"/>
          <w:color w:val="000000" w:themeColor="text1"/>
          <w:sz w:val="24"/>
          <w:szCs w:val="24"/>
        </w:rPr>
      </w:pPr>
    </w:p>
    <w:p w:rsidR="001C0F67" w:rsidRPr="001F0F4F" w:rsidRDefault="00CF5285">
      <w:pPr>
        <w:spacing w:after="0" w:line="23" w:lineRule="atLeast"/>
        <w:ind w:firstLine="709"/>
        <w:contextualSpacing/>
        <w:jc w:val="both"/>
        <w:rPr>
          <w:rFonts w:ascii="Times New Roman" w:hAnsi="Times New Roman" w:cs="Times New Roman"/>
          <w:b/>
          <w:bCs/>
          <w:color w:val="000000" w:themeColor="text1"/>
          <w:sz w:val="24"/>
          <w:szCs w:val="24"/>
        </w:rPr>
      </w:pPr>
      <w:r w:rsidRPr="001F0F4F">
        <w:rPr>
          <w:rFonts w:ascii="Times New Roman" w:hAnsi="Times New Roman" w:cs="Times New Roman"/>
          <w:color w:val="000000" w:themeColor="text1"/>
          <w:sz w:val="24"/>
          <w:szCs w:val="24"/>
          <w:shd w:val="clear" w:color="auto" w:fill="FFFFFF"/>
        </w:rPr>
        <w:t xml:space="preserve">3. </w:t>
      </w:r>
      <w:r w:rsidRPr="001F0F4F">
        <w:rPr>
          <w:rFonts w:ascii="Times New Roman" w:hAnsi="Times New Roman" w:cs="Times New Roman"/>
          <w:b/>
          <w:bCs/>
          <w:color w:val="000000" w:themeColor="text1"/>
          <w:sz w:val="24"/>
          <w:szCs w:val="24"/>
          <w:shd w:val="clear" w:color="auto" w:fill="FFFFFF"/>
        </w:rPr>
        <w:t>Программный директор</w:t>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rPr>
      </w:pPr>
      <w:r w:rsidRPr="001F0F4F">
        <w:rPr>
          <w:rFonts w:ascii="Times New Roman" w:hAnsi="Times New Roman" w:cs="Times New Roman"/>
          <w:color w:val="000000" w:themeColor="text1"/>
          <w:sz w:val="24"/>
          <w:szCs w:val="24"/>
        </w:rPr>
        <w:t xml:space="preserve">Ссылка на анкету </w:t>
      </w:r>
      <w:hyperlink r:id="rId57" w:tooltip="https://anketolog.ru/smeny_pervyh_programmny_direktor" w:history="1">
        <w:r w:rsidRPr="001F0F4F">
          <w:rPr>
            <w:rStyle w:val="af9"/>
            <w:rFonts w:ascii="Times New Roman" w:hAnsi="Times New Roman" w:cs="Times New Roman"/>
            <w:i/>
            <w:color w:val="000000" w:themeColor="text1"/>
            <w:sz w:val="24"/>
            <w:szCs w:val="24"/>
            <w:shd w:val="clear" w:color="auto" w:fill="FFFFFF"/>
          </w:rPr>
          <w:t>https://anketolog.ru/smeny_pervyh_programmny_direktor</w:t>
        </w:r>
      </w:hyperlink>
    </w:p>
    <w:p w:rsidR="001C0F67" w:rsidRPr="001F0F4F" w:rsidRDefault="00CF5285">
      <w:pPr>
        <w:tabs>
          <w:tab w:val="right" w:pos="9355"/>
        </w:tabs>
        <w:spacing w:after="0" w:line="23" w:lineRule="atLeast"/>
        <w:ind w:firstLine="709"/>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shd w:val="clear" w:color="auto" w:fill="FFFFFF"/>
          <w:lang w:val="en-US"/>
        </w:rPr>
        <w:t>QR</w:t>
      </w:r>
      <w:r w:rsidRPr="001F0F4F">
        <w:rPr>
          <w:rFonts w:ascii="Times New Roman" w:hAnsi="Times New Roman" w:cs="Times New Roman"/>
          <w:color w:val="000000" w:themeColor="text1"/>
          <w:sz w:val="24"/>
          <w:szCs w:val="24"/>
          <w:shd w:val="clear" w:color="auto" w:fill="FFFFFF"/>
        </w:rPr>
        <w:t>-код</w:t>
      </w:r>
      <w:r w:rsidRPr="001F0F4F">
        <w:rPr>
          <w:rFonts w:ascii="Times New Roman" w:hAnsi="Times New Roman" w:cs="Times New Roman"/>
          <w:color w:val="000000" w:themeColor="text1"/>
          <w:sz w:val="24"/>
          <w:szCs w:val="24"/>
          <w:shd w:val="clear" w:color="auto" w:fill="FFFFFF"/>
        </w:rPr>
        <w:tab/>
      </w: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rPr>
      </w:pPr>
      <w:r w:rsidRPr="001F0F4F">
        <w:rPr>
          <w:rFonts w:ascii="Times New Roman" w:hAnsi="Times New Roman" w:cs="Times New Roman"/>
          <w:noProof/>
          <w:color w:val="000000" w:themeColor="text1"/>
          <w:sz w:val="24"/>
          <w:szCs w:val="24"/>
          <w:shd w:val="clear" w:color="auto" w:fill="FFFFFF"/>
          <w:lang w:eastAsia="ru-RU"/>
        </w:rPr>
        <mc:AlternateContent>
          <mc:Choice Requires="wpg">
            <w:drawing>
              <wp:inline distT="0" distB="0" distL="0" distR="0" wp14:anchorId="17CF1A92" wp14:editId="7F3B1665">
                <wp:extent cx="1268083" cy="1268083"/>
                <wp:effectExtent l="0" t="0" r="8890" b="889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58"/>
                        <a:stretch/>
                      </pic:blipFill>
                      <pic:spPr bwMode="auto">
                        <a:xfrm>
                          <a:off x="0" y="0"/>
                          <a:ext cx="1280250" cy="1280250"/>
                        </a:xfrm>
                        <a:prstGeom prst="rect">
                          <a:avLst/>
                        </a:prstGeom>
                        <a:noFill/>
                        <a:ln>
                          <a:noFill/>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99.85pt;height:99.85pt;mso-wrap-distance-left:0.00pt;mso-wrap-distance-top:0.00pt;mso-wrap-distance-right:0.00pt;mso-wrap-distance-bottom:0.00pt;" stroked="f">
                <v:path textboxrect="0,0,0,0"/>
                <v:imagedata r:id="rId59" o:title=""/>
              </v:shape>
            </w:pict>
          </mc:Fallback>
        </mc:AlternateContent>
      </w:r>
    </w:p>
    <w:p w:rsidR="001C0F67" w:rsidRPr="001F0F4F" w:rsidRDefault="001C0F67">
      <w:pPr>
        <w:spacing w:after="0" w:line="23" w:lineRule="atLeast"/>
        <w:ind w:firstLine="709"/>
        <w:contextualSpacing/>
        <w:jc w:val="both"/>
        <w:rPr>
          <w:rFonts w:ascii="Times New Roman" w:hAnsi="Times New Roman" w:cs="Times New Roman"/>
          <w:color w:val="000000" w:themeColor="text1"/>
          <w:sz w:val="24"/>
          <w:szCs w:val="24"/>
        </w:rPr>
      </w:pPr>
    </w:p>
    <w:p w:rsidR="001C0F67" w:rsidRPr="001F0F4F" w:rsidRDefault="00CF5285">
      <w:pPr>
        <w:spacing w:after="0" w:line="23" w:lineRule="atLeast"/>
        <w:ind w:firstLine="709"/>
        <w:contextualSpacing/>
        <w:jc w:val="both"/>
        <w:rPr>
          <w:rFonts w:ascii="Times New Roman" w:hAnsi="Times New Roman" w:cs="Times New Roman"/>
          <w:color w:val="000000" w:themeColor="text1"/>
          <w:sz w:val="24"/>
          <w:szCs w:val="24"/>
        </w:rPr>
      </w:pPr>
      <w:r w:rsidRPr="001F0F4F">
        <w:rPr>
          <w:rFonts w:ascii="Times New Roman" w:hAnsi="Times New Roman" w:cs="Times New Roman"/>
          <w:color w:val="000000" w:themeColor="text1"/>
          <w:sz w:val="24"/>
          <w:szCs w:val="24"/>
        </w:rPr>
        <w:t>Для прохождения опроса родителями предлагаем направить следующее сообщение вместе со ссылкой на анкету:</w:t>
      </w:r>
    </w:p>
    <w:p w:rsidR="001C0F67" w:rsidRPr="001F0F4F" w:rsidRDefault="001C0F67">
      <w:pPr>
        <w:spacing w:after="0" w:line="23" w:lineRule="atLeast"/>
        <w:ind w:firstLine="709"/>
        <w:contextualSpacing/>
        <w:jc w:val="both"/>
        <w:rPr>
          <w:rFonts w:ascii="Times New Roman" w:hAnsi="Times New Roman" w:cs="Times New Roman"/>
          <w:color w:val="000000" w:themeColor="text1"/>
          <w:sz w:val="24"/>
          <w:szCs w:val="24"/>
        </w:rPr>
      </w:pPr>
    </w:p>
    <w:p w:rsidR="001C0F67" w:rsidRPr="001F0F4F" w:rsidRDefault="00CF5285">
      <w:pPr>
        <w:spacing w:after="0" w:line="23" w:lineRule="atLeast"/>
        <w:ind w:firstLine="709"/>
        <w:jc w:val="both"/>
        <w:rPr>
          <w:rFonts w:ascii="Times New Roman" w:hAnsi="Times New Roman" w:cs="Times New Roman"/>
          <w:b/>
          <w:bCs/>
          <w:i/>
          <w:color w:val="000000" w:themeColor="text1"/>
          <w:sz w:val="24"/>
          <w:szCs w:val="24"/>
        </w:rPr>
      </w:pPr>
      <w:r w:rsidRPr="001F0F4F">
        <w:rPr>
          <w:rFonts w:ascii="Times New Roman" w:hAnsi="Times New Roman" w:cs="Times New Roman"/>
          <w:b/>
          <w:bCs/>
          <w:i/>
          <w:color w:val="000000" w:themeColor="text1"/>
          <w:sz w:val="24"/>
          <w:szCs w:val="24"/>
        </w:rPr>
        <w:t>Уважаемые родители (а также бабушки, дедушки и другие старшие родственники)!</w:t>
      </w:r>
    </w:p>
    <w:p w:rsidR="001C0F67" w:rsidRPr="001F0F4F" w:rsidRDefault="00CF5285">
      <w:pPr>
        <w:spacing w:after="0" w:line="23" w:lineRule="atLeast"/>
        <w:ind w:firstLine="709"/>
        <w:jc w:val="both"/>
        <w:rPr>
          <w:rFonts w:ascii="Times New Roman" w:hAnsi="Times New Roman" w:cs="Times New Roman"/>
          <w:i/>
          <w:color w:val="000000" w:themeColor="text1"/>
          <w:sz w:val="24"/>
          <w:szCs w:val="24"/>
        </w:rPr>
      </w:pPr>
      <w:r w:rsidRPr="001F0F4F">
        <w:rPr>
          <w:rFonts w:ascii="Times New Roman" w:hAnsi="Times New Roman" w:cs="Times New Roman"/>
          <w:i/>
          <w:color w:val="000000" w:themeColor="text1"/>
          <w:sz w:val="24"/>
          <w:szCs w:val="24"/>
        </w:rPr>
        <w:t>Ваш ребенок принял участие в профильной смене Движения Первых. Просим вас оценить разные аспекты пребывания в лагере.</w:t>
      </w:r>
    </w:p>
    <w:p w:rsidR="001C0F67" w:rsidRPr="001F0F4F" w:rsidRDefault="00CF5285">
      <w:pPr>
        <w:spacing w:after="0" w:line="23" w:lineRule="atLeast"/>
        <w:ind w:firstLine="709"/>
        <w:jc w:val="both"/>
        <w:rPr>
          <w:rFonts w:ascii="Times New Roman" w:hAnsi="Times New Roman" w:cs="Times New Roman"/>
          <w:i/>
          <w:color w:val="000000" w:themeColor="text1"/>
          <w:sz w:val="24"/>
          <w:szCs w:val="24"/>
        </w:rPr>
      </w:pPr>
      <w:r w:rsidRPr="001F0F4F">
        <w:rPr>
          <w:rFonts w:ascii="Times New Roman" w:hAnsi="Times New Roman" w:cs="Times New Roman"/>
          <w:i/>
          <w:color w:val="000000" w:themeColor="text1"/>
          <w:sz w:val="24"/>
          <w:szCs w:val="24"/>
        </w:rPr>
        <w:t>Для нас важно узнать, какие эмоции вызвало у ребенка пребывание на смене, что можно было бы улучшить. Ваше мнение мы учтем в дальнейшей работе.</w:t>
      </w:r>
    </w:p>
    <w:p w:rsidR="001C0F67" w:rsidRPr="001F0F4F" w:rsidRDefault="001C0F67">
      <w:pPr>
        <w:spacing w:after="0" w:line="23" w:lineRule="atLeast"/>
        <w:ind w:firstLine="709"/>
        <w:jc w:val="both"/>
        <w:rPr>
          <w:rFonts w:ascii="Times New Roman" w:hAnsi="Times New Roman" w:cs="Times New Roman"/>
          <w:i/>
          <w:color w:val="000000" w:themeColor="text1"/>
          <w:sz w:val="24"/>
          <w:szCs w:val="24"/>
        </w:rPr>
      </w:pPr>
    </w:p>
    <w:p w:rsidR="001C0F67" w:rsidRPr="001F0F4F" w:rsidRDefault="00CF5285">
      <w:pPr>
        <w:spacing w:after="0" w:line="23" w:lineRule="atLeast"/>
        <w:ind w:firstLine="709"/>
        <w:jc w:val="both"/>
        <w:rPr>
          <w:rFonts w:ascii="Times New Roman" w:hAnsi="Times New Roman" w:cs="Times New Roman"/>
          <w:i/>
          <w:color w:val="000000" w:themeColor="text1"/>
          <w:sz w:val="24"/>
          <w:szCs w:val="24"/>
        </w:rPr>
      </w:pPr>
      <w:r w:rsidRPr="001F0F4F">
        <w:rPr>
          <w:rFonts w:ascii="Times New Roman" w:hAnsi="Times New Roman" w:cs="Times New Roman"/>
          <w:i/>
          <w:color w:val="000000" w:themeColor="text1"/>
          <w:sz w:val="24"/>
          <w:szCs w:val="24"/>
        </w:rPr>
        <w:t>Опрос анонимный, заполнение анкеты займет 5-7 минут.</w:t>
      </w:r>
    </w:p>
    <w:p w:rsidR="001C0F67" w:rsidRPr="001F0F4F" w:rsidRDefault="001C0F67">
      <w:pPr>
        <w:spacing w:after="0" w:line="23" w:lineRule="atLeast"/>
        <w:ind w:firstLine="709"/>
        <w:jc w:val="both"/>
        <w:rPr>
          <w:rFonts w:ascii="Times New Roman" w:hAnsi="Times New Roman" w:cs="Times New Roman"/>
          <w:i/>
          <w:color w:val="000000" w:themeColor="text1"/>
          <w:sz w:val="24"/>
          <w:szCs w:val="24"/>
        </w:rPr>
      </w:pPr>
    </w:p>
    <w:p w:rsidR="001C0F67" w:rsidRPr="001F0F4F" w:rsidRDefault="00CF5285">
      <w:pPr>
        <w:spacing w:after="0" w:line="23" w:lineRule="atLeast"/>
        <w:ind w:firstLine="709"/>
        <w:jc w:val="both"/>
        <w:rPr>
          <w:rFonts w:ascii="Times New Roman" w:hAnsi="Times New Roman" w:cs="Times New Roman"/>
          <w:i/>
          <w:color w:val="000000" w:themeColor="text1"/>
          <w:sz w:val="24"/>
          <w:szCs w:val="24"/>
        </w:rPr>
      </w:pPr>
      <w:r w:rsidRPr="001F0F4F">
        <w:rPr>
          <w:rFonts w:ascii="Times New Roman" w:hAnsi="Times New Roman" w:cs="Times New Roman"/>
          <w:i/>
          <w:color w:val="000000" w:themeColor="text1"/>
          <w:sz w:val="24"/>
          <w:szCs w:val="24"/>
        </w:rPr>
        <w:t>Заранее благодарим за искренние ответы!</w:t>
      </w:r>
    </w:p>
    <w:p w:rsidR="001C0F67" w:rsidRPr="001F0F4F" w:rsidRDefault="00CF5285">
      <w:pPr>
        <w:spacing w:after="0" w:line="23" w:lineRule="atLeast"/>
        <w:ind w:firstLine="709"/>
        <w:contextualSpacing/>
        <w:jc w:val="both"/>
        <w:rPr>
          <w:rFonts w:ascii="Times New Roman" w:hAnsi="Times New Roman" w:cs="Times New Roman"/>
          <w:i/>
          <w:color w:val="000000" w:themeColor="text1"/>
          <w:sz w:val="24"/>
          <w:szCs w:val="24"/>
        </w:rPr>
      </w:pPr>
      <w:r w:rsidRPr="001F0F4F">
        <w:rPr>
          <w:rFonts w:ascii="Times New Roman" w:hAnsi="Times New Roman" w:cs="Times New Roman"/>
          <w:i/>
          <w:color w:val="000000" w:themeColor="text1"/>
          <w:sz w:val="24"/>
          <w:szCs w:val="24"/>
        </w:rPr>
        <w:t xml:space="preserve">Ссылка на анкету </w:t>
      </w:r>
      <w:hyperlink r:id="rId60" w:tooltip="https://anketolog.ru/smeny_pervyh_roditeli" w:history="1">
        <w:r w:rsidRPr="001F0F4F">
          <w:rPr>
            <w:rStyle w:val="af9"/>
            <w:rFonts w:ascii="Times New Roman" w:hAnsi="Times New Roman" w:cs="Times New Roman"/>
            <w:i/>
            <w:color w:val="000000" w:themeColor="text1"/>
            <w:sz w:val="24"/>
            <w:szCs w:val="24"/>
            <w:shd w:val="clear" w:color="auto" w:fill="FFFFFF"/>
          </w:rPr>
          <w:t>https://anketolog.ru/smeny_pervyh_roditeli</w:t>
        </w:r>
      </w:hyperlink>
    </w:p>
    <w:p w:rsidR="001C0F67" w:rsidRPr="001F0F4F" w:rsidRDefault="00CF5285">
      <w:pPr>
        <w:spacing w:after="0" w:line="23" w:lineRule="atLeast"/>
        <w:ind w:firstLine="708"/>
        <w:contextualSpacing/>
        <w:jc w:val="both"/>
        <w:rPr>
          <w:rFonts w:ascii="Times New Roman" w:hAnsi="Times New Roman" w:cs="Times New Roman"/>
          <w:color w:val="000000" w:themeColor="text1"/>
          <w:sz w:val="24"/>
          <w:szCs w:val="24"/>
          <w:shd w:val="clear" w:color="auto" w:fill="FFFFFF"/>
        </w:rPr>
      </w:pPr>
      <w:r w:rsidRPr="001F0F4F">
        <w:rPr>
          <w:rFonts w:ascii="Times New Roman" w:hAnsi="Times New Roman" w:cs="Times New Roman"/>
          <w:color w:val="000000" w:themeColor="text1"/>
          <w:sz w:val="24"/>
          <w:szCs w:val="24"/>
          <w:shd w:val="clear" w:color="auto" w:fill="FFFFFF"/>
          <w:lang w:val="en-US"/>
        </w:rPr>
        <w:t>QR</w:t>
      </w:r>
      <w:r w:rsidRPr="001F0F4F">
        <w:rPr>
          <w:rFonts w:ascii="Times New Roman" w:hAnsi="Times New Roman" w:cs="Times New Roman"/>
          <w:color w:val="000000" w:themeColor="text1"/>
          <w:sz w:val="24"/>
          <w:szCs w:val="24"/>
          <w:shd w:val="clear" w:color="auto" w:fill="FFFFFF"/>
        </w:rPr>
        <w:t>-код</w:t>
      </w:r>
    </w:p>
    <w:p w:rsidR="001C0F67" w:rsidRPr="001F0F4F" w:rsidRDefault="00CF5285">
      <w:pPr>
        <w:spacing w:after="0" w:line="23" w:lineRule="atLeast"/>
        <w:ind w:firstLine="709"/>
        <w:contextualSpacing/>
        <w:jc w:val="both"/>
        <w:rPr>
          <w:rFonts w:ascii="Times New Roman" w:hAnsi="Times New Roman" w:cs="Times New Roman"/>
          <w:i/>
          <w:color w:val="000000" w:themeColor="text1"/>
          <w:sz w:val="24"/>
          <w:szCs w:val="24"/>
          <w:shd w:val="clear" w:color="auto" w:fill="FFFFFF"/>
        </w:rPr>
      </w:pPr>
      <w:r w:rsidRPr="001F0F4F">
        <w:rPr>
          <w:rFonts w:ascii="Times New Roman" w:hAnsi="Times New Roman" w:cs="Times New Roman"/>
          <w:i/>
          <w:noProof/>
          <w:color w:val="000000" w:themeColor="text1"/>
          <w:sz w:val="24"/>
          <w:szCs w:val="24"/>
          <w:shd w:val="clear" w:color="auto" w:fill="FFFFFF"/>
          <w:lang w:eastAsia="ru-RU"/>
        </w:rPr>
        <mc:AlternateContent>
          <mc:Choice Requires="wpg">
            <w:drawing>
              <wp:inline distT="0" distB="0" distL="0" distR="0" wp14:anchorId="18D72C36" wp14:editId="11C7CF7D">
                <wp:extent cx="1293963" cy="1293963"/>
                <wp:effectExtent l="0" t="0" r="1905" b="1905"/>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pic:cNvPicPr>
                      </pic:nvPicPr>
                      <pic:blipFill>
                        <a:blip r:embed="rId61"/>
                        <a:stretch/>
                      </pic:blipFill>
                      <pic:spPr bwMode="auto">
                        <a:xfrm>
                          <a:off x="0" y="0"/>
                          <a:ext cx="1300713" cy="1300713"/>
                        </a:xfrm>
                        <a:prstGeom prst="rect">
                          <a:avLst/>
                        </a:prstGeom>
                        <a:noFill/>
                        <a:ln>
                          <a:noFill/>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01.89pt;height:101.89pt;mso-wrap-distance-left:0.00pt;mso-wrap-distance-top:0.00pt;mso-wrap-distance-right:0.00pt;mso-wrap-distance-bottom:0.00pt;" stroked="f">
                <v:path textboxrect="0,0,0,0"/>
                <v:imagedata r:id="rId62" o:title=""/>
              </v:shape>
            </w:pict>
          </mc:Fallback>
        </mc:AlternateContent>
      </w:r>
    </w:p>
    <w:p w:rsidR="001C0F67" w:rsidRPr="001F0F4F" w:rsidRDefault="001C0F67">
      <w:pPr>
        <w:spacing w:after="0" w:line="23" w:lineRule="atLeast"/>
        <w:ind w:firstLine="709"/>
        <w:contextualSpacing/>
        <w:jc w:val="both"/>
        <w:rPr>
          <w:rFonts w:ascii="Times New Roman" w:hAnsi="Times New Roman" w:cs="Times New Roman"/>
          <w:color w:val="000000" w:themeColor="text1"/>
          <w:sz w:val="24"/>
          <w:szCs w:val="24"/>
        </w:rPr>
      </w:pPr>
    </w:p>
    <w:p w:rsidR="001C0F67" w:rsidRPr="001F0F4F" w:rsidRDefault="001C0F67">
      <w:pPr>
        <w:spacing w:after="0" w:line="23" w:lineRule="atLeast"/>
        <w:ind w:firstLine="709"/>
        <w:jc w:val="both"/>
        <w:rPr>
          <w:rFonts w:ascii="Times New Roman" w:hAnsi="Times New Roman" w:cs="Times New Roman"/>
          <w:color w:val="000000" w:themeColor="text1"/>
          <w:sz w:val="24"/>
          <w:szCs w:val="24"/>
        </w:rPr>
      </w:pPr>
    </w:p>
    <w:p w:rsidR="001C0F67" w:rsidRPr="001F0F4F" w:rsidRDefault="00CF5285">
      <w:pPr>
        <w:rPr>
          <w:rFonts w:ascii="Times New Roman" w:hAnsi="Times New Roman" w:cs="Times New Roman"/>
          <w:b/>
          <w:sz w:val="24"/>
          <w:szCs w:val="24"/>
        </w:rPr>
      </w:pPr>
      <w:r w:rsidRPr="001F0F4F">
        <w:rPr>
          <w:rFonts w:ascii="Times New Roman" w:hAnsi="Times New Roman" w:cs="Times New Roman"/>
          <w:b/>
          <w:sz w:val="24"/>
          <w:szCs w:val="24"/>
        </w:rPr>
        <w:br w:type="page" w:clear="all"/>
      </w:r>
    </w:p>
    <w:p w:rsidR="001C0F67" w:rsidRPr="001F0F4F" w:rsidRDefault="00CF5285">
      <w:pPr>
        <w:spacing w:after="0" w:line="23" w:lineRule="atLeast"/>
        <w:ind w:firstLine="709"/>
        <w:jc w:val="center"/>
        <w:rPr>
          <w:rFonts w:ascii="Times New Roman" w:hAnsi="Times New Roman" w:cs="Times New Roman"/>
          <w:b/>
          <w:sz w:val="24"/>
          <w:szCs w:val="24"/>
        </w:rPr>
      </w:pPr>
      <w:r w:rsidRPr="001F0F4F">
        <w:rPr>
          <w:rFonts w:ascii="Times New Roman" w:hAnsi="Times New Roman" w:cs="Times New Roman"/>
          <w:b/>
          <w:sz w:val="24"/>
          <w:szCs w:val="24"/>
        </w:rPr>
        <w:lastRenderedPageBreak/>
        <w:t>Список литературы</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proofErr w:type="spellStart"/>
      <w:r w:rsidRPr="001F0F4F">
        <w:rPr>
          <w:rFonts w:ascii="Times New Roman" w:hAnsi="Times New Roman" w:cs="Times New Roman"/>
          <w:sz w:val="24"/>
          <w:szCs w:val="24"/>
        </w:rPr>
        <w:t>Байбородова</w:t>
      </w:r>
      <w:proofErr w:type="spellEnd"/>
      <w:r w:rsidRPr="001F0F4F">
        <w:rPr>
          <w:rFonts w:ascii="Times New Roman" w:hAnsi="Times New Roman" w:cs="Times New Roman"/>
          <w:sz w:val="24"/>
          <w:szCs w:val="24"/>
        </w:rPr>
        <w:t>, Л.В. Воспитательная работа в детском загородном лагере: [</w:t>
      </w:r>
      <w:proofErr w:type="gramStart"/>
      <w:r w:rsidRPr="001F0F4F">
        <w:rPr>
          <w:rFonts w:ascii="Times New Roman" w:hAnsi="Times New Roman" w:cs="Times New Roman"/>
          <w:sz w:val="24"/>
          <w:szCs w:val="24"/>
        </w:rPr>
        <w:t>Учеб.-</w:t>
      </w:r>
      <w:proofErr w:type="gramEnd"/>
      <w:r w:rsidRPr="001F0F4F">
        <w:rPr>
          <w:rFonts w:ascii="Times New Roman" w:hAnsi="Times New Roman" w:cs="Times New Roman"/>
          <w:sz w:val="24"/>
          <w:szCs w:val="24"/>
        </w:rPr>
        <w:t xml:space="preserve">метод. пособие] / Л. В. </w:t>
      </w:r>
      <w:proofErr w:type="spellStart"/>
      <w:r w:rsidRPr="001F0F4F">
        <w:rPr>
          <w:rFonts w:ascii="Times New Roman" w:hAnsi="Times New Roman" w:cs="Times New Roman"/>
          <w:sz w:val="24"/>
          <w:szCs w:val="24"/>
        </w:rPr>
        <w:t>Байбородова</w:t>
      </w:r>
      <w:proofErr w:type="spellEnd"/>
      <w:r w:rsidRPr="001F0F4F">
        <w:rPr>
          <w:rFonts w:ascii="Times New Roman" w:hAnsi="Times New Roman" w:cs="Times New Roman"/>
          <w:sz w:val="24"/>
          <w:szCs w:val="24"/>
        </w:rPr>
        <w:t>, М. И. Рожков. — Ярославль: Акад. развития, 2003. — 254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proofErr w:type="spellStart"/>
      <w:r w:rsidRPr="00F72DED">
        <w:rPr>
          <w:rFonts w:ascii="Times New Roman" w:hAnsi="Times New Roman" w:cs="Times New Roman"/>
          <w:sz w:val="24"/>
          <w:szCs w:val="24"/>
        </w:rPr>
        <w:t>Батаева</w:t>
      </w:r>
      <w:proofErr w:type="spellEnd"/>
      <w:r w:rsidRPr="00F72DED">
        <w:rPr>
          <w:rFonts w:ascii="Times New Roman" w:hAnsi="Times New Roman" w:cs="Times New Roman"/>
          <w:sz w:val="24"/>
          <w:szCs w:val="24"/>
        </w:rPr>
        <w:t xml:space="preserve">, М. Д., </w:t>
      </w:r>
      <w:proofErr w:type="spellStart"/>
      <w:r w:rsidRPr="00F72DED">
        <w:rPr>
          <w:rFonts w:ascii="Times New Roman" w:hAnsi="Times New Roman" w:cs="Times New Roman"/>
          <w:sz w:val="24"/>
          <w:szCs w:val="24"/>
        </w:rPr>
        <w:t>Галой</w:t>
      </w:r>
      <w:proofErr w:type="spellEnd"/>
      <w:r w:rsidRPr="00F72DED">
        <w:rPr>
          <w:rFonts w:ascii="Times New Roman" w:hAnsi="Times New Roman" w:cs="Times New Roman"/>
          <w:sz w:val="24"/>
          <w:szCs w:val="24"/>
        </w:rPr>
        <w:t xml:space="preserve">, Н. Ю., Голышев, Г. С. и др. Организация массовых мероприятий в детском оздоровительном лагере. Методические рекомендации / Под общей редакцией Е. А. </w:t>
      </w:r>
      <w:proofErr w:type="spellStart"/>
      <w:r w:rsidRPr="00F72DED">
        <w:rPr>
          <w:rFonts w:ascii="Times New Roman" w:hAnsi="Times New Roman" w:cs="Times New Roman"/>
          <w:sz w:val="24"/>
          <w:szCs w:val="24"/>
        </w:rPr>
        <w:t>Левановой</w:t>
      </w:r>
      <w:proofErr w:type="spellEnd"/>
      <w:r w:rsidRPr="00F72DED">
        <w:rPr>
          <w:rFonts w:ascii="Times New Roman" w:hAnsi="Times New Roman" w:cs="Times New Roman"/>
          <w:sz w:val="24"/>
          <w:szCs w:val="24"/>
        </w:rPr>
        <w:t>, Т. Н. Сахаровой. – Москва: МПГУ, 2017. – 212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Борисова М. М. Педагогика детского оздоровительного лагеря / </w:t>
      </w:r>
      <w:r w:rsidRPr="00F72DED">
        <w:rPr>
          <w:rFonts w:ascii="Times New Roman" w:hAnsi="Times New Roman" w:cs="Times New Roman"/>
          <w:sz w:val="24"/>
          <w:szCs w:val="24"/>
        </w:rPr>
        <w:br/>
        <w:t>М. М. Борисова, Н. Н. Илюшина, Н. П. Павлова. – М.: Инфра-М, 2018. – 224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Воспитание гражданина: сборник / А. С. Макаренко; </w:t>
      </w:r>
      <w:r w:rsidRPr="00F72DED">
        <w:rPr>
          <w:rFonts w:ascii="Times New Roman" w:hAnsi="Times New Roman" w:cs="Times New Roman"/>
          <w:sz w:val="24"/>
          <w:szCs w:val="24"/>
        </w:rPr>
        <w:br/>
        <w:t xml:space="preserve">сост.: Р. М. </w:t>
      </w:r>
      <w:proofErr w:type="spellStart"/>
      <w:r w:rsidRPr="00F72DED">
        <w:rPr>
          <w:rFonts w:ascii="Times New Roman" w:hAnsi="Times New Roman" w:cs="Times New Roman"/>
          <w:sz w:val="24"/>
          <w:szCs w:val="24"/>
        </w:rPr>
        <w:t>Бескина</w:t>
      </w:r>
      <w:proofErr w:type="spellEnd"/>
      <w:r w:rsidRPr="00F72DED">
        <w:rPr>
          <w:rFonts w:ascii="Times New Roman" w:hAnsi="Times New Roman" w:cs="Times New Roman"/>
          <w:sz w:val="24"/>
          <w:szCs w:val="24"/>
        </w:rPr>
        <w:t xml:space="preserve">, М. Д. Виноградова. - Москва: Просвещение, 1988. </w:t>
      </w:r>
      <w:r w:rsidRPr="00F72DED">
        <w:rPr>
          <w:rFonts w:ascii="Times New Roman" w:hAnsi="Times New Roman" w:cs="Times New Roman"/>
          <w:sz w:val="24"/>
          <w:szCs w:val="24"/>
        </w:rPr>
        <w:br/>
        <w:t>- 301,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Детское движение. Словарь-справочник / сост. и ред. </w:t>
      </w:r>
      <w:r w:rsidRPr="00F72DED">
        <w:rPr>
          <w:rFonts w:ascii="Times New Roman" w:hAnsi="Times New Roman" w:cs="Times New Roman"/>
          <w:sz w:val="24"/>
          <w:szCs w:val="24"/>
        </w:rPr>
        <w:br/>
        <w:t xml:space="preserve">Т.В. </w:t>
      </w:r>
      <w:proofErr w:type="spellStart"/>
      <w:r w:rsidRPr="00F72DED">
        <w:rPr>
          <w:rFonts w:ascii="Times New Roman" w:hAnsi="Times New Roman" w:cs="Times New Roman"/>
          <w:sz w:val="24"/>
          <w:szCs w:val="24"/>
        </w:rPr>
        <w:t>Трухачева</w:t>
      </w:r>
      <w:proofErr w:type="spellEnd"/>
      <w:r w:rsidRPr="00F72DED">
        <w:rPr>
          <w:rFonts w:ascii="Times New Roman" w:hAnsi="Times New Roman" w:cs="Times New Roman"/>
          <w:sz w:val="24"/>
          <w:szCs w:val="24"/>
        </w:rPr>
        <w:t>, А.Г. Кирпичник. – М., 2005. – 544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Доценко, И.Г. Проектирование смены в детском оздоровительном лагере: Учебное пособие/ И.Г. Доценко, Росс. гос. проф.- </w:t>
      </w:r>
      <w:proofErr w:type="spellStart"/>
      <w:r w:rsidRPr="00F72DED">
        <w:rPr>
          <w:rFonts w:ascii="Times New Roman" w:hAnsi="Times New Roman" w:cs="Times New Roman"/>
          <w:sz w:val="24"/>
          <w:szCs w:val="24"/>
        </w:rPr>
        <w:t>пед</w:t>
      </w:r>
      <w:proofErr w:type="spellEnd"/>
      <w:r w:rsidRPr="00F72DED">
        <w:rPr>
          <w:rFonts w:ascii="Times New Roman" w:hAnsi="Times New Roman" w:cs="Times New Roman"/>
          <w:sz w:val="24"/>
          <w:szCs w:val="24"/>
        </w:rPr>
        <w:t xml:space="preserve">. ун-т. – Екатеринбург, </w:t>
      </w:r>
      <w:r w:rsidR="00F72DED">
        <w:rPr>
          <w:rFonts w:ascii="Times New Roman" w:hAnsi="Times New Roman" w:cs="Times New Roman"/>
          <w:sz w:val="24"/>
          <w:szCs w:val="24"/>
        </w:rPr>
        <w:t>2014</w:t>
      </w:r>
      <w:r w:rsidR="00F72DED" w:rsidRPr="00F72DED">
        <w:rPr>
          <w:rFonts w:ascii="Times New Roman" w:hAnsi="Times New Roman" w:cs="Times New Roman"/>
          <w:sz w:val="24"/>
          <w:szCs w:val="24"/>
        </w:rPr>
        <w:t xml:space="preserve"> –</w:t>
      </w:r>
      <w:r w:rsidRPr="00F72DED">
        <w:rPr>
          <w:rFonts w:ascii="Times New Roman" w:hAnsi="Times New Roman" w:cs="Times New Roman"/>
          <w:sz w:val="24"/>
          <w:szCs w:val="24"/>
        </w:rPr>
        <w:t xml:space="preserve"> М. Издательство Перо, 2014 – 143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Как вести за </w:t>
      </w:r>
      <w:r w:rsidR="00F72DED" w:rsidRPr="00F72DED">
        <w:rPr>
          <w:rFonts w:ascii="Times New Roman" w:hAnsi="Times New Roman" w:cs="Times New Roman"/>
          <w:sz w:val="24"/>
          <w:szCs w:val="24"/>
        </w:rPr>
        <w:t>собой:</w:t>
      </w:r>
      <w:r w:rsidRPr="00F72DED">
        <w:rPr>
          <w:rFonts w:ascii="Times New Roman" w:hAnsi="Times New Roman" w:cs="Times New Roman"/>
          <w:sz w:val="24"/>
          <w:szCs w:val="24"/>
        </w:rPr>
        <w:t xml:space="preserve"> большая книга </w:t>
      </w:r>
      <w:r w:rsidR="00F72DED" w:rsidRPr="00F72DED">
        <w:rPr>
          <w:rFonts w:ascii="Times New Roman" w:hAnsi="Times New Roman" w:cs="Times New Roman"/>
          <w:sz w:val="24"/>
          <w:szCs w:val="24"/>
        </w:rPr>
        <w:t>вожатого:</w:t>
      </w:r>
      <w:r w:rsidRPr="00F72DED">
        <w:rPr>
          <w:rFonts w:ascii="Times New Roman" w:hAnsi="Times New Roman" w:cs="Times New Roman"/>
          <w:sz w:val="24"/>
          <w:szCs w:val="24"/>
        </w:rPr>
        <w:t xml:space="preserve"> учебное пособие / под научной редакцией Л.И. Маленковой. - Москва: Педагогическое общество России, 2004. - 607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Куприянов Б.В., </w:t>
      </w:r>
      <w:proofErr w:type="spellStart"/>
      <w:r w:rsidRPr="00F72DED">
        <w:rPr>
          <w:rFonts w:ascii="Times New Roman" w:hAnsi="Times New Roman" w:cs="Times New Roman"/>
          <w:sz w:val="24"/>
          <w:szCs w:val="24"/>
        </w:rPr>
        <w:t>Миновская</w:t>
      </w:r>
      <w:proofErr w:type="spellEnd"/>
      <w:r w:rsidRPr="00F72DED">
        <w:rPr>
          <w:rFonts w:ascii="Times New Roman" w:hAnsi="Times New Roman" w:cs="Times New Roman"/>
          <w:sz w:val="24"/>
          <w:szCs w:val="24"/>
        </w:rPr>
        <w:t xml:space="preserve"> О. В. Технология и методика работы вожатого в лагере: учебное пособие. – Кострома: Издательство «Авантитул», 2024. – 208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proofErr w:type="spellStart"/>
      <w:r w:rsidRPr="00F72DED">
        <w:rPr>
          <w:rFonts w:ascii="Times New Roman" w:hAnsi="Times New Roman" w:cs="Times New Roman"/>
          <w:sz w:val="24"/>
          <w:szCs w:val="24"/>
        </w:rPr>
        <w:t>Немов</w:t>
      </w:r>
      <w:proofErr w:type="spellEnd"/>
      <w:r w:rsidRPr="00F72DED">
        <w:rPr>
          <w:rFonts w:ascii="Times New Roman" w:hAnsi="Times New Roman" w:cs="Times New Roman"/>
          <w:sz w:val="24"/>
          <w:szCs w:val="24"/>
        </w:rPr>
        <w:t xml:space="preserve"> Р.С. Путь к коллективу: Книга для учителей о психологии ученического коллектива / Р.С. </w:t>
      </w:r>
      <w:proofErr w:type="spellStart"/>
      <w:r w:rsidRPr="00F72DED">
        <w:rPr>
          <w:rFonts w:ascii="Times New Roman" w:hAnsi="Times New Roman" w:cs="Times New Roman"/>
          <w:sz w:val="24"/>
          <w:szCs w:val="24"/>
        </w:rPr>
        <w:t>Немов</w:t>
      </w:r>
      <w:proofErr w:type="spellEnd"/>
      <w:r w:rsidRPr="00F72DED">
        <w:rPr>
          <w:rFonts w:ascii="Times New Roman" w:hAnsi="Times New Roman" w:cs="Times New Roman"/>
          <w:sz w:val="24"/>
          <w:szCs w:val="24"/>
        </w:rPr>
        <w:t>, А.Г. Кирпичник. - М.: Педагогика, 1988. - 144 с.</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 xml:space="preserve">Нормативно-правовые основы вожатской деятельности: Методические рекомендации / Н.Ю. </w:t>
      </w:r>
      <w:proofErr w:type="spellStart"/>
      <w:r w:rsidRPr="00F72DED">
        <w:rPr>
          <w:rFonts w:ascii="Times New Roman" w:hAnsi="Times New Roman" w:cs="Times New Roman"/>
          <w:sz w:val="24"/>
          <w:szCs w:val="24"/>
        </w:rPr>
        <w:t>Лесконог</w:t>
      </w:r>
      <w:proofErr w:type="spellEnd"/>
      <w:r w:rsidRPr="00F72DED">
        <w:rPr>
          <w:rFonts w:ascii="Times New Roman" w:hAnsi="Times New Roman" w:cs="Times New Roman"/>
          <w:sz w:val="24"/>
          <w:szCs w:val="24"/>
        </w:rPr>
        <w:t xml:space="preserve">, Е.Н. Матюхина, А.А. Сажина, С.З. Могилевская, С.Ю. Смирнова; Под ред. Н. Ю. </w:t>
      </w:r>
      <w:proofErr w:type="spellStart"/>
      <w:r w:rsidRPr="00F72DED">
        <w:rPr>
          <w:rFonts w:ascii="Times New Roman" w:hAnsi="Times New Roman" w:cs="Times New Roman"/>
          <w:sz w:val="24"/>
          <w:szCs w:val="24"/>
        </w:rPr>
        <w:t>Лесконог</w:t>
      </w:r>
      <w:proofErr w:type="spellEnd"/>
      <w:r w:rsidRPr="00F72DED">
        <w:rPr>
          <w:rFonts w:ascii="Times New Roman" w:hAnsi="Times New Roman" w:cs="Times New Roman"/>
          <w:sz w:val="24"/>
          <w:szCs w:val="24"/>
        </w:rPr>
        <w:t>, Е. Н. Матюхиной. – Москва: МПГУ, 2017. – 156 c.</w:t>
      </w:r>
    </w:p>
    <w:p w:rsid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Рожков М. И. Развитие самоуправления в детских коллективах: учебно-методическое пособие. – М.: ВЛАДОС, 2002 – 160 с.</w:t>
      </w:r>
    </w:p>
    <w:p w:rsidR="001C0F67" w:rsidRPr="00F72DED" w:rsidRDefault="00CF5285" w:rsidP="00F72DED">
      <w:pPr>
        <w:pStyle w:val="af4"/>
        <w:numPr>
          <w:ilvl w:val="0"/>
          <w:numId w:val="24"/>
        </w:numPr>
        <w:spacing w:after="0" w:line="23" w:lineRule="atLeast"/>
        <w:ind w:left="-567" w:firstLine="284"/>
        <w:jc w:val="both"/>
        <w:rPr>
          <w:rFonts w:ascii="Times New Roman" w:hAnsi="Times New Roman" w:cs="Times New Roman"/>
          <w:sz w:val="24"/>
          <w:szCs w:val="24"/>
        </w:rPr>
      </w:pPr>
      <w:r w:rsidRPr="00F72DED">
        <w:rPr>
          <w:rFonts w:ascii="Times New Roman" w:hAnsi="Times New Roman" w:cs="Times New Roman"/>
          <w:sz w:val="24"/>
          <w:szCs w:val="24"/>
        </w:rPr>
        <w:t>Уманский Л. И. Личность. Организаторская деятельность. Коллектив: Избранные труды / Отв. ред. А. Г. Кирпичник. – Кострома: КГУ, 2001. – 208 с.</w:t>
      </w:r>
    </w:p>
    <w:bookmarkEnd w:id="2"/>
    <w:p w:rsidR="001C0F67" w:rsidRPr="001F0F4F" w:rsidRDefault="001C0F67">
      <w:pPr>
        <w:pStyle w:val="af4"/>
        <w:spacing w:after="0" w:line="276" w:lineRule="auto"/>
        <w:ind w:left="709"/>
        <w:rPr>
          <w:rFonts w:ascii="Times New Roman" w:hAnsi="Times New Roman" w:cs="Times New Roman"/>
          <w:sz w:val="24"/>
          <w:szCs w:val="24"/>
        </w:rPr>
      </w:pPr>
    </w:p>
    <w:p w:rsidR="001C0F67" w:rsidRPr="001F0F4F" w:rsidRDefault="001C0F67">
      <w:pPr>
        <w:rPr>
          <w:rFonts w:ascii="Times New Roman" w:hAnsi="Times New Roman" w:cs="Times New Roman"/>
          <w:sz w:val="24"/>
          <w:szCs w:val="24"/>
        </w:rPr>
      </w:pPr>
    </w:p>
    <w:p w:rsidR="001C0F67" w:rsidRPr="001F0F4F" w:rsidRDefault="001C0F67">
      <w:pPr>
        <w:pStyle w:val="af4"/>
        <w:spacing w:after="0" w:line="276" w:lineRule="auto"/>
        <w:ind w:left="709"/>
        <w:rPr>
          <w:rFonts w:ascii="Times New Roman" w:hAnsi="Times New Roman" w:cs="Times New Roman"/>
          <w:sz w:val="24"/>
          <w:szCs w:val="24"/>
        </w:rPr>
      </w:pPr>
    </w:p>
    <w:sectPr w:rsidR="001C0F67" w:rsidRPr="001F0F4F" w:rsidSect="00AD2856">
      <w:footerReference w:type="default" r:id="rId63"/>
      <w:pgSz w:w="11906" w:h="16838"/>
      <w:pgMar w:top="1134" w:right="850" w:bottom="1134" w:left="1701" w:header="709" w:footer="709"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C98" w:rsidRDefault="002C6C98">
      <w:pPr>
        <w:spacing w:after="0" w:line="240" w:lineRule="auto"/>
      </w:pPr>
      <w:r>
        <w:separator/>
      </w:r>
    </w:p>
  </w:endnote>
  <w:endnote w:type="continuationSeparator" w:id="0">
    <w:p w:rsidR="002C6C98" w:rsidRDefault="002C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V">
    <w:altName w:val="Courier New"/>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738739"/>
      <w:docPartObj>
        <w:docPartGallery w:val="Page Numbers (Bottom of Page)"/>
        <w:docPartUnique/>
      </w:docPartObj>
    </w:sdtPr>
    <w:sdtEndPr/>
    <w:sdtContent>
      <w:p w:rsidR="007A09F5" w:rsidRDefault="007A09F5">
        <w:pPr>
          <w:pStyle w:val="aff3"/>
          <w:jc w:val="center"/>
        </w:pPr>
        <w:r>
          <w:fldChar w:fldCharType="begin"/>
        </w:r>
        <w:r>
          <w:instrText>PAGE   \* MERGEFORMAT</w:instrText>
        </w:r>
        <w:r>
          <w:fldChar w:fldCharType="separate"/>
        </w:r>
        <w:r w:rsidR="00C346C9">
          <w:rPr>
            <w:noProof/>
          </w:rPr>
          <w:t>2</w:t>
        </w:r>
        <w:r>
          <w:fldChar w:fldCharType="end"/>
        </w:r>
      </w:p>
    </w:sdtContent>
  </w:sdt>
  <w:p w:rsidR="007A09F5" w:rsidRDefault="007A09F5">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364950"/>
      <w:docPartObj>
        <w:docPartGallery w:val="Page Numbers (Bottom of Page)"/>
        <w:docPartUnique/>
      </w:docPartObj>
    </w:sdtPr>
    <w:sdtEndPr/>
    <w:sdtContent>
      <w:p w:rsidR="007A09F5" w:rsidRDefault="007A09F5">
        <w:pPr>
          <w:pStyle w:val="aff3"/>
          <w:jc w:val="center"/>
        </w:pPr>
        <w:r>
          <w:fldChar w:fldCharType="begin"/>
        </w:r>
        <w:r>
          <w:instrText>PAGE   \* MERGEFORMAT</w:instrText>
        </w:r>
        <w:r>
          <w:fldChar w:fldCharType="separate"/>
        </w:r>
        <w:r w:rsidR="00C346C9">
          <w:rPr>
            <w:noProof/>
          </w:rPr>
          <w:t>31</w:t>
        </w:r>
        <w:r>
          <w:fldChar w:fldCharType="end"/>
        </w:r>
      </w:p>
    </w:sdtContent>
  </w:sdt>
  <w:p w:rsidR="007A09F5" w:rsidRDefault="007A09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C98" w:rsidRDefault="002C6C98">
      <w:pPr>
        <w:spacing w:after="0" w:line="240" w:lineRule="auto"/>
      </w:pPr>
      <w:r>
        <w:separator/>
      </w:r>
    </w:p>
  </w:footnote>
  <w:footnote w:type="continuationSeparator" w:id="0">
    <w:p w:rsidR="002C6C98" w:rsidRDefault="002C6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1F2"/>
    <w:multiLevelType w:val="hybridMultilevel"/>
    <w:tmpl w:val="B148AFD8"/>
    <w:lvl w:ilvl="0" w:tplc="993AC1DE">
      <w:start w:val="1"/>
      <w:numFmt w:val="bullet"/>
      <w:lvlText w:val=""/>
      <w:lvlJc w:val="left"/>
      <w:pPr>
        <w:ind w:left="720" w:hanging="360"/>
      </w:pPr>
      <w:rPr>
        <w:rFonts w:ascii="Symbol" w:hAnsi="Symbol" w:hint="default"/>
      </w:rPr>
    </w:lvl>
    <w:lvl w:ilvl="1" w:tplc="DC08B2CA">
      <w:start w:val="1"/>
      <w:numFmt w:val="bullet"/>
      <w:lvlText w:val="o"/>
      <w:lvlJc w:val="left"/>
      <w:pPr>
        <w:ind w:left="1440" w:hanging="360"/>
      </w:pPr>
      <w:rPr>
        <w:rFonts w:ascii="Courier New" w:hAnsi="Courier New" w:cs="Courier New" w:hint="default"/>
      </w:rPr>
    </w:lvl>
    <w:lvl w:ilvl="2" w:tplc="A64A03EA">
      <w:start w:val="1"/>
      <w:numFmt w:val="bullet"/>
      <w:lvlText w:val=""/>
      <w:lvlJc w:val="left"/>
      <w:pPr>
        <w:ind w:left="2160" w:hanging="360"/>
      </w:pPr>
      <w:rPr>
        <w:rFonts w:ascii="Wingdings" w:hAnsi="Wingdings" w:hint="default"/>
      </w:rPr>
    </w:lvl>
    <w:lvl w:ilvl="3" w:tplc="98FED076">
      <w:start w:val="1"/>
      <w:numFmt w:val="bullet"/>
      <w:lvlText w:val=""/>
      <w:lvlJc w:val="left"/>
      <w:pPr>
        <w:ind w:left="2880" w:hanging="360"/>
      </w:pPr>
      <w:rPr>
        <w:rFonts w:ascii="Symbol" w:hAnsi="Symbol" w:hint="default"/>
      </w:rPr>
    </w:lvl>
    <w:lvl w:ilvl="4" w:tplc="F6941880">
      <w:start w:val="1"/>
      <w:numFmt w:val="bullet"/>
      <w:lvlText w:val="o"/>
      <w:lvlJc w:val="left"/>
      <w:pPr>
        <w:ind w:left="3600" w:hanging="360"/>
      </w:pPr>
      <w:rPr>
        <w:rFonts w:ascii="Courier New" w:hAnsi="Courier New" w:cs="Courier New" w:hint="default"/>
      </w:rPr>
    </w:lvl>
    <w:lvl w:ilvl="5" w:tplc="4502B1E8">
      <w:start w:val="1"/>
      <w:numFmt w:val="bullet"/>
      <w:lvlText w:val=""/>
      <w:lvlJc w:val="left"/>
      <w:pPr>
        <w:ind w:left="4320" w:hanging="360"/>
      </w:pPr>
      <w:rPr>
        <w:rFonts w:ascii="Wingdings" w:hAnsi="Wingdings" w:hint="default"/>
      </w:rPr>
    </w:lvl>
    <w:lvl w:ilvl="6" w:tplc="87B25DB2">
      <w:start w:val="1"/>
      <w:numFmt w:val="bullet"/>
      <w:lvlText w:val=""/>
      <w:lvlJc w:val="left"/>
      <w:pPr>
        <w:ind w:left="5040" w:hanging="360"/>
      </w:pPr>
      <w:rPr>
        <w:rFonts w:ascii="Symbol" w:hAnsi="Symbol" w:hint="default"/>
      </w:rPr>
    </w:lvl>
    <w:lvl w:ilvl="7" w:tplc="07F0D190">
      <w:start w:val="1"/>
      <w:numFmt w:val="bullet"/>
      <w:lvlText w:val="o"/>
      <w:lvlJc w:val="left"/>
      <w:pPr>
        <w:ind w:left="5760" w:hanging="360"/>
      </w:pPr>
      <w:rPr>
        <w:rFonts w:ascii="Courier New" w:hAnsi="Courier New" w:cs="Courier New" w:hint="default"/>
      </w:rPr>
    </w:lvl>
    <w:lvl w:ilvl="8" w:tplc="04404DF8">
      <w:start w:val="1"/>
      <w:numFmt w:val="bullet"/>
      <w:lvlText w:val=""/>
      <w:lvlJc w:val="left"/>
      <w:pPr>
        <w:ind w:left="6480" w:hanging="360"/>
      </w:pPr>
      <w:rPr>
        <w:rFonts w:ascii="Wingdings" w:hAnsi="Wingdings" w:hint="default"/>
      </w:rPr>
    </w:lvl>
  </w:abstractNum>
  <w:abstractNum w:abstractNumId="1" w15:restartNumberingAfterBreak="0">
    <w:nsid w:val="02B057FD"/>
    <w:multiLevelType w:val="multilevel"/>
    <w:tmpl w:val="2C5E6780"/>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6035340"/>
    <w:multiLevelType w:val="hybridMultilevel"/>
    <w:tmpl w:val="13FE61D2"/>
    <w:lvl w:ilvl="0" w:tplc="3BF82AC4">
      <w:start w:val="1"/>
      <w:numFmt w:val="decimal"/>
      <w:lvlText w:val="%1."/>
      <w:lvlJc w:val="left"/>
      <w:pPr>
        <w:ind w:left="1429" w:hanging="360"/>
      </w:pPr>
    </w:lvl>
    <w:lvl w:ilvl="1" w:tplc="EB6AEC28">
      <w:start w:val="1"/>
      <w:numFmt w:val="lowerLetter"/>
      <w:lvlText w:val="%2."/>
      <w:lvlJc w:val="left"/>
      <w:pPr>
        <w:ind w:left="2149" w:hanging="360"/>
      </w:pPr>
    </w:lvl>
    <w:lvl w:ilvl="2" w:tplc="6F86DFCA">
      <w:start w:val="1"/>
      <w:numFmt w:val="lowerRoman"/>
      <w:lvlText w:val="%3."/>
      <w:lvlJc w:val="right"/>
      <w:pPr>
        <w:ind w:left="2869" w:hanging="180"/>
      </w:pPr>
    </w:lvl>
    <w:lvl w:ilvl="3" w:tplc="F27E7A38">
      <w:start w:val="1"/>
      <w:numFmt w:val="decimal"/>
      <w:lvlText w:val="%4."/>
      <w:lvlJc w:val="left"/>
      <w:pPr>
        <w:ind w:left="3589" w:hanging="360"/>
      </w:pPr>
    </w:lvl>
    <w:lvl w:ilvl="4" w:tplc="24321EBC">
      <w:start w:val="1"/>
      <w:numFmt w:val="lowerLetter"/>
      <w:lvlText w:val="%5."/>
      <w:lvlJc w:val="left"/>
      <w:pPr>
        <w:ind w:left="4309" w:hanging="360"/>
      </w:pPr>
    </w:lvl>
    <w:lvl w:ilvl="5" w:tplc="6C14A0DA">
      <w:start w:val="1"/>
      <w:numFmt w:val="lowerRoman"/>
      <w:lvlText w:val="%6."/>
      <w:lvlJc w:val="right"/>
      <w:pPr>
        <w:ind w:left="5029" w:hanging="180"/>
      </w:pPr>
    </w:lvl>
    <w:lvl w:ilvl="6" w:tplc="5B5C50AC">
      <w:start w:val="1"/>
      <w:numFmt w:val="decimal"/>
      <w:lvlText w:val="%7."/>
      <w:lvlJc w:val="left"/>
      <w:pPr>
        <w:ind w:left="5749" w:hanging="360"/>
      </w:pPr>
    </w:lvl>
    <w:lvl w:ilvl="7" w:tplc="4DDA1528">
      <w:start w:val="1"/>
      <w:numFmt w:val="lowerLetter"/>
      <w:lvlText w:val="%8."/>
      <w:lvlJc w:val="left"/>
      <w:pPr>
        <w:ind w:left="6469" w:hanging="360"/>
      </w:pPr>
    </w:lvl>
    <w:lvl w:ilvl="8" w:tplc="28047CD4">
      <w:start w:val="1"/>
      <w:numFmt w:val="lowerRoman"/>
      <w:lvlText w:val="%9."/>
      <w:lvlJc w:val="right"/>
      <w:pPr>
        <w:ind w:left="7189" w:hanging="180"/>
      </w:pPr>
    </w:lvl>
  </w:abstractNum>
  <w:abstractNum w:abstractNumId="3" w15:restartNumberingAfterBreak="0">
    <w:nsid w:val="15493499"/>
    <w:multiLevelType w:val="hybridMultilevel"/>
    <w:tmpl w:val="FFECB914"/>
    <w:lvl w:ilvl="0" w:tplc="70BAF2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282B67"/>
    <w:multiLevelType w:val="hybridMultilevel"/>
    <w:tmpl w:val="967EDA5E"/>
    <w:lvl w:ilvl="0" w:tplc="F2820A4E">
      <w:start w:val="1"/>
      <w:numFmt w:val="bullet"/>
      <w:lvlText w:val=""/>
      <w:lvlJc w:val="left"/>
      <w:pPr>
        <w:ind w:left="1429" w:hanging="360"/>
      </w:pPr>
      <w:rPr>
        <w:rFonts w:ascii="Symbol" w:hAnsi="Symbol" w:hint="default"/>
      </w:rPr>
    </w:lvl>
    <w:lvl w:ilvl="1" w:tplc="AB58D6B8">
      <w:start w:val="1"/>
      <w:numFmt w:val="bullet"/>
      <w:lvlText w:val="o"/>
      <w:lvlJc w:val="left"/>
      <w:pPr>
        <w:ind w:left="2149" w:hanging="360"/>
      </w:pPr>
      <w:rPr>
        <w:rFonts w:ascii="Courier New" w:hAnsi="Courier New" w:cs="Courier New" w:hint="default"/>
      </w:rPr>
    </w:lvl>
    <w:lvl w:ilvl="2" w:tplc="FC3C4406">
      <w:start w:val="1"/>
      <w:numFmt w:val="bullet"/>
      <w:lvlText w:val=""/>
      <w:lvlJc w:val="left"/>
      <w:pPr>
        <w:ind w:left="2869" w:hanging="360"/>
      </w:pPr>
      <w:rPr>
        <w:rFonts w:ascii="Wingdings" w:hAnsi="Wingdings" w:hint="default"/>
      </w:rPr>
    </w:lvl>
    <w:lvl w:ilvl="3" w:tplc="F86A9E1E">
      <w:start w:val="1"/>
      <w:numFmt w:val="bullet"/>
      <w:lvlText w:val=""/>
      <w:lvlJc w:val="left"/>
      <w:pPr>
        <w:ind w:left="3589" w:hanging="360"/>
      </w:pPr>
      <w:rPr>
        <w:rFonts w:ascii="Symbol" w:hAnsi="Symbol" w:hint="default"/>
      </w:rPr>
    </w:lvl>
    <w:lvl w:ilvl="4" w:tplc="64C2C6F0">
      <w:start w:val="1"/>
      <w:numFmt w:val="bullet"/>
      <w:lvlText w:val="o"/>
      <w:lvlJc w:val="left"/>
      <w:pPr>
        <w:ind w:left="4309" w:hanging="360"/>
      </w:pPr>
      <w:rPr>
        <w:rFonts w:ascii="Courier New" w:hAnsi="Courier New" w:cs="Courier New" w:hint="default"/>
      </w:rPr>
    </w:lvl>
    <w:lvl w:ilvl="5" w:tplc="91480C26">
      <w:start w:val="1"/>
      <w:numFmt w:val="bullet"/>
      <w:lvlText w:val=""/>
      <w:lvlJc w:val="left"/>
      <w:pPr>
        <w:ind w:left="5029" w:hanging="360"/>
      </w:pPr>
      <w:rPr>
        <w:rFonts w:ascii="Wingdings" w:hAnsi="Wingdings" w:hint="default"/>
      </w:rPr>
    </w:lvl>
    <w:lvl w:ilvl="6" w:tplc="6BDEB1F2">
      <w:start w:val="1"/>
      <w:numFmt w:val="bullet"/>
      <w:lvlText w:val=""/>
      <w:lvlJc w:val="left"/>
      <w:pPr>
        <w:ind w:left="5749" w:hanging="360"/>
      </w:pPr>
      <w:rPr>
        <w:rFonts w:ascii="Symbol" w:hAnsi="Symbol" w:hint="default"/>
      </w:rPr>
    </w:lvl>
    <w:lvl w:ilvl="7" w:tplc="4692DA14">
      <w:start w:val="1"/>
      <w:numFmt w:val="bullet"/>
      <w:lvlText w:val="o"/>
      <w:lvlJc w:val="left"/>
      <w:pPr>
        <w:ind w:left="6469" w:hanging="360"/>
      </w:pPr>
      <w:rPr>
        <w:rFonts w:ascii="Courier New" w:hAnsi="Courier New" w:cs="Courier New" w:hint="default"/>
      </w:rPr>
    </w:lvl>
    <w:lvl w:ilvl="8" w:tplc="E424EE82">
      <w:start w:val="1"/>
      <w:numFmt w:val="bullet"/>
      <w:lvlText w:val=""/>
      <w:lvlJc w:val="left"/>
      <w:pPr>
        <w:ind w:left="7189" w:hanging="360"/>
      </w:pPr>
      <w:rPr>
        <w:rFonts w:ascii="Wingdings" w:hAnsi="Wingdings" w:hint="default"/>
      </w:rPr>
    </w:lvl>
  </w:abstractNum>
  <w:abstractNum w:abstractNumId="5" w15:restartNumberingAfterBreak="0">
    <w:nsid w:val="175967C7"/>
    <w:multiLevelType w:val="multilevel"/>
    <w:tmpl w:val="095C8DF4"/>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 w15:restartNumberingAfterBreak="0">
    <w:nsid w:val="1763709B"/>
    <w:multiLevelType w:val="hybridMultilevel"/>
    <w:tmpl w:val="9A0EB382"/>
    <w:lvl w:ilvl="0" w:tplc="1E68F154">
      <w:start w:val="1"/>
      <w:numFmt w:val="bullet"/>
      <w:lvlText w:val=""/>
      <w:lvlJc w:val="left"/>
      <w:pPr>
        <w:ind w:left="1287" w:hanging="360"/>
      </w:pPr>
      <w:rPr>
        <w:rFonts w:ascii="Symbol" w:hAnsi="Symbol" w:hint="default"/>
      </w:rPr>
    </w:lvl>
    <w:lvl w:ilvl="1" w:tplc="A2F04CC0">
      <w:start w:val="1"/>
      <w:numFmt w:val="bullet"/>
      <w:lvlText w:val="o"/>
      <w:lvlJc w:val="left"/>
      <w:pPr>
        <w:ind w:left="2007" w:hanging="360"/>
      </w:pPr>
      <w:rPr>
        <w:rFonts w:ascii="Courier New" w:hAnsi="Courier New" w:cs="Courier New" w:hint="default"/>
      </w:rPr>
    </w:lvl>
    <w:lvl w:ilvl="2" w:tplc="E16EEC5A">
      <w:start w:val="1"/>
      <w:numFmt w:val="bullet"/>
      <w:lvlText w:val=""/>
      <w:lvlJc w:val="left"/>
      <w:pPr>
        <w:ind w:left="2727" w:hanging="360"/>
      </w:pPr>
      <w:rPr>
        <w:rFonts w:ascii="Wingdings" w:hAnsi="Wingdings" w:hint="default"/>
      </w:rPr>
    </w:lvl>
    <w:lvl w:ilvl="3" w:tplc="E1842DCA">
      <w:start w:val="1"/>
      <w:numFmt w:val="bullet"/>
      <w:lvlText w:val=""/>
      <w:lvlJc w:val="left"/>
      <w:pPr>
        <w:ind w:left="3447" w:hanging="360"/>
      </w:pPr>
      <w:rPr>
        <w:rFonts w:ascii="Symbol" w:hAnsi="Symbol" w:hint="default"/>
      </w:rPr>
    </w:lvl>
    <w:lvl w:ilvl="4" w:tplc="E8F47CDC">
      <w:start w:val="1"/>
      <w:numFmt w:val="bullet"/>
      <w:lvlText w:val="o"/>
      <w:lvlJc w:val="left"/>
      <w:pPr>
        <w:ind w:left="4167" w:hanging="360"/>
      </w:pPr>
      <w:rPr>
        <w:rFonts w:ascii="Courier New" w:hAnsi="Courier New" w:cs="Courier New" w:hint="default"/>
      </w:rPr>
    </w:lvl>
    <w:lvl w:ilvl="5" w:tplc="75B4E95C">
      <w:start w:val="1"/>
      <w:numFmt w:val="bullet"/>
      <w:lvlText w:val=""/>
      <w:lvlJc w:val="left"/>
      <w:pPr>
        <w:ind w:left="4887" w:hanging="360"/>
      </w:pPr>
      <w:rPr>
        <w:rFonts w:ascii="Wingdings" w:hAnsi="Wingdings" w:hint="default"/>
      </w:rPr>
    </w:lvl>
    <w:lvl w:ilvl="6" w:tplc="EDCEA654">
      <w:start w:val="1"/>
      <w:numFmt w:val="bullet"/>
      <w:lvlText w:val=""/>
      <w:lvlJc w:val="left"/>
      <w:pPr>
        <w:ind w:left="5607" w:hanging="360"/>
      </w:pPr>
      <w:rPr>
        <w:rFonts w:ascii="Symbol" w:hAnsi="Symbol" w:hint="default"/>
      </w:rPr>
    </w:lvl>
    <w:lvl w:ilvl="7" w:tplc="7FCAC4CA">
      <w:start w:val="1"/>
      <w:numFmt w:val="bullet"/>
      <w:lvlText w:val="o"/>
      <w:lvlJc w:val="left"/>
      <w:pPr>
        <w:ind w:left="6327" w:hanging="360"/>
      </w:pPr>
      <w:rPr>
        <w:rFonts w:ascii="Courier New" w:hAnsi="Courier New" w:cs="Courier New" w:hint="default"/>
      </w:rPr>
    </w:lvl>
    <w:lvl w:ilvl="8" w:tplc="17F44E72">
      <w:start w:val="1"/>
      <w:numFmt w:val="bullet"/>
      <w:lvlText w:val=""/>
      <w:lvlJc w:val="left"/>
      <w:pPr>
        <w:ind w:left="7047" w:hanging="360"/>
      </w:pPr>
      <w:rPr>
        <w:rFonts w:ascii="Wingdings" w:hAnsi="Wingdings" w:hint="default"/>
      </w:rPr>
    </w:lvl>
  </w:abstractNum>
  <w:abstractNum w:abstractNumId="7" w15:restartNumberingAfterBreak="0">
    <w:nsid w:val="189E12CF"/>
    <w:multiLevelType w:val="hybridMultilevel"/>
    <w:tmpl w:val="62921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A22FE3"/>
    <w:multiLevelType w:val="hybridMultilevel"/>
    <w:tmpl w:val="BEC64C82"/>
    <w:lvl w:ilvl="0" w:tplc="8E1AEB74">
      <w:start w:val="1"/>
      <w:numFmt w:val="decimal"/>
      <w:lvlText w:val="%1."/>
      <w:lvlJc w:val="left"/>
      <w:pPr>
        <w:ind w:left="720" w:hanging="360"/>
      </w:pPr>
    </w:lvl>
    <w:lvl w:ilvl="1" w:tplc="83DCFE58">
      <w:start w:val="1"/>
      <w:numFmt w:val="lowerLetter"/>
      <w:lvlText w:val="%2."/>
      <w:lvlJc w:val="left"/>
      <w:pPr>
        <w:ind w:left="1440" w:hanging="360"/>
      </w:pPr>
    </w:lvl>
    <w:lvl w:ilvl="2" w:tplc="296C5706">
      <w:start w:val="1"/>
      <w:numFmt w:val="lowerRoman"/>
      <w:lvlText w:val="%3."/>
      <w:lvlJc w:val="right"/>
      <w:pPr>
        <w:ind w:left="2160" w:hanging="180"/>
      </w:pPr>
    </w:lvl>
    <w:lvl w:ilvl="3" w:tplc="D2C0B744">
      <w:start w:val="1"/>
      <w:numFmt w:val="decimal"/>
      <w:lvlText w:val="%4."/>
      <w:lvlJc w:val="left"/>
      <w:pPr>
        <w:ind w:left="2880" w:hanging="360"/>
      </w:pPr>
    </w:lvl>
    <w:lvl w:ilvl="4" w:tplc="5B8C812E">
      <w:start w:val="1"/>
      <w:numFmt w:val="lowerLetter"/>
      <w:lvlText w:val="%5."/>
      <w:lvlJc w:val="left"/>
      <w:pPr>
        <w:ind w:left="3600" w:hanging="360"/>
      </w:pPr>
    </w:lvl>
    <w:lvl w:ilvl="5" w:tplc="37ECB9EE">
      <w:start w:val="1"/>
      <w:numFmt w:val="lowerRoman"/>
      <w:lvlText w:val="%6."/>
      <w:lvlJc w:val="right"/>
      <w:pPr>
        <w:ind w:left="4320" w:hanging="180"/>
      </w:pPr>
    </w:lvl>
    <w:lvl w:ilvl="6" w:tplc="4F2A58F2">
      <w:start w:val="1"/>
      <w:numFmt w:val="decimal"/>
      <w:lvlText w:val="%7."/>
      <w:lvlJc w:val="left"/>
      <w:pPr>
        <w:ind w:left="5040" w:hanging="360"/>
      </w:pPr>
    </w:lvl>
    <w:lvl w:ilvl="7" w:tplc="90CE91C0">
      <w:start w:val="1"/>
      <w:numFmt w:val="lowerLetter"/>
      <w:lvlText w:val="%8."/>
      <w:lvlJc w:val="left"/>
      <w:pPr>
        <w:ind w:left="5760" w:hanging="360"/>
      </w:pPr>
    </w:lvl>
    <w:lvl w:ilvl="8" w:tplc="D582892A">
      <w:start w:val="1"/>
      <w:numFmt w:val="lowerRoman"/>
      <w:lvlText w:val="%9."/>
      <w:lvlJc w:val="right"/>
      <w:pPr>
        <w:ind w:left="6480" w:hanging="180"/>
      </w:pPr>
    </w:lvl>
  </w:abstractNum>
  <w:abstractNum w:abstractNumId="9" w15:restartNumberingAfterBreak="0">
    <w:nsid w:val="1E0B4850"/>
    <w:multiLevelType w:val="hybridMultilevel"/>
    <w:tmpl w:val="BB88C5FE"/>
    <w:lvl w:ilvl="0" w:tplc="431AA29C">
      <w:start w:val="1"/>
      <w:numFmt w:val="bullet"/>
      <w:lvlText w:val=""/>
      <w:lvlJc w:val="left"/>
      <w:pPr>
        <w:ind w:left="1287" w:hanging="360"/>
      </w:pPr>
      <w:rPr>
        <w:rFonts w:ascii="Symbol" w:hAnsi="Symbol" w:hint="default"/>
      </w:rPr>
    </w:lvl>
    <w:lvl w:ilvl="1" w:tplc="ACC6D614">
      <w:start w:val="1"/>
      <w:numFmt w:val="bullet"/>
      <w:lvlText w:val="o"/>
      <w:lvlJc w:val="left"/>
      <w:pPr>
        <w:ind w:left="2007" w:hanging="360"/>
      </w:pPr>
      <w:rPr>
        <w:rFonts w:ascii="Courier New" w:hAnsi="Courier New" w:cs="Courier New" w:hint="default"/>
      </w:rPr>
    </w:lvl>
    <w:lvl w:ilvl="2" w:tplc="417C9524">
      <w:start w:val="1"/>
      <w:numFmt w:val="bullet"/>
      <w:lvlText w:val=""/>
      <w:lvlJc w:val="left"/>
      <w:pPr>
        <w:ind w:left="2727" w:hanging="360"/>
      </w:pPr>
      <w:rPr>
        <w:rFonts w:ascii="Wingdings" w:hAnsi="Wingdings" w:hint="default"/>
      </w:rPr>
    </w:lvl>
    <w:lvl w:ilvl="3" w:tplc="FF3644F2">
      <w:start w:val="1"/>
      <w:numFmt w:val="bullet"/>
      <w:lvlText w:val=""/>
      <w:lvlJc w:val="left"/>
      <w:pPr>
        <w:ind w:left="3447" w:hanging="360"/>
      </w:pPr>
      <w:rPr>
        <w:rFonts w:ascii="Symbol" w:hAnsi="Symbol" w:hint="default"/>
      </w:rPr>
    </w:lvl>
    <w:lvl w:ilvl="4" w:tplc="45485516">
      <w:start w:val="1"/>
      <w:numFmt w:val="bullet"/>
      <w:lvlText w:val="o"/>
      <w:lvlJc w:val="left"/>
      <w:pPr>
        <w:ind w:left="4167" w:hanging="360"/>
      </w:pPr>
      <w:rPr>
        <w:rFonts w:ascii="Courier New" w:hAnsi="Courier New" w:cs="Courier New" w:hint="default"/>
      </w:rPr>
    </w:lvl>
    <w:lvl w:ilvl="5" w:tplc="C894614A">
      <w:start w:val="1"/>
      <w:numFmt w:val="bullet"/>
      <w:lvlText w:val=""/>
      <w:lvlJc w:val="left"/>
      <w:pPr>
        <w:ind w:left="4887" w:hanging="360"/>
      </w:pPr>
      <w:rPr>
        <w:rFonts w:ascii="Wingdings" w:hAnsi="Wingdings" w:hint="default"/>
      </w:rPr>
    </w:lvl>
    <w:lvl w:ilvl="6" w:tplc="D79E6E66">
      <w:start w:val="1"/>
      <w:numFmt w:val="bullet"/>
      <w:lvlText w:val=""/>
      <w:lvlJc w:val="left"/>
      <w:pPr>
        <w:ind w:left="5607" w:hanging="360"/>
      </w:pPr>
      <w:rPr>
        <w:rFonts w:ascii="Symbol" w:hAnsi="Symbol" w:hint="default"/>
      </w:rPr>
    </w:lvl>
    <w:lvl w:ilvl="7" w:tplc="A57E799C">
      <w:start w:val="1"/>
      <w:numFmt w:val="bullet"/>
      <w:lvlText w:val="o"/>
      <w:lvlJc w:val="left"/>
      <w:pPr>
        <w:ind w:left="6327" w:hanging="360"/>
      </w:pPr>
      <w:rPr>
        <w:rFonts w:ascii="Courier New" w:hAnsi="Courier New" w:cs="Courier New" w:hint="default"/>
      </w:rPr>
    </w:lvl>
    <w:lvl w:ilvl="8" w:tplc="CC80DA4E">
      <w:start w:val="1"/>
      <w:numFmt w:val="bullet"/>
      <w:lvlText w:val=""/>
      <w:lvlJc w:val="left"/>
      <w:pPr>
        <w:ind w:left="7047" w:hanging="360"/>
      </w:pPr>
      <w:rPr>
        <w:rFonts w:ascii="Wingdings" w:hAnsi="Wingdings" w:hint="default"/>
      </w:rPr>
    </w:lvl>
  </w:abstractNum>
  <w:abstractNum w:abstractNumId="10" w15:restartNumberingAfterBreak="0">
    <w:nsid w:val="1F7A428F"/>
    <w:multiLevelType w:val="hybridMultilevel"/>
    <w:tmpl w:val="510E13D0"/>
    <w:lvl w:ilvl="0" w:tplc="78F81F88">
      <w:start w:val="1"/>
      <w:numFmt w:val="decimal"/>
      <w:lvlText w:val="%1."/>
      <w:lvlJc w:val="left"/>
      <w:pPr>
        <w:ind w:left="720" w:hanging="360"/>
      </w:pPr>
    </w:lvl>
    <w:lvl w:ilvl="1" w:tplc="EF84313E">
      <w:start w:val="1"/>
      <w:numFmt w:val="lowerLetter"/>
      <w:lvlText w:val="%2."/>
      <w:lvlJc w:val="left"/>
      <w:pPr>
        <w:ind w:left="1440" w:hanging="360"/>
      </w:pPr>
    </w:lvl>
    <w:lvl w:ilvl="2" w:tplc="6A360A76">
      <w:start w:val="1"/>
      <w:numFmt w:val="lowerRoman"/>
      <w:lvlText w:val="%3."/>
      <w:lvlJc w:val="right"/>
      <w:pPr>
        <w:ind w:left="2160" w:hanging="180"/>
      </w:pPr>
    </w:lvl>
    <w:lvl w:ilvl="3" w:tplc="B6E03DCE">
      <w:start w:val="1"/>
      <w:numFmt w:val="decimal"/>
      <w:lvlText w:val="%4."/>
      <w:lvlJc w:val="left"/>
      <w:pPr>
        <w:ind w:left="2880" w:hanging="360"/>
      </w:pPr>
    </w:lvl>
    <w:lvl w:ilvl="4" w:tplc="56AEDA04">
      <w:start w:val="1"/>
      <w:numFmt w:val="lowerLetter"/>
      <w:lvlText w:val="%5."/>
      <w:lvlJc w:val="left"/>
      <w:pPr>
        <w:ind w:left="3600" w:hanging="360"/>
      </w:pPr>
    </w:lvl>
    <w:lvl w:ilvl="5" w:tplc="89BC7706">
      <w:start w:val="1"/>
      <w:numFmt w:val="lowerRoman"/>
      <w:lvlText w:val="%6."/>
      <w:lvlJc w:val="right"/>
      <w:pPr>
        <w:ind w:left="4320" w:hanging="180"/>
      </w:pPr>
    </w:lvl>
    <w:lvl w:ilvl="6" w:tplc="A3CE9C44">
      <w:start w:val="1"/>
      <w:numFmt w:val="decimal"/>
      <w:lvlText w:val="%7."/>
      <w:lvlJc w:val="left"/>
      <w:pPr>
        <w:ind w:left="5040" w:hanging="360"/>
      </w:pPr>
    </w:lvl>
    <w:lvl w:ilvl="7" w:tplc="50B0E266">
      <w:start w:val="1"/>
      <w:numFmt w:val="lowerLetter"/>
      <w:lvlText w:val="%8."/>
      <w:lvlJc w:val="left"/>
      <w:pPr>
        <w:ind w:left="5760" w:hanging="360"/>
      </w:pPr>
    </w:lvl>
    <w:lvl w:ilvl="8" w:tplc="0DD8964C">
      <w:start w:val="1"/>
      <w:numFmt w:val="lowerRoman"/>
      <w:lvlText w:val="%9."/>
      <w:lvlJc w:val="right"/>
      <w:pPr>
        <w:ind w:left="6480" w:hanging="180"/>
      </w:pPr>
    </w:lvl>
  </w:abstractNum>
  <w:abstractNum w:abstractNumId="11" w15:restartNumberingAfterBreak="0">
    <w:nsid w:val="29A96A37"/>
    <w:multiLevelType w:val="multilevel"/>
    <w:tmpl w:val="6D42F7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BC4C82"/>
    <w:multiLevelType w:val="hybridMultilevel"/>
    <w:tmpl w:val="CB7251C4"/>
    <w:lvl w:ilvl="0" w:tplc="511069DE">
      <w:start w:val="1"/>
      <w:numFmt w:val="bullet"/>
      <w:lvlText w:val=""/>
      <w:lvlJc w:val="left"/>
      <w:pPr>
        <w:tabs>
          <w:tab w:val="num" w:pos="720"/>
        </w:tabs>
        <w:ind w:left="720" w:hanging="360"/>
      </w:pPr>
      <w:rPr>
        <w:rFonts w:ascii="Symbol" w:hAnsi="Symbol" w:hint="default"/>
        <w:sz w:val="20"/>
      </w:rPr>
    </w:lvl>
    <w:lvl w:ilvl="1" w:tplc="DCF88FFE">
      <w:start w:val="1"/>
      <w:numFmt w:val="bullet"/>
      <w:lvlText w:val="o"/>
      <w:lvlJc w:val="left"/>
      <w:pPr>
        <w:tabs>
          <w:tab w:val="num" w:pos="1440"/>
        </w:tabs>
        <w:ind w:left="1440" w:hanging="360"/>
      </w:pPr>
      <w:rPr>
        <w:rFonts w:ascii="Courier New" w:hAnsi="Courier New" w:hint="default"/>
        <w:sz w:val="20"/>
      </w:rPr>
    </w:lvl>
    <w:lvl w:ilvl="2" w:tplc="8AF4160E">
      <w:start w:val="1"/>
      <w:numFmt w:val="bullet"/>
      <w:lvlText w:val=""/>
      <w:lvlJc w:val="left"/>
      <w:pPr>
        <w:tabs>
          <w:tab w:val="num" w:pos="2160"/>
        </w:tabs>
        <w:ind w:left="2160" w:hanging="360"/>
      </w:pPr>
      <w:rPr>
        <w:rFonts w:ascii="Wingdings" w:hAnsi="Wingdings" w:hint="default"/>
        <w:sz w:val="20"/>
      </w:rPr>
    </w:lvl>
    <w:lvl w:ilvl="3" w:tplc="60668808">
      <w:start w:val="1"/>
      <w:numFmt w:val="bullet"/>
      <w:lvlText w:val=""/>
      <w:lvlJc w:val="left"/>
      <w:pPr>
        <w:tabs>
          <w:tab w:val="num" w:pos="2880"/>
        </w:tabs>
        <w:ind w:left="2880" w:hanging="360"/>
      </w:pPr>
      <w:rPr>
        <w:rFonts w:ascii="Wingdings" w:hAnsi="Wingdings" w:hint="default"/>
        <w:sz w:val="20"/>
      </w:rPr>
    </w:lvl>
    <w:lvl w:ilvl="4" w:tplc="084E0E9A">
      <w:start w:val="1"/>
      <w:numFmt w:val="bullet"/>
      <w:lvlText w:val=""/>
      <w:lvlJc w:val="left"/>
      <w:pPr>
        <w:tabs>
          <w:tab w:val="num" w:pos="3600"/>
        </w:tabs>
        <w:ind w:left="3600" w:hanging="360"/>
      </w:pPr>
      <w:rPr>
        <w:rFonts w:ascii="Wingdings" w:hAnsi="Wingdings" w:hint="default"/>
        <w:sz w:val="20"/>
      </w:rPr>
    </w:lvl>
    <w:lvl w:ilvl="5" w:tplc="8C200F58">
      <w:start w:val="1"/>
      <w:numFmt w:val="bullet"/>
      <w:lvlText w:val=""/>
      <w:lvlJc w:val="left"/>
      <w:pPr>
        <w:tabs>
          <w:tab w:val="num" w:pos="4320"/>
        </w:tabs>
        <w:ind w:left="4320" w:hanging="360"/>
      </w:pPr>
      <w:rPr>
        <w:rFonts w:ascii="Wingdings" w:hAnsi="Wingdings" w:hint="default"/>
        <w:sz w:val="20"/>
      </w:rPr>
    </w:lvl>
    <w:lvl w:ilvl="6" w:tplc="E6F4E4E6">
      <w:start w:val="1"/>
      <w:numFmt w:val="bullet"/>
      <w:lvlText w:val=""/>
      <w:lvlJc w:val="left"/>
      <w:pPr>
        <w:tabs>
          <w:tab w:val="num" w:pos="5040"/>
        </w:tabs>
        <w:ind w:left="5040" w:hanging="360"/>
      </w:pPr>
      <w:rPr>
        <w:rFonts w:ascii="Wingdings" w:hAnsi="Wingdings" w:hint="default"/>
        <w:sz w:val="20"/>
      </w:rPr>
    </w:lvl>
    <w:lvl w:ilvl="7" w:tplc="09EC0770">
      <w:start w:val="1"/>
      <w:numFmt w:val="bullet"/>
      <w:lvlText w:val=""/>
      <w:lvlJc w:val="left"/>
      <w:pPr>
        <w:tabs>
          <w:tab w:val="num" w:pos="5760"/>
        </w:tabs>
        <w:ind w:left="5760" w:hanging="360"/>
      </w:pPr>
      <w:rPr>
        <w:rFonts w:ascii="Wingdings" w:hAnsi="Wingdings" w:hint="default"/>
        <w:sz w:val="20"/>
      </w:rPr>
    </w:lvl>
    <w:lvl w:ilvl="8" w:tplc="C3AAE6A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052197"/>
    <w:multiLevelType w:val="hybridMultilevel"/>
    <w:tmpl w:val="8FF415B6"/>
    <w:lvl w:ilvl="0" w:tplc="45CE3BA4">
      <w:start w:val="1"/>
      <w:numFmt w:val="bullet"/>
      <w:lvlText w:val=""/>
      <w:lvlJc w:val="left"/>
      <w:pPr>
        <w:ind w:left="1429" w:hanging="360"/>
      </w:pPr>
      <w:rPr>
        <w:rFonts w:ascii="Symbol" w:hAnsi="Symbol" w:hint="default"/>
      </w:rPr>
    </w:lvl>
    <w:lvl w:ilvl="1" w:tplc="9508FACC">
      <w:start w:val="1"/>
      <w:numFmt w:val="bullet"/>
      <w:lvlText w:val="o"/>
      <w:lvlJc w:val="left"/>
      <w:pPr>
        <w:ind w:left="2149" w:hanging="360"/>
      </w:pPr>
      <w:rPr>
        <w:rFonts w:ascii="Courier New" w:hAnsi="Courier New" w:cs="Courier New" w:hint="default"/>
      </w:rPr>
    </w:lvl>
    <w:lvl w:ilvl="2" w:tplc="0A360E54">
      <w:start w:val="1"/>
      <w:numFmt w:val="bullet"/>
      <w:lvlText w:val=""/>
      <w:lvlJc w:val="left"/>
      <w:pPr>
        <w:ind w:left="2869" w:hanging="360"/>
      </w:pPr>
      <w:rPr>
        <w:rFonts w:ascii="Wingdings" w:hAnsi="Wingdings" w:hint="default"/>
      </w:rPr>
    </w:lvl>
    <w:lvl w:ilvl="3" w:tplc="F07ED5DE">
      <w:start w:val="1"/>
      <w:numFmt w:val="bullet"/>
      <w:lvlText w:val=""/>
      <w:lvlJc w:val="left"/>
      <w:pPr>
        <w:ind w:left="3589" w:hanging="360"/>
      </w:pPr>
      <w:rPr>
        <w:rFonts w:ascii="Symbol" w:hAnsi="Symbol" w:hint="default"/>
      </w:rPr>
    </w:lvl>
    <w:lvl w:ilvl="4" w:tplc="5C5212B6">
      <w:start w:val="1"/>
      <w:numFmt w:val="bullet"/>
      <w:lvlText w:val="o"/>
      <w:lvlJc w:val="left"/>
      <w:pPr>
        <w:ind w:left="4309" w:hanging="360"/>
      </w:pPr>
      <w:rPr>
        <w:rFonts w:ascii="Courier New" w:hAnsi="Courier New" w:cs="Courier New" w:hint="default"/>
      </w:rPr>
    </w:lvl>
    <w:lvl w:ilvl="5" w:tplc="1C148014">
      <w:start w:val="1"/>
      <w:numFmt w:val="bullet"/>
      <w:lvlText w:val=""/>
      <w:lvlJc w:val="left"/>
      <w:pPr>
        <w:ind w:left="5029" w:hanging="360"/>
      </w:pPr>
      <w:rPr>
        <w:rFonts w:ascii="Wingdings" w:hAnsi="Wingdings" w:hint="default"/>
      </w:rPr>
    </w:lvl>
    <w:lvl w:ilvl="6" w:tplc="FF2A9C6C">
      <w:start w:val="1"/>
      <w:numFmt w:val="bullet"/>
      <w:lvlText w:val=""/>
      <w:lvlJc w:val="left"/>
      <w:pPr>
        <w:ind w:left="5749" w:hanging="360"/>
      </w:pPr>
      <w:rPr>
        <w:rFonts w:ascii="Symbol" w:hAnsi="Symbol" w:hint="default"/>
      </w:rPr>
    </w:lvl>
    <w:lvl w:ilvl="7" w:tplc="73EED1B0">
      <w:start w:val="1"/>
      <w:numFmt w:val="bullet"/>
      <w:lvlText w:val="o"/>
      <w:lvlJc w:val="left"/>
      <w:pPr>
        <w:ind w:left="6469" w:hanging="360"/>
      </w:pPr>
      <w:rPr>
        <w:rFonts w:ascii="Courier New" w:hAnsi="Courier New" w:cs="Courier New" w:hint="default"/>
      </w:rPr>
    </w:lvl>
    <w:lvl w:ilvl="8" w:tplc="EAEE35B8">
      <w:start w:val="1"/>
      <w:numFmt w:val="bullet"/>
      <w:lvlText w:val=""/>
      <w:lvlJc w:val="left"/>
      <w:pPr>
        <w:ind w:left="7189" w:hanging="360"/>
      </w:pPr>
      <w:rPr>
        <w:rFonts w:ascii="Wingdings" w:hAnsi="Wingdings" w:hint="default"/>
      </w:rPr>
    </w:lvl>
  </w:abstractNum>
  <w:abstractNum w:abstractNumId="14" w15:restartNumberingAfterBreak="0">
    <w:nsid w:val="2EA1227B"/>
    <w:multiLevelType w:val="multilevel"/>
    <w:tmpl w:val="2FD44B08"/>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 w15:restartNumberingAfterBreak="0">
    <w:nsid w:val="3191465F"/>
    <w:multiLevelType w:val="hybridMultilevel"/>
    <w:tmpl w:val="C60E9008"/>
    <w:lvl w:ilvl="0" w:tplc="EE0E2268">
      <w:start w:val="1"/>
      <w:numFmt w:val="decimal"/>
      <w:lvlText w:val="%1."/>
      <w:lvlJc w:val="left"/>
      <w:pPr>
        <w:ind w:left="1069" w:hanging="360"/>
      </w:pPr>
      <w:rPr>
        <w:rFonts w:hint="default"/>
      </w:rPr>
    </w:lvl>
    <w:lvl w:ilvl="1" w:tplc="699849BC">
      <w:start w:val="1"/>
      <w:numFmt w:val="lowerLetter"/>
      <w:lvlText w:val="%2."/>
      <w:lvlJc w:val="left"/>
      <w:pPr>
        <w:ind w:left="1789" w:hanging="360"/>
      </w:pPr>
    </w:lvl>
    <w:lvl w:ilvl="2" w:tplc="36048654">
      <w:start w:val="1"/>
      <w:numFmt w:val="lowerRoman"/>
      <w:lvlText w:val="%3."/>
      <w:lvlJc w:val="right"/>
      <w:pPr>
        <w:ind w:left="2509" w:hanging="180"/>
      </w:pPr>
    </w:lvl>
    <w:lvl w:ilvl="3" w:tplc="A9C45DBA">
      <w:start w:val="1"/>
      <w:numFmt w:val="decimal"/>
      <w:lvlText w:val="%4."/>
      <w:lvlJc w:val="left"/>
      <w:pPr>
        <w:ind w:left="3229" w:hanging="360"/>
      </w:pPr>
    </w:lvl>
    <w:lvl w:ilvl="4" w:tplc="2AF8C8F0">
      <w:start w:val="1"/>
      <w:numFmt w:val="lowerLetter"/>
      <w:lvlText w:val="%5."/>
      <w:lvlJc w:val="left"/>
      <w:pPr>
        <w:ind w:left="3949" w:hanging="360"/>
      </w:pPr>
    </w:lvl>
    <w:lvl w:ilvl="5" w:tplc="424EF958">
      <w:start w:val="1"/>
      <w:numFmt w:val="lowerRoman"/>
      <w:lvlText w:val="%6."/>
      <w:lvlJc w:val="right"/>
      <w:pPr>
        <w:ind w:left="4669" w:hanging="180"/>
      </w:pPr>
    </w:lvl>
    <w:lvl w:ilvl="6" w:tplc="28DA90CE">
      <w:start w:val="1"/>
      <w:numFmt w:val="decimal"/>
      <w:lvlText w:val="%7."/>
      <w:lvlJc w:val="left"/>
      <w:pPr>
        <w:ind w:left="5389" w:hanging="360"/>
      </w:pPr>
    </w:lvl>
    <w:lvl w:ilvl="7" w:tplc="AEF6B036">
      <w:start w:val="1"/>
      <w:numFmt w:val="lowerLetter"/>
      <w:lvlText w:val="%8."/>
      <w:lvlJc w:val="left"/>
      <w:pPr>
        <w:ind w:left="6109" w:hanging="360"/>
      </w:pPr>
    </w:lvl>
    <w:lvl w:ilvl="8" w:tplc="808867B4">
      <w:start w:val="1"/>
      <w:numFmt w:val="lowerRoman"/>
      <w:lvlText w:val="%9."/>
      <w:lvlJc w:val="right"/>
      <w:pPr>
        <w:ind w:left="6829" w:hanging="180"/>
      </w:pPr>
    </w:lvl>
  </w:abstractNum>
  <w:abstractNum w:abstractNumId="16" w15:restartNumberingAfterBreak="0">
    <w:nsid w:val="37712625"/>
    <w:multiLevelType w:val="hybridMultilevel"/>
    <w:tmpl w:val="16AADF04"/>
    <w:lvl w:ilvl="0" w:tplc="44A86A40">
      <w:start w:val="1"/>
      <w:numFmt w:val="bullet"/>
      <w:lvlText w:val=""/>
      <w:lvlJc w:val="left"/>
      <w:pPr>
        <w:ind w:left="1429" w:hanging="360"/>
      </w:pPr>
      <w:rPr>
        <w:rFonts w:ascii="Symbol" w:hAnsi="Symbol" w:hint="default"/>
      </w:rPr>
    </w:lvl>
    <w:lvl w:ilvl="1" w:tplc="ABF2F270">
      <w:start w:val="1"/>
      <w:numFmt w:val="bullet"/>
      <w:lvlText w:val="o"/>
      <w:lvlJc w:val="left"/>
      <w:pPr>
        <w:ind w:left="2149" w:hanging="360"/>
      </w:pPr>
      <w:rPr>
        <w:rFonts w:ascii="Courier New" w:hAnsi="Courier New" w:cs="Courier New" w:hint="default"/>
      </w:rPr>
    </w:lvl>
    <w:lvl w:ilvl="2" w:tplc="47201950">
      <w:start w:val="1"/>
      <w:numFmt w:val="bullet"/>
      <w:lvlText w:val=""/>
      <w:lvlJc w:val="left"/>
      <w:pPr>
        <w:ind w:left="2869" w:hanging="360"/>
      </w:pPr>
      <w:rPr>
        <w:rFonts w:ascii="Wingdings" w:hAnsi="Wingdings" w:hint="default"/>
      </w:rPr>
    </w:lvl>
    <w:lvl w:ilvl="3" w:tplc="64AA539C">
      <w:start w:val="1"/>
      <w:numFmt w:val="bullet"/>
      <w:lvlText w:val=""/>
      <w:lvlJc w:val="left"/>
      <w:pPr>
        <w:ind w:left="3589" w:hanging="360"/>
      </w:pPr>
      <w:rPr>
        <w:rFonts w:ascii="Symbol" w:hAnsi="Symbol" w:hint="default"/>
      </w:rPr>
    </w:lvl>
    <w:lvl w:ilvl="4" w:tplc="0B7AAFA4">
      <w:start w:val="1"/>
      <w:numFmt w:val="bullet"/>
      <w:lvlText w:val="o"/>
      <w:lvlJc w:val="left"/>
      <w:pPr>
        <w:ind w:left="4309" w:hanging="360"/>
      </w:pPr>
      <w:rPr>
        <w:rFonts w:ascii="Courier New" w:hAnsi="Courier New" w:cs="Courier New" w:hint="default"/>
      </w:rPr>
    </w:lvl>
    <w:lvl w:ilvl="5" w:tplc="B1BAD5E0">
      <w:start w:val="1"/>
      <w:numFmt w:val="bullet"/>
      <w:lvlText w:val=""/>
      <w:lvlJc w:val="left"/>
      <w:pPr>
        <w:ind w:left="5029" w:hanging="360"/>
      </w:pPr>
      <w:rPr>
        <w:rFonts w:ascii="Wingdings" w:hAnsi="Wingdings" w:hint="default"/>
      </w:rPr>
    </w:lvl>
    <w:lvl w:ilvl="6" w:tplc="72383862">
      <w:start w:val="1"/>
      <w:numFmt w:val="bullet"/>
      <w:lvlText w:val=""/>
      <w:lvlJc w:val="left"/>
      <w:pPr>
        <w:ind w:left="5749" w:hanging="360"/>
      </w:pPr>
      <w:rPr>
        <w:rFonts w:ascii="Symbol" w:hAnsi="Symbol" w:hint="default"/>
      </w:rPr>
    </w:lvl>
    <w:lvl w:ilvl="7" w:tplc="6F8A89B0">
      <w:start w:val="1"/>
      <w:numFmt w:val="bullet"/>
      <w:lvlText w:val="o"/>
      <w:lvlJc w:val="left"/>
      <w:pPr>
        <w:ind w:left="6469" w:hanging="360"/>
      </w:pPr>
      <w:rPr>
        <w:rFonts w:ascii="Courier New" w:hAnsi="Courier New" w:cs="Courier New" w:hint="default"/>
      </w:rPr>
    </w:lvl>
    <w:lvl w:ilvl="8" w:tplc="BB9CD53C">
      <w:start w:val="1"/>
      <w:numFmt w:val="bullet"/>
      <w:lvlText w:val=""/>
      <w:lvlJc w:val="left"/>
      <w:pPr>
        <w:ind w:left="7189" w:hanging="360"/>
      </w:pPr>
      <w:rPr>
        <w:rFonts w:ascii="Wingdings" w:hAnsi="Wingdings" w:hint="default"/>
      </w:rPr>
    </w:lvl>
  </w:abstractNum>
  <w:abstractNum w:abstractNumId="17" w15:restartNumberingAfterBreak="0">
    <w:nsid w:val="3BB72BBE"/>
    <w:multiLevelType w:val="hybridMultilevel"/>
    <w:tmpl w:val="B3FA0DDE"/>
    <w:lvl w:ilvl="0" w:tplc="5C9C648A">
      <w:start w:val="1"/>
      <w:numFmt w:val="decimal"/>
      <w:lvlText w:val="%1."/>
      <w:lvlJc w:val="left"/>
      <w:pPr>
        <w:ind w:left="1070" w:hanging="360"/>
      </w:pPr>
      <w:rPr>
        <w:rFonts w:ascii="Times New Roman" w:hAnsi="Times New Roman" w:cs="Times New Roman" w:hint="default"/>
        <w:b w:val="0"/>
        <w:sz w:val="24"/>
      </w:rPr>
    </w:lvl>
    <w:lvl w:ilvl="1" w:tplc="4CAA8CA0">
      <w:start w:val="1"/>
      <w:numFmt w:val="lowerLetter"/>
      <w:lvlText w:val="%2."/>
      <w:lvlJc w:val="left"/>
      <w:pPr>
        <w:ind w:left="2149" w:hanging="360"/>
      </w:pPr>
    </w:lvl>
    <w:lvl w:ilvl="2" w:tplc="498CE48A">
      <w:start w:val="1"/>
      <w:numFmt w:val="lowerRoman"/>
      <w:lvlText w:val="%3."/>
      <w:lvlJc w:val="right"/>
      <w:pPr>
        <w:ind w:left="2869" w:hanging="180"/>
      </w:pPr>
    </w:lvl>
    <w:lvl w:ilvl="3" w:tplc="166C9BB6">
      <w:start w:val="1"/>
      <w:numFmt w:val="decimal"/>
      <w:lvlText w:val="%4."/>
      <w:lvlJc w:val="left"/>
      <w:pPr>
        <w:ind w:left="3589" w:hanging="360"/>
      </w:pPr>
    </w:lvl>
    <w:lvl w:ilvl="4" w:tplc="3DF07CA4">
      <w:start w:val="1"/>
      <w:numFmt w:val="lowerLetter"/>
      <w:lvlText w:val="%5."/>
      <w:lvlJc w:val="left"/>
      <w:pPr>
        <w:ind w:left="4309" w:hanging="360"/>
      </w:pPr>
    </w:lvl>
    <w:lvl w:ilvl="5" w:tplc="2AD22CBA">
      <w:start w:val="1"/>
      <w:numFmt w:val="lowerRoman"/>
      <w:lvlText w:val="%6."/>
      <w:lvlJc w:val="right"/>
      <w:pPr>
        <w:ind w:left="5029" w:hanging="180"/>
      </w:pPr>
    </w:lvl>
    <w:lvl w:ilvl="6" w:tplc="5D200860">
      <w:start w:val="1"/>
      <w:numFmt w:val="decimal"/>
      <w:lvlText w:val="%7."/>
      <w:lvlJc w:val="left"/>
      <w:pPr>
        <w:ind w:left="5749" w:hanging="360"/>
      </w:pPr>
    </w:lvl>
    <w:lvl w:ilvl="7" w:tplc="C8F2A1BA">
      <w:start w:val="1"/>
      <w:numFmt w:val="lowerLetter"/>
      <w:lvlText w:val="%8."/>
      <w:lvlJc w:val="left"/>
      <w:pPr>
        <w:ind w:left="6469" w:hanging="360"/>
      </w:pPr>
    </w:lvl>
    <w:lvl w:ilvl="8" w:tplc="DF149BFC">
      <w:start w:val="1"/>
      <w:numFmt w:val="lowerRoman"/>
      <w:lvlText w:val="%9."/>
      <w:lvlJc w:val="right"/>
      <w:pPr>
        <w:ind w:left="7189" w:hanging="180"/>
      </w:pPr>
    </w:lvl>
  </w:abstractNum>
  <w:abstractNum w:abstractNumId="18" w15:restartNumberingAfterBreak="0">
    <w:nsid w:val="405248FC"/>
    <w:multiLevelType w:val="hybridMultilevel"/>
    <w:tmpl w:val="3C74A0DA"/>
    <w:lvl w:ilvl="0" w:tplc="374834EE">
      <w:start w:val="1"/>
      <w:numFmt w:val="decimal"/>
      <w:lvlText w:val="%1."/>
      <w:lvlJc w:val="left"/>
      <w:pPr>
        <w:ind w:left="720" w:hanging="360"/>
      </w:pPr>
    </w:lvl>
    <w:lvl w:ilvl="1" w:tplc="E626BD9E">
      <w:start w:val="1"/>
      <w:numFmt w:val="lowerLetter"/>
      <w:lvlText w:val="%2."/>
      <w:lvlJc w:val="left"/>
      <w:pPr>
        <w:ind w:left="1440" w:hanging="360"/>
      </w:pPr>
    </w:lvl>
    <w:lvl w:ilvl="2" w:tplc="FB68611A">
      <w:start w:val="1"/>
      <w:numFmt w:val="lowerRoman"/>
      <w:lvlText w:val="%3."/>
      <w:lvlJc w:val="right"/>
      <w:pPr>
        <w:ind w:left="2160" w:hanging="180"/>
      </w:pPr>
    </w:lvl>
    <w:lvl w:ilvl="3" w:tplc="ABB023EC">
      <w:start w:val="1"/>
      <w:numFmt w:val="decimal"/>
      <w:lvlText w:val="%4."/>
      <w:lvlJc w:val="left"/>
      <w:pPr>
        <w:ind w:left="2880" w:hanging="360"/>
      </w:pPr>
    </w:lvl>
    <w:lvl w:ilvl="4" w:tplc="770C7286">
      <w:start w:val="1"/>
      <w:numFmt w:val="lowerLetter"/>
      <w:lvlText w:val="%5."/>
      <w:lvlJc w:val="left"/>
      <w:pPr>
        <w:ind w:left="3600" w:hanging="360"/>
      </w:pPr>
    </w:lvl>
    <w:lvl w:ilvl="5" w:tplc="1592D302">
      <w:start w:val="1"/>
      <w:numFmt w:val="lowerRoman"/>
      <w:lvlText w:val="%6."/>
      <w:lvlJc w:val="right"/>
      <w:pPr>
        <w:ind w:left="4320" w:hanging="180"/>
      </w:pPr>
    </w:lvl>
    <w:lvl w:ilvl="6" w:tplc="A8983A1E">
      <w:start w:val="1"/>
      <w:numFmt w:val="decimal"/>
      <w:lvlText w:val="%7."/>
      <w:lvlJc w:val="left"/>
      <w:pPr>
        <w:ind w:left="5040" w:hanging="360"/>
      </w:pPr>
    </w:lvl>
    <w:lvl w:ilvl="7" w:tplc="21261958">
      <w:start w:val="1"/>
      <w:numFmt w:val="lowerLetter"/>
      <w:lvlText w:val="%8."/>
      <w:lvlJc w:val="left"/>
      <w:pPr>
        <w:ind w:left="5760" w:hanging="360"/>
      </w:pPr>
    </w:lvl>
    <w:lvl w:ilvl="8" w:tplc="AEB8344A">
      <w:start w:val="1"/>
      <w:numFmt w:val="lowerRoman"/>
      <w:lvlText w:val="%9."/>
      <w:lvlJc w:val="right"/>
      <w:pPr>
        <w:ind w:left="6480" w:hanging="180"/>
      </w:pPr>
    </w:lvl>
  </w:abstractNum>
  <w:abstractNum w:abstractNumId="19" w15:restartNumberingAfterBreak="0">
    <w:nsid w:val="42FB6B02"/>
    <w:multiLevelType w:val="hybridMultilevel"/>
    <w:tmpl w:val="F9861B4E"/>
    <w:lvl w:ilvl="0" w:tplc="05E81976">
      <w:start w:val="1"/>
      <w:numFmt w:val="decimal"/>
      <w:lvlText w:val="%1."/>
      <w:lvlJc w:val="left"/>
      <w:pPr>
        <w:ind w:left="1429" w:hanging="360"/>
      </w:pPr>
    </w:lvl>
    <w:lvl w:ilvl="1" w:tplc="3B884CC2">
      <w:start w:val="1"/>
      <w:numFmt w:val="lowerLetter"/>
      <w:lvlText w:val="%2."/>
      <w:lvlJc w:val="left"/>
      <w:pPr>
        <w:ind w:left="2149" w:hanging="360"/>
      </w:pPr>
    </w:lvl>
    <w:lvl w:ilvl="2" w:tplc="36A26842">
      <w:start w:val="1"/>
      <w:numFmt w:val="lowerRoman"/>
      <w:lvlText w:val="%3."/>
      <w:lvlJc w:val="right"/>
      <w:pPr>
        <w:ind w:left="2869" w:hanging="180"/>
      </w:pPr>
    </w:lvl>
    <w:lvl w:ilvl="3" w:tplc="3334C1A8">
      <w:start w:val="1"/>
      <w:numFmt w:val="decimal"/>
      <w:lvlText w:val="%4."/>
      <w:lvlJc w:val="left"/>
      <w:pPr>
        <w:ind w:left="3589" w:hanging="360"/>
      </w:pPr>
    </w:lvl>
    <w:lvl w:ilvl="4" w:tplc="D7CC3074">
      <w:start w:val="1"/>
      <w:numFmt w:val="lowerLetter"/>
      <w:lvlText w:val="%5."/>
      <w:lvlJc w:val="left"/>
      <w:pPr>
        <w:ind w:left="4309" w:hanging="360"/>
      </w:pPr>
    </w:lvl>
    <w:lvl w:ilvl="5" w:tplc="1ED41F9C">
      <w:start w:val="1"/>
      <w:numFmt w:val="lowerRoman"/>
      <w:lvlText w:val="%6."/>
      <w:lvlJc w:val="right"/>
      <w:pPr>
        <w:ind w:left="5029" w:hanging="180"/>
      </w:pPr>
    </w:lvl>
    <w:lvl w:ilvl="6" w:tplc="1B54EA5E">
      <w:start w:val="1"/>
      <w:numFmt w:val="decimal"/>
      <w:lvlText w:val="%7."/>
      <w:lvlJc w:val="left"/>
      <w:pPr>
        <w:ind w:left="5749" w:hanging="360"/>
      </w:pPr>
    </w:lvl>
    <w:lvl w:ilvl="7" w:tplc="AF420EB8">
      <w:start w:val="1"/>
      <w:numFmt w:val="lowerLetter"/>
      <w:lvlText w:val="%8."/>
      <w:lvlJc w:val="left"/>
      <w:pPr>
        <w:ind w:left="6469" w:hanging="360"/>
      </w:pPr>
    </w:lvl>
    <w:lvl w:ilvl="8" w:tplc="172AF7DE">
      <w:start w:val="1"/>
      <w:numFmt w:val="lowerRoman"/>
      <w:lvlText w:val="%9."/>
      <w:lvlJc w:val="right"/>
      <w:pPr>
        <w:ind w:left="7189" w:hanging="180"/>
      </w:pPr>
    </w:lvl>
  </w:abstractNum>
  <w:abstractNum w:abstractNumId="20" w15:restartNumberingAfterBreak="0">
    <w:nsid w:val="461B2ED6"/>
    <w:multiLevelType w:val="hybridMultilevel"/>
    <w:tmpl w:val="2C8EA414"/>
    <w:lvl w:ilvl="0" w:tplc="2C66C898">
      <w:start w:val="1"/>
      <w:numFmt w:val="bullet"/>
      <w:lvlText w:val=""/>
      <w:lvlJc w:val="left"/>
      <w:pPr>
        <w:ind w:left="1429" w:hanging="360"/>
      </w:pPr>
      <w:rPr>
        <w:rFonts w:ascii="Symbol" w:hAnsi="Symbol" w:hint="default"/>
      </w:rPr>
    </w:lvl>
    <w:lvl w:ilvl="1" w:tplc="FDDC7196">
      <w:start w:val="1"/>
      <w:numFmt w:val="bullet"/>
      <w:lvlText w:val="o"/>
      <w:lvlJc w:val="left"/>
      <w:pPr>
        <w:ind w:left="2149" w:hanging="360"/>
      </w:pPr>
      <w:rPr>
        <w:rFonts w:ascii="Courier New" w:hAnsi="Courier New" w:cs="Courier New" w:hint="default"/>
      </w:rPr>
    </w:lvl>
    <w:lvl w:ilvl="2" w:tplc="ED347472">
      <w:start w:val="1"/>
      <w:numFmt w:val="bullet"/>
      <w:lvlText w:val=""/>
      <w:lvlJc w:val="left"/>
      <w:pPr>
        <w:ind w:left="2869" w:hanging="360"/>
      </w:pPr>
      <w:rPr>
        <w:rFonts w:ascii="Wingdings" w:hAnsi="Wingdings" w:hint="default"/>
      </w:rPr>
    </w:lvl>
    <w:lvl w:ilvl="3" w:tplc="B1AE16E8">
      <w:start w:val="1"/>
      <w:numFmt w:val="bullet"/>
      <w:lvlText w:val=""/>
      <w:lvlJc w:val="left"/>
      <w:pPr>
        <w:ind w:left="3589" w:hanging="360"/>
      </w:pPr>
      <w:rPr>
        <w:rFonts w:ascii="Symbol" w:hAnsi="Symbol" w:hint="default"/>
      </w:rPr>
    </w:lvl>
    <w:lvl w:ilvl="4" w:tplc="0CC43612">
      <w:start w:val="1"/>
      <w:numFmt w:val="bullet"/>
      <w:lvlText w:val="o"/>
      <w:lvlJc w:val="left"/>
      <w:pPr>
        <w:ind w:left="4309" w:hanging="360"/>
      </w:pPr>
      <w:rPr>
        <w:rFonts w:ascii="Courier New" w:hAnsi="Courier New" w:cs="Courier New" w:hint="default"/>
      </w:rPr>
    </w:lvl>
    <w:lvl w:ilvl="5" w:tplc="BBE27C5C">
      <w:start w:val="1"/>
      <w:numFmt w:val="bullet"/>
      <w:lvlText w:val=""/>
      <w:lvlJc w:val="left"/>
      <w:pPr>
        <w:ind w:left="5029" w:hanging="360"/>
      </w:pPr>
      <w:rPr>
        <w:rFonts w:ascii="Wingdings" w:hAnsi="Wingdings" w:hint="default"/>
      </w:rPr>
    </w:lvl>
    <w:lvl w:ilvl="6" w:tplc="4378C1C2">
      <w:start w:val="1"/>
      <w:numFmt w:val="bullet"/>
      <w:lvlText w:val=""/>
      <w:lvlJc w:val="left"/>
      <w:pPr>
        <w:ind w:left="5749" w:hanging="360"/>
      </w:pPr>
      <w:rPr>
        <w:rFonts w:ascii="Symbol" w:hAnsi="Symbol" w:hint="default"/>
      </w:rPr>
    </w:lvl>
    <w:lvl w:ilvl="7" w:tplc="EA08F808">
      <w:start w:val="1"/>
      <w:numFmt w:val="bullet"/>
      <w:lvlText w:val="o"/>
      <w:lvlJc w:val="left"/>
      <w:pPr>
        <w:ind w:left="6469" w:hanging="360"/>
      </w:pPr>
      <w:rPr>
        <w:rFonts w:ascii="Courier New" w:hAnsi="Courier New" w:cs="Courier New" w:hint="default"/>
      </w:rPr>
    </w:lvl>
    <w:lvl w:ilvl="8" w:tplc="13FADFEE">
      <w:start w:val="1"/>
      <w:numFmt w:val="bullet"/>
      <w:lvlText w:val=""/>
      <w:lvlJc w:val="left"/>
      <w:pPr>
        <w:ind w:left="7189" w:hanging="360"/>
      </w:pPr>
      <w:rPr>
        <w:rFonts w:ascii="Wingdings" w:hAnsi="Wingdings" w:hint="default"/>
      </w:rPr>
    </w:lvl>
  </w:abstractNum>
  <w:abstractNum w:abstractNumId="21" w15:restartNumberingAfterBreak="0">
    <w:nsid w:val="4A82143A"/>
    <w:multiLevelType w:val="hybridMultilevel"/>
    <w:tmpl w:val="52D649B4"/>
    <w:lvl w:ilvl="0" w:tplc="0F72CDE0">
      <w:start w:val="1"/>
      <w:numFmt w:val="decimal"/>
      <w:lvlText w:val="%1."/>
      <w:lvlJc w:val="left"/>
      <w:pPr>
        <w:ind w:left="1429" w:hanging="360"/>
      </w:pPr>
    </w:lvl>
    <w:lvl w:ilvl="1" w:tplc="A8683154">
      <w:start w:val="1"/>
      <w:numFmt w:val="lowerLetter"/>
      <w:lvlText w:val="%2."/>
      <w:lvlJc w:val="left"/>
      <w:pPr>
        <w:ind w:left="2149" w:hanging="360"/>
      </w:pPr>
    </w:lvl>
    <w:lvl w:ilvl="2" w:tplc="BDACFF78">
      <w:start w:val="1"/>
      <w:numFmt w:val="lowerRoman"/>
      <w:lvlText w:val="%3."/>
      <w:lvlJc w:val="right"/>
      <w:pPr>
        <w:ind w:left="2869" w:hanging="180"/>
      </w:pPr>
    </w:lvl>
    <w:lvl w:ilvl="3" w:tplc="5AC0E900">
      <w:start w:val="1"/>
      <w:numFmt w:val="decimal"/>
      <w:lvlText w:val="%4."/>
      <w:lvlJc w:val="left"/>
      <w:pPr>
        <w:ind w:left="3589" w:hanging="360"/>
      </w:pPr>
    </w:lvl>
    <w:lvl w:ilvl="4" w:tplc="3F1C6652">
      <w:start w:val="1"/>
      <w:numFmt w:val="lowerLetter"/>
      <w:lvlText w:val="%5."/>
      <w:lvlJc w:val="left"/>
      <w:pPr>
        <w:ind w:left="4309" w:hanging="360"/>
      </w:pPr>
    </w:lvl>
    <w:lvl w:ilvl="5" w:tplc="C0D2C092">
      <w:start w:val="1"/>
      <w:numFmt w:val="lowerRoman"/>
      <w:lvlText w:val="%6."/>
      <w:lvlJc w:val="right"/>
      <w:pPr>
        <w:ind w:left="5029" w:hanging="180"/>
      </w:pPr>
    </w:lvl>
    <w:lvl w:ilvl="6" w:tplc="53DA46A4">
      <w:start w:val="1"/>
      <w:numFmt w:val="decimal"/>
      <w:lvlText w:val="%7."/>
      <w:lvlJc w:val="left"/>
      <w:pPr>
        <w:ind w:left="5749" w:hanging="360"/>
      </w:pPr>
    </w:lvl>
    <w:lvl w:ilvl="7" w:tplc="5FBC2068">
      <w:start w:val="1"/>
      <w:numFmt w:val="lowerLetter"/>
      <w:lvlText w:val="%8."/>
      <w:lvlJc w:val="left"/>
      <w:pPr>
        <w:ind w:left="6469" w:hanging="360"/>
      </w:pPr>
    </w:lvl>
    <w:lvl w:ilvl="8" w:tplc="7DB63366">
      <w:start w:val="1"/>
      <w:numFmt w:val="lowerRoman"/>
      <w:lvlText w:val="%9."/>
      <w:lvlJc w:val="right"/>
      <w:pPr>
        <w:ind w:left="7189" w:hanging="180"/>
      </w:pPr>
    </w:lvl>
  </w:abstractNum>
  <w:abstractNum w:abstractNumId="22" w15:restartNumberingAfterBreak="0">
    <w:nsid w:val="4A863254"/>
    <w:multiLevelType w:val="multilevel"/>
    <w:tmpl w:val="B372CB34"/>
    <w:lvl w:ilvl="0">
      <w:start w:val="1"/>
      <w:numFmt w:val="decimal"/>
      <w:lvlText w:val="%1."/>
      <w:lvlJc w:val="left"/>
      <w:pPr>
        <w:ind w:left="846"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3" w15:restartNumberingAfterBreak="0">
    <w:nsid w:val="4B2B667D"/>
    <w:multiLevelType w:val="hybridMultilevel"/>
    <w:tmpl w:val="4458670E"/>
    <w:lvl w:ilvl="0" w:tplc="FBEE6032">
      <w:start w:val="1"/>
      <w:numFmt w:val="bullet"/>
      <w:lvlText w:val=""/>
      <w:lvlJc w:val="left"/>
      <w:pPr>
        <w:ind w:left="720" w:hanging="360"/>
      </w:pPr>
      <w:rPr>
        <w:rFonts w:ascii="Symbol" w:hAnsi="Symbol" w:hint="default"/>
      </w:rPr>
    </w:lvl>
    <w:lvl w:ilvl="1" w:tplc="BE5435EC">
      <w:start w:val="18"/>
      <w:numFmt w:val="bullet"/>
      <w:lvlText w:val="•"/>
      <w:lvlJc w:val="left"/>
      <w:pPr>
        <w:ind w:left="1680" w:hanging="600"/>
      </w:pPr>
      <w:rPr>
        <w:rFonts w:ascii="Inter V" w:eastAsiaTheme="minorHAnsi" w:hAnsi="Inter V" w:cs="Times New Roman" w:hint="default"/>
      </w:rPr>
    </w:lvl>
    <w:lvl w:ilvl="2" w:tplc="2AC40B58">
      <w:start w:val="1"/>
      <w:numFmt w:val="bullet"/>
      <w:lvlText w:val=""/>
      <w:lvlJc w:val="left"/>
      <w:pPr>
        <w:ind w:left="2160" w:hanging="360"/>
      </w:pPr>
      <w:rPr>
        <w:rFonts w:ascii="Wingdings" w:hAnsi="Wingdings" w:hint="default"/>
      </w:rPr>
    </w:lvl>
    <w:lvl w:ilvl="3" w:tplc="891A1FA4">
      <w:start w:val="1"/>
      <w:numFmt w:val="bullet"/>
      <w:lvlText w:val=""/>
      <w:lvlJc w:val="left"/>
      <w:pPr>
        <w:ind w:left="2880" w:hanging="360"/>
      </w:pPr>
      <w:rPr>
        <w:rFonts w:ascii="Symbol" w:hAnsi="Symbol" w:hint="default"/>
      </w:rPr>
    </w:lvl>
    <w:lvl w:ilvl="4" w:tplc="51F6A9FA">
      <w:start w:val="1"/>
      <w:numFmt w:val="bullet"/>
      <w:lvlText w:val="o"/>
      <w:lvlJc w:val="left"/>
      <w:pPr>
        <w:ind w:left="3600" w:hanging="360"/>
      </w:pPr>
      <w:rPr>
        <w:rFonts w:ascii="Courier New" w:hAnsi="Courier New" w:cs="Courier New" w:hint="default"/>
      </w:rPr>
    </w:lvl>
    <w:lvl w:ilvl="5" w:tplc="75DA8AB4">
      <w:start w:val="1"/>
      <w:numFmt w:val="bullet"/>
      <w:lvlText w:val=""/>
      <w:lvlJc w:val="left"/>
      <w:pPr>
        <w:ind w:left="4320" w:hanging="360"/>
      </w:pPr>
      <w:rPr>
        <w:rFonts w:ascii="Wingdings" w:hAnsi="Wingdings" w:hint="default"/>
      </w:rPr>
    </w:lvl>
    <w:lvl w:ilvl="6" w:tplc="9E0828A2">
      <w:start w:val="1"/>
      <w:numFmt w:val="bullet"/>
      <w:lvlText w:val=""/>
      <w:lvlJc w:val="left"/>
      <w:pPr>
        <w:ind w:left="5040" w:hanging="360"/>
      </w:pPr>
      <w:rPr>
        <w:rFonts w:ascii="Symbol" w:hAnsi="Symbol" w:hint="default"/>
      </w:rPr>
    </w:lvl>
    <w:lvl w:ilvl="7" w:tplc="19B6B01A">
      <w:start w:val="1"/>
      <w:numFmt w:val="bullet"/>
      <w:lvlText w:val="o"/>
      <w:lvlJc w:val="left"/>
      <w:pPr>
        <w:ind w:left="5760" w:hanging="360"/>
      </w:pPr>
      <w:rPr>
        <w:rFonts w:ascii="Courier New" w:hAnsi="Courier New" w:cs="Courier New" w:hint="default"/>
      </w:rPr>
    </w:lvl>
    <w:lvl w:ilvl="8" w:tplc="5450F00A">
      <w:start w:val="1"/>
      <w:numFmt w:val="bullet"/>
      <w:lvlText w:val=""/>
      <w:lvlJc w:val="left"/>
      <w:pPr>
        <w:ind w:left="6480" w:hanging="360"/>
      </w:pPr>
      <w:rPr>
        <w:rFonts w:ascii="Wingdings" w:hAnsi="Wingdings" w:hint="default"/>
      </w:rPr>
    </w:lvl>
  </w:abstractNum>
  <w:abstractNum w:abstractNumId="24" w15:restartNumberingAfterBreak="0">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720"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9497D23"/>
    <w:multiLevelType w:val="hybridMultilevel"/>
    <w:tmpl w:val="0E2AB118"/>
    <w:lvl w:ilvl="0" w:tplc="53A07820">
      <w:start w:val="1"/>
      <w:numFmt w:val="bullet"/>
      <w:suff w:val="space"/>
      <w:lvlText w:val=""/>
      <w:lvlJc w:val="left"/>
      <w:pPr>
        <w:ind w:left="1287" w:hanging="360"/>
      </w:pPr>
      <w:rPr>
        <w:rFonts w:ascii="Symbol" w:hAnsi="Symbol" w:hint="default"/>
      </w:rPr>
    </w:lvl>
    <w:lvl w:ilvl="1" w:tplc="F6CA5476">
      <w:start w:val="1"/>
      <w:numFmt w:val="bullet"/>
      <w:lvlText w:val="o"/>
      <w:lvlJc w:val="left"/>
      <w:pPr>
        <w:ind w:left="2007" w:hanging="360"/>
      </w:pPr>
      <w:rPr>
        <w:rFonts w:ascii="Courier New" w:hAnsi="Courier New" w:cs="Courier New" w:hint="default"/>
      </w:rPr>
    </w:lvl>
    <w:lvl w:ilvl="2" w:tplc="9BFE0E0C">
      <w:start w:val="1"/>
      <w:numFmt w:val="bullet"/>
      <w:lvlText w:val=""/>
      <w:lvlJc w:val="left"/>
      <w:pPr>
        <w:ind w:left="2727" w:hanging="360"/>
      </w:pPr>
      <w:rPr>
        <w:rFonts w:ascii="Wingdings" w:hAnsi="Wingdings" w:hint="default"/>
      </w:rPr>
    </w:lvl>
    <w:lvl w:ilvl="3" w:tplc="5F42BD6A">
      <w:start w:val="1"/>
      <w:numFmt w:val="bullet"/>
      <w:lvlText w:val=""/>
      <w:lvlJc w:val="left"/>
      <w:pPr>
        <w:ind w:left="3447" w:hanging="360"/>
      </w:pPr>
      <w:rPr>
        <w:rFonts w:ascii="Symbol" w:hAnsi="Symbol" w:hint="default"/>
      </w:rPr>
    </w:lvl>
    <w:lvl w:ilvl="4" w:tplc="1B0CFE0C">
      <w:start w:val="1"/>
      <w:numFmt w:val="bullet"/>
      <w:lvlText w:val="o"/>
      <w:lvlJc w:val="left"/>
      <w:pPr>
        <w:ind w:left="4167" w:hanging="360"/>
      </w:pPr>
      <w:rPr>
        <w:rFonts w:ascii="Courier New" w:hAnsi="Courier New" w:cs="Courier New" w:hint="default"/>
      </w:rPr>
    </w:lvl>
    <w:lvl w:ilvl="5" w:tplc="B50AECDE">
      <w:start w:val="1"/>
      <w:numFmt w:val="bullet"/>
      <w:lvlText w:val=""/>
      <w:lvlJc w:val="left"/>
      <w:pPr>
        <w:ind w:left="4887" w:hanging="360"/>
      </w:pPr>
      <w:rPr>
        <w:rFonts w:ascii="Wingdings" w:hAnsi="Wingdings" w:hint="default"/>
      </w:rPr>
    </w:lvl>
    <w:lvl w:ilvl="6" w:tplc="C2942624">
      <w:start w:val="1"/>
      <w:numFmt w:val="bullet"/>
      <w:lvlText w:val=""/>
      <w:lvlJc w:val="left"/>
      <w:pPr>
        <w:ind w:left="5607" w:hanging="360"/>
      </w:pPr>
      <w:rPr>
        <w:rFonts w:ascii="Symbol" w:hAnsi="Symbol" w:hint="default"/>
      </w:rPr>
    </w:lvl>
    <w:lvl w:ilvl="7" w:tplc="B5B80D00">
      <w:start w:val="1"/>
      <w:numFmt w:val="bullet"/>
      <w:lvlText w:val="o"/>
      <w:lvlJc w:val="left"/>
      <w:pPr>
        <w:ind w:left="6327" w:hanging="360"/>
      </w:pPr>
      <w:rPr>
        <w:rFonts w:ascii="Courier New" w:hAnsi="Courier New" w:cs="Courier New" w:hint="default"/>
      </w:rPr>
    </w:lvl>
    <w:lvl w:ilvl="8" w:tplc="25D83086">
      <w:start w:val="1"/>
      <w:numFmt w:val="bullet"/>
      <w:lvlText w:val=""/>
      <w:lvlJc w:val="left"/>
      <w:pPr>
        <w:ind w:left="7047" w:hanging="360"/>
      </w:pPr>
      <w:rPr>
        <w:rFonts w:ascii="Wingdings" w:hAnsi="Wingdings" w:hint="default"/>
      </w:rPr>
    </w:lvl>
  </w:abstractNum>
  <w:abstractNum w:abstractNumId="26" w15:restartNumberingAfterBreak="0">
    <w:nsid w:val="5BAD3CC5"/>
    <w:multiLevelType w:val="hybridMultilevel"/>
    <w:tmpl w:val="2F0C2B28"/>
    <w:lvl w:ilvl="0" w:tplc="239695A4">
      <w:start w:val="1"/>
      <w:numFmt w:val="bullet"/>
      <w:lvlText w:val=""/>
      <w:lvlJc w:val="left"/>
      <w:pPr>
        <w:ind w:left="1429" w:hanging="360"/>
      </w:pPr>
      <w:rPr>
        <w:rFonts w:ascii="Symbol" w:hAnsi="Symbol" w:hint="default"/>
      </w:rPr>
    </w:lvl>
    <w:lvl w:ilvl="1" w:tplc="2384FD62">
      <w:start w:val="1"/>
      <w:numFmt w:val="bullet"/>
      <w:lvlText w:val="o"/>
      <w:lvlJc w:val="left"/>
      <w:pPr>
        <w:ind w:left="2149" w:hanging="360"/>
      </w:pPr>
      <w:rPr>
        <w:rFonts w:ascii="Courier New" w:hAnsi="Courier New" w:cs="Courier New" w:hint="default"/>
      </w:rPr>
    </w:lvl>
    <w:lvl w:ilvl="2" w:tplc="249CE76C">
      <w:start w:val="1"/>
      <w:numFmt w:val="bullet"/>
      <w:lvlText w:val=""/>
      <w:lvlJc w:val="left"/>
      <w:pPr>
        <w:ind w:left="2869" w:hanging="360"/>
      </w:pPr>
      <w:rPr>
        <w:rFonts w:ascii="Wingdings" w:hAnsi="Wingdings" w:hint="default"/>
      </w:rPr>
    </w:lvl>
    <w:lvl w:ilvl="3" w:tplc="D3121772">
      <w:start w:val="1"/>
      <w:numFmt w:val="bullet"/>
      <w:lvlText w:val=""/>
      <w:lvlJc w:val="left"/>
      <w:pPr>
        <w:ind w:left="3589" w:hanging="360"/>
      </w:pPr>
      <w:rPr>
        <w:rFonts w:ascii="Symbol" w:hAnsi="Symbol" w:hint="default"/>
      </w:rPr>
    </w:lvl>
    <w:lvl w:ilvl="4" w:tplc="C37E60C0">
      <w:start w:val="1"/>
      <w:numFmt w:val="bullet"/>
      <w:lvlText w:val="o"/>
      <w:lvlJc w:val="left"/>
      <w:pPr>
        <w:ind w:left="4309" w:hanging="360"/>
      </w:pPr>
      <w:rPr>
        <w:rFonts w:ascii="Courier New" w:hAnsi="Courier New" w:cs="Courier New" w:hint="default"/>
      </w:rPr>
    </w:lvl>
    <w:lvl w:ilvl="5" w:tplc="FF18085C">
      <w:start w:val="1"/>
      <w:numFmt w:val="bullet"/>
      <w:lvlText w:val=""/>
      <w:lvlJc w:val="left"/>
      <w:pPr>
        <w:ind w:left="5029" w:hanging="360"/>
      </w:pPr>
      <w:rPr>
        <w:rFonts w:ascii="Wingdings" w:hAnsi="Wingdings" w:hint="default"/>
      </w:rPr>
    </w:lvl>
    <w:lvl w:ilvl="6" w:tplc="F1FE2D6E">
      <w:start w:val="1"/>
      <w:numFmt w:val="bullet"/>
      <w:lvlText w:val=""/>
      <w:lvlJc w:val="left"/>
      <w:pPr>
        <w:ind w:left="5749" w:hanging="360"/>
      </w:pPr>
      <w:rPr>
        <w:rFonts w:ascii="Symbol" w:hAnsi="Symbol" w:hint="default"/>
      </w:rPr>
    </w:lvl>
    <w:lvl w:ilvl="7" w:tplc="1E7E37AA">
      <w:start w:val="1"/>
      <w:numFmt w:val="bullet"/>
      <w:lvlText w:val="o"/>
      <w:lvlJc w:val="left"/>
      <w:pPr>
        <w:ind w:left="6469" w:hanging="360"/>
      </w:pPr>
      <w:rPr>
        <w:rFonts w:ascii="Courier New" w:hAnsi="Courier New" w:cs="Courier New" w:hint="default"/>
      </w:rPr>
    </w:lvl>
    <w:lvl w:ilvl="8" w:tplc="E5581C28">
      <w:start w:val="1"/>
      <w:numFmt w:val="bullet"/>
      <w:lvlText w:val=""/>
      <w:lvlJc w:val="left"/>
      <w:pPr>
        <w:ind w:left="7189" w:hanging="360"/>
      </w:pPr>
      <w:rPr>
        <w:rFonts w:ascii="Wingdings" w:hAnsi="Wingdings" w:hint="default"/>
      </w:rPr>
    </w:lvl>
  </w:abstractNum>
  <w:abstractNum w:abstractNumId="27" w15:restartNumberingAfterBreak="0">
    <w:nsid w:val="5BAE7AAF"/>
    <w:multiLevelType w:val="hybridMultilevel"/>
    <w:tmpl w:val="B8A6465C"/>
    <w:lvl w:ilvl="0" w:tplc="940C38D6">
      <w:start w:val="1"/>
      <w:numFmt w:val="bullet"/>
      <w:lvlText w:val=""/>
      <w:lvlJc w:val="left"/>
      <w:pPr>
        <w:ind w:left="1429" w:hanging="360"/>
      </w:pPr>
      <w:rPr>
        <w:rFonts w:ascii="Symbol" w:hAnsi="Symbol" w:hint="default"/>
      </w:rPr>
    </w:lvl>
    <w:lvl w:ilvl="1" w:tplc="DBD4F8BC">
      <w:start w:val="1"/>
      <w:numFmt w:val="bullet"/>
      <w:lvlText w:val="o"/>
      <w:lvlJc w:val="left"/>
      <w:pPr>
        <w:ind w:left="2149" w:hanging="360"/>
      </w:pPr>
      <w:rPr>
        <w:rFonts w:ascii="Courier New" w:hAnsi="Courier New" w:cs="Courier New" w:hint="default"/>
      </w:rPr>
    </w:lvl>
    <w:lvl w:ilvl="2" w:tplc="DEB0AE4A">
      <w:start w:val="1"/>
      <w:numFmt w:val="bullet"/>
      <w:lvlText w:val=""/>
      <w:lvlJc w:val="left"/>
      <w:pPr>
        <w:ind w:left="2869" w:hanging="360"/>
      </w:pPr>
      <w:rPr>
        <w:rFonts w:ascii="Wingdings" w:hAnsi="Wingdings" w:hint="default"/>
      </w:rPr>
    </w:lvl>
    <w:lvl w:ilvl="3" w:tplc="F188A4AE">
      <w:start w:val="1"/>
      <w:numFmt w:val="bullet"/>
      <w:lvlText w:val=""/>
      <w:lvlJc w:val="left"/>
      <w:pPr>
        <w:ind w:left="3589" w:hanging="360"/>
      </w:pPr>
      <w:rPr>
        <w:rFonts w:ascii="Symbol" w:hAnsi="Symbol" w:hint="default"/>
      </w:rPr>
    </w:lvl>
    <w:lvl w:ilvl="4" w:tplc="220810C0">
      <w:start w:val="1"/>
      <w:numFmt w:val="bullet"/>
      <w:lvlText w:val="o"/>
      <w:lvlJc w:val="left"/>
      <w:pPr>
        <w:ind w:left="4309" w:hanging="360"/>
      </w:pPr>
      <w:rPr>
        <w:rFonts w:ascii="Courier New" w:hAnsi="Courier New" w:cs="Courier New" w:hint="default"/>
      </w:rPr>
    </w:lvl>
    <w:lvl w:ilvl="5" w:tplc="F2E855E8">
      <w:start w:val="1"/>
      <w:numFmt w:val="bullet"/>
      <w:lvlText w:val=""/>
      <w:lvlJc w:val="left"/>
      <w:pPr>
        <w:ind w:left="5029" w:hanging="360"/>
      </w:pPr>
      <w:rPr>
        <w:rFonts w:ascii="Wingdings" w:hAnsi="Wingdings" w:hint="default"/>
      </w:rPr>
    </w:lvl>
    <w:lvl w:ilvl="6" w:tplc="2C96BDB6">
      <w:start w:val="1"/>
      <w:numFmt w:val="bullet"/>
      <w:lvlText w:val=""/>
      <w:lvlJc w:val="left"/>
      <w:pPr>
        <w:ind w:left="5749" w:hanging="360"/>
      </w:pPr>
      <w:rPr>
        <w:rFonts w:ascii="Symbol" w:hAnsi="Symbol" w:hint="default"/>
      </w:rPr>
    </w:lvl>
    <w:lvl w:ilvl="7" w:tplc="83C24F3A">
      <w:start w:val="1"/>
      <w:numFmt w:val="bullet"/>
      <w:lvlText w:val="o"/>
      <w:lvlJc w:val="left"/>
      <w:pPr>
        <w:ind w:left="6469" w:hanging="360"/>
      </w:pPr>
      <w:rPr>
        <w:rFonts w:ascii="Courier New" w:hAnsi="Courier New" w:cs="Courier New" w:hint="default"/>
      </w:rPr>
    </w:lvl>
    <w:lvl w:ilvl="8" w:tplc="C6D08BD8">
      <w:start w:val="1"/>
      <w:numFmt w:val="bullet"/>
      <w:lvlText w:val=""/>
      <w:lvlJc w:val="left"/>
      <w:pPr>
        <w:ind w:left="7189" w:hanging="360"/>
      </w:pPr>
      <w:rPr>
        <w:rFonts w:ascii="Wingdings" w:hAnsi="Wingdings" w:hint="default"/>
      </w:rPr>
    </w:lvl>
  </w:abstractNum>
  <w:abstractNum w:abstractNumId="28" w15:restartNumberingAfterBreak="0">
    <w:nsid w:val="62175E3A"/>
    <w:multiLevelType w:val="hybridMultilevel"/>
    <w:tmpl w:val="4FB40EC6"/>
    <w:lvl w:ilvl="0" w:tplc="058C0AF6">
      <w:start w:val="1"/>
      <w:numFmt w:val="bullet"/>
      <w:lvlText w:val=""/>
      <w:lvlJc w:val="left"/>
      <w:pPr>
        <w:ind w:left="1429" w:hanging="360"/>
      </w:pPr>
      <w:rPr>
        <w:rFonts w:ascii="Symbol" w:hAnsi="Symbol" w:hint="default"/>
      </w:rPr>
    </w:lvl>
    <w:lvl w:ilvl="1" w:tplc="F3DE2A46">
      <w:start w:val="1"/>
      <w:numFmt w:val="bullet"/>
      <w:lvlText w:val="o"/>
      <w:lvlJc w:val="left"/>
      <w:pPr>
        <w:ind w:left="2149" w:hanging="360"/>
      </w:pPr>
      <w:rPr>
        <w:rFonts w:ascii="Courier New" w:hAnsi="Courier New" w:cs="Courier New" w:hint="default"/>
      </w:rPr>
    </w:lvl>
    <w:lvl w:ilvl="2" w:tplc="3E8CD544">
      <w:start w:val="1"/>
      <w:numFmt w:val="bullet"/>
      <w:lvlText w:val=""/>
      <w:lvlJc w:val="left"/>
      <w:pPr>
        <w:ind w:left="2869" w:hanging="360"/>
      </w:pPr>
      <w:rPr>
        <w:rFonts w:ascii="Wingdings" w:hAnsi="Wingdings" w:hint="default"/>
      </w:rPr>
    </w:lvl>
    <w:lvl w:ilvl="3" w:tplc="16BC8C9E">
      <w:start w:val="1"/>
      <w:numFmt w:val="bullet"/>
      <w:lvlText w:val=""/>
      <w:lvlJc w:val="left"/>
      <w:pPr>
        <w:ind w:left="3589" w:hanging="360"/>
      </w:pPr>
      <w:rPr>
        <w:rFonts w:ascii="Symbol" w:hAnsi="Symbol" w:hint="default"/>
      </w:rPr>
    </w:lvl>
    <w:lvl w:ilvl="4" w:tplc="0394A6D0">
      <w:start w:val="1"/>
      <w:numFmt w:val="bullet"/>
      <w:lvlText w:val="o"/>
      <w:lvlJc w:val="left"/>
      <w:pPr>
        <w:ind w:left="4309" w:hanging="360"/>
      </w:pPr>
      <w:rPr>
        <w:rFonts w:ascii="Courier New" w:hAnsi="Courier New" w:cs="Courier New" w:hint="default"/>
      </w:rPr>
    </w:lvl>
    <w:lvl w:ilvl="5" w:tplc="004CBC40">
      <w:start w:val="1"/>
      <w:numFmt w:val="bullet"/>
      <w:lvlText w:val=""/>
      <w:lvlJc w:val="left"/>
      <w:pPr>
        <w:ind w:left="5029" w:hanging="360"/>
      </w:pPr>
      <w:rPr>
        <w:rFonts w:ascii="Wingdings" w:hAnsi="Wingdings" w:hint="default"/>
      </w:rPr>
    </w:lvl>
    <w:lvl w:ilvl="6" w:tplc="86E6BD54">
      <w:start w:val="1"/>
      <w:numFmt w:val="bullet"/>
      <w:lvlText w:val=""/>
      <w:lvlJc w:val="left"/>
      <w:pPr>
        <w:ind w:left="5749" w:hanging="360"/>
      </w:pPr>
      <w:rPr>
        <w:rFonts w:ascii="Symbol" w:hAnsi="Symbol" w:hint="default"/>
      </w:rPr>
    </w:lvl>
    <w:lvl w:ilvl="7" w:tplc="BDC49268">
      <w:start w:val="1"/>
      <w:numFmt w:val="bullet"/>
      <w:lvlText w:val="o"/>
      <w:lvlJc w:val="left"/>
      <w:pPr>
        <w:ind w:left="6469" w:hanging="360"/>
      </w:pPr>
      <w:rPr>
        <w:rFonts w:ascii="Courier New" w:hAnsi="Courier New" w:cs="Courier New" w:hint="default"/>
      </w:rPr>
    </w:lvl>
    <w:lvl w:ilvl="8" w:tplc="38043FC6">
      <w:start w:val="1"/>
      <w:numFmt w:val="bullet"/>
      <w:lvlText w:val=""/>
      <w:lvlJc w:val="left"/>
      <w:pPr>
        <w:ind w:left="7189" w:hanging="360"/>
      </w:pPr>
      <w:rPr>
        <w:rFonts w:ascii="Wingdings" w:hAnsi="Wingdings" w:hint="default"/>
      </w:rPr>
    </w:lvl>
  </w:abstractNum>
  <w:abstractNum w:abstractNumId="29" w15:restartNumberingAfterBreak="0">
    <w:nsid w:val="64E029EF"/>
    <w:multiLevelType w:val="multilevel"/>
    <w:tmpl w:val="3DA4129C"/>
    <w:lvl w:ilvl="0">
      <w:start w:val="1"/>
      <w:numFmt w:val="decimal"/>
      <w:lvlText w:val="%1."/>
      <w:lvlJc w:val="left"/>
      <w:pPr>
        <w:ind w:left="846" w:hanging="733"/>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67B00EAF"/>
    <w:multiLevelType w:val="hybridMultilevel"/>
    <w:tmpl w:val="1D5004DA"/>
    <w:lvl w:ilvl="0" w:tplc="9A18362C">
      <w:start w:val="1"/>
      <w:numFmt w:val="decimal"/>
      <w:lvlText w:val="%1."/>
      <w:lvlJc w:val="left"/>
      <w:pPr>
        <w:ind w:left="720" w:hanging="360"/>
      </w:pPr>
    </w:lvl>
    <w:lvl w:ilvl="1" w:tplc="C1185E1A">
      <w:start w:val="1"/>
      <w:numFmt w:val="lowerLetter"/>
      <w:lvlText w:val="%2."/>
      <w:lvlJc w:val="left"/>
      <w:pPr>
        <w:ind w:left="1440" w:hanging="360"/>
      </w:pPr>
    </w:lvl>
    <w:lvl w:ilvl="2" w:tplc="96D88C20">
      <w:start w:val="1"/>
      <w:numFmt w:val="lowerRoman"/>
      <w:lvlText w:val="%3."/>
      <w:lvlJc w:val="right"/>
      <w:pPr>
        <w:ind w:left="2160" w:hanging="180"/>
      </w:pPr>
    </w:lvl>
    <w:lvl w:ilvl="3" w:tplc="1DE67C52">
      <w:start w:val="1"/>
      <w:numFmt w:val="decimal"/>
      <w:lvlText w:val="%4."/>
      <w:lvlJc w:val="left"/>
      <w:pPr>
        <w:ind w:left="2880" w:hanging="360"/>
      </w:pPr>
    </w:lvl>
    <w:lvl w:ilvl="4" w:tplc="CCB867AE">
      <w:start w:val="1"/>
      <w:numFmt w:val="lowerLetter"/>
      <w:lvlText w:val="%5."/>
      <w:lvlJc w:val="left"/>
      <w:pPr>
        <w:ind w:left="3600" w:hanging="360"/>
      </w:pPr>
    </w:lvl>
    <w:lvl w:ilvl="5" w:tplc="1344814A">
      <w:start w:val="1"/>
      <w:numFmt w:val="lowerRoman"/>
      <w:lvlText w:val="%6."/>
      <w:lvlJc w:val="right"/>
      <w:pPr>
        <w:ind w:left="4320" w:hanging="180"/>
      </w:pPr>
    </w:lvl>
    <w:lvl w:ilvl="6" w:tplc="9036D790">
      <w:start w:val="1"/>
      <w:numFmt w:val="decimal"/>
      <w:lvlText w:val="%7."/>
      <w:lvlJc w:val="left"/>
      <w:pPr>
        <w:ind w:left="5040" w:hanging="360"/>
      </w:pPr>
    </w:lvl>
    <w:lvl w:ilvl="7" w:tplc="3508FABE">
      <w:start w:val="1"/>
      <w:numFmt w:val="lowerLetter"/>
      <w:lvlText w:val="%8."/>
      <w:lvlJc w:val="left"/>
      <w:pPr>
        <w:ind w:left="5760" w:hanging="360"/>
      </w:pPr>
    </w:lvl>
    <w:lvl w:ilvl="8" w:tplc="E528ACBE">
      <w:start w:val="1"/>
      <w:numFmt w:val="lowerRoman"/>
      <w:lvlText w:val="%9."/>
      <w:lvlJc w:val="right"/>
      <w:pPr>
        <w:ind w:left="6480" w:hanging="180"/>
      </w:pPr>
    </w:lvl>
  </w:abstractNum>
  <w:abstractNum w:abstractNumId="31" w15:restartNumberingAfterBreak="0">
    <w:nsid w:val="74786FBC"/>
    <w:multiLevelType w:val="hybridMultilevel"/>
    <w:tmpl w:val="8D0EBCCA"/>
    <w:lvl w:ilvl="0" w:tplc="70BAF2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596494A"/>
    <w:multiLevelType w:val="hybridMultilevel"/>
    <w:tmpl w:val="D3C82598"/>
    <w:lvl w:ilvl="0" w:tplc="70BAF2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769383B"/>
    <w:multiLevelType w:val="hybridMultilevel"/>
    <w:tmpl w:val="D3E80F28"/>
    <w:lvl w:ilvl="0" w:tplc="BCBC2588">
      <w:start w:val="1"/>
      <w:numFmt w:val="bullet"/>
      <w:lvlText w:val=""/>
      <w:lvlJc w:val="left"/>
      <w:pPr>
        <w:ind w:left="1429" w:hanging="360"/>
      </w:pPr>
      <w:rPr>
        <w:rFonts w:ascii="Symbol" w:hAnsi="Symbol" w:hint="default"/>
      </w:rPr>
    </w:lvl>
    <w:lvl w:ilvl="1" w:tplc="305CC6E0">
      <w:start w:val="1"/>
      <w:numFmt w:val="bullet"/>
      <w:lvlText w:val="o"/>
      <w:lvlJc w:val="left"/>
      <w:pPr>
        <w:ind w:left="2149" w:hanging="360"/>
      </w:pPr>
      <w:rPr>
        <w:rFonts w:ascii="Courier New" w:hAnsi="Courier New" w:cs="Courier New" w:hint="default"/>
      </w:rPr>
    </w:lvl>
    <w:lvl w:ilvl="2" w:tplc="2FE4911C">
      <w:start w:val="1"/>
      <w:numFmt w:val="bullet"/>
      <w:lvlText w:val=""/>
      <w:lvlJc w:val="left"/>
      <w:pPr>
        <w:ind w:left="2869" w:hanging="360"/>
      </w:pPr>
      <w:rPr>
        <w:rFonts w:ascii="Wingdings" w:hAnsi="Wingdings" w:hint="default"/>
      </w:rPr>
    </w:lvl>
    <w:lvl w:ilvl="3" w:tplc="7BBEC4F0">
      <w:start w:val="1"/>
      <w:numFmt w:val="bullet"/>
      <w:lvlText w:val=""/>
      <w:lvlJc w:val="left"/>
      <w:pPr>
        <w:ind w:left="3589" w:hanging="360"/>
      </w:pPr>
      <w:rPr>
        <w:rFonts w:ascii="Symbol" w:hAnsi="Symbol" w:hint="default"/>
      </w:rPr>
    </w:lvl>
    <w:lvl w:ilvl="4" w:tplc="A5FA050C">
      <w:start w:val="1"/>
      <w:numFmt w:val="bullet"/>
      <w:lvlText w:val="o"/>
      <w:lvlJc w:val="left"/>
      <w:pPr>
        <w:ind w:left="4309" w:hanging="360"/>
      </w:pPr>
      <w:rPr>
        <w:rFonts w:ascii="Courier New" w:hAnsi="Courier New" w:cs="Courier New" w:hint="default"/>
      </w:rPr>
    </w:lvl>
    <w:lvl w:ilvl="5" w:tplc="141237DC">
      <w:start w:val="1"/>
      <w:numFmt w:val="bullet"/>
      <w:lvlText w:val=""/>
      <w:lvlJc w:val="left"/>
      <w:pPr>
        <w:ind w:left="5029" w:hanging="360"/>
      </w:pPr>
      <w:rPr>
        <w:rFonts w:ascii="Wingdings" w:hAnsi="Wingdings" w:hint="default"/>
      </w:rPr>
    </w:lvl>
    <w:lvl w:ilvl="6" w:tplc="594AEBD4">
      <w:start w:val="1"/>
      <w:numFmt w:val="bullet"/>
      <w:lvlText w:val=""/>
      <w:lvlJc w:val="left"/>
      <w:pPr>
        <w:ind w:left="5749" w:hanging="360"/>
      </w:pPr>
      <w:rPr>
        <w:rFonts w:ascii="Symbol" w:hAnsi="Symbol" w:hint="default"/>
      </w:rPr>
    </w:lvl>
    <w:lvl w:ilvl="7" w:tplc="A83A5D4A">
      <w:start w:val="1"/>
      <w:numFmt w:val="bullet"/>
      <w:lvlText w:val="o"/>
      <w:lvlJc w:val="left"/>
      <w:pPr>
        <w:ind w:left="6469" w:hanging="360"/>
      </w:pPr>
      <w:rPr>
        <w:rFonts w:ascii="Courier New" w:hAnsi="Courier New" w:cs="Courier New" w:hint="default"/>
      </w:rPr>
    </w:lvl>
    <w:lvl w:ilvl="8" w:tplc="71D8E606">
      <w:start w:val="1"/>
      <w:numFmt w:val="bullet"/>
      <w:lvlText w:val=""/>
      <w:lvlJc w:val="left"/>
      <w:pPr>
        <w:ind w:left="7189" w:hanging="360"/>
      </w:pPr>
      <w:rPr>
        <w:rFonts w:ascii="Wingdings" w:hAnsi="Wingdings" w:hint="default"/>
      </w:rPr>
    </w:lvl>
  </w:abstractNum>
  <w:abstractNum w:abstractNumId="34" w15:restartNumberingAfterBreak="0">
    <w:nsid w:val="7DF872E2"/>
    <w:multiLevelType w:val="hybridMultilevel"/>
    <w:tmpl w:val="543CF7A0"/>
    <w:lvl w:ilvl="0" w:tplc="4CDADB1A">
      <w:start w:val="1"/>
      <w:numFmt w:val="bullet"/>
      <w:lvlText w:val=""/>
      <w:lvlJc w:val="left"/>
      <w:pPr>
        <w:ind w:left="720" w:hanging="360"/>
      </w:pPr>
      <w:rPr>
        <w:rFonts w:ascii="Symbol" w:hAnsi="Symbol" w:hint="default"/>
      </w:rPr>
    </w:lvl>
    <w:lvl w:ilvl="1" w:tplc="37B6BD24">
      <w:start w:val="1"/>
      <w:numFmt w:val="bullet"/>
      <w:lvlText w:val="o"/>
      <w:lvlJc w:val="left"/>
      <w:pPr>
        <w:ind w:left="1440" w:hanging="360"/>
      </w:pPr>
      <w:rPr>
        <w:rFonts w:ascii="Courier New" w:hAnsi="Courier New" w:cs="Courier New" w:hint="default"/>
      </w:rPr>
    </w:lvl>
    <w:lvl w:ilvl="2" w:tplc="9CDE705E">
      <w:start w:val="1"/>
      <w:numFmt w:val="bullet"/>
      <w:lvlText w:val=""/>
      <w:lvlJc w:val="left"/>
      <w:pPr>
        <w:ind w:left="2160" w:hanging="360"/>
      </w:pPr>
      <w:rPr>
        <w:rFonts w:ascii="Wingdings" w:hAnsi="Wingdings" w:hint="default"/>
      </w:rPr>
    </w:lvl>
    <w:lvl w:ilvl="3" w:tplc="4F54A160">
      <w:start w:val="1"/>
      <w:numFmt w:val="bullet"/>
      <w:lvlText w:val=""/>
      <w:lvlJc w:val="left"/>
      <w:pPr>
        <w:ind w:left="2880" w:hanging="360"/>
      </w:pPr>
      <w:rPr>
        <w:rFonts w:ascii="Symbol" w:hAnsi="Symbol" w:hint="default"/>
      </w:rPr>
    </w:lvl>
    <w:lvl w:ilvl="4" w:tplc="623E83D4">
      <w:start w:val="1"/>
      <w:numFmt w:val="bullet"/>
      <w:lvlText w:val="o"/>
      <w:lvlJc w:val="left"/>
      <w:pPr>
        <w:ind w:left="3600" w:hanging="360"/>
      </w:pPr>
      <w:rPr>
        <w:rFonts w:ascii="Courier New" w:hAnsi="Courier New" w:cs="Courier New" w:hint="default"/>
      </w:rPr>
    </w:lvl>
    <w:lvl w:ilvl="5" w:tplc="EE8C1C62">
      <w:start w:val="1"/>
      <w:numFmt w:val="bullet"/>
      <w:lvlText w:val=""/>
      <w:lvlJc w:val="left"/>
      <w:pPr>
        <w:ind w:left="4320" w:hanging="360"/>
      </w:pPr>
      <w:rPr>
        <w:rFonts w:ascii="Wingdings" w:hAnsi="Wingdings" w:hint="default"/>
      </w:rPr>
    </w:lvl>
    <w:lvl w:ilvl="6" w:tplc="3F68F208">
      <w:start w:val="1"/>
      <w:numFmt w:val="bullet"/>
      <w:lvlText w:val=""/>
      <w:lvlJc w:val="left"/>
      <w:pPr>
        <w:ind w:left="5040" w:hanging="360"/>
      </w:pPr>
      <w:rPr>
        <w:rFonts w:ascii="Symbol" w:hAnsi="Symbol" w:hint="default"/>
      </w:rPr>
    </w:lvl>
    <w:lvl w:ilvl="7" w:tplc="C85AB46C">
      <w:start w:val="1"/>
      <w:numFmt w:val="bullet"/>
      <w:lvlText w:val="o"/>
      <w:lvlJc w:val="left"/>
      <w:pPr>
        <w:ind w:left="5760" w:hanging="360"/>
      </w:pPr>
      <w:rPr>
        <w:rFonts w:ascii="Courier New" w:hAnsi="Courier New" w:cs="Courier New" w:hint="default"/>
      </w:rPr>
    </w:lvl>
    <w:lvl w:ilvl="8" w:tplc="34889510">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18"/>
  </w:num>
  <w:num w:numId="4">
    <w:abstractNumId w:val="16"/>
  </w:num>
  <w:num w:numId="5">
    <w:abstractNumId w:val="27"/>
  </w:num>
  <w:num w:numId="6">
    <w:abstractNumId w:val="4"/>
  </w:num>
  <w:num w:numId="7">
    <w:abstractNumId w:val="11"/>
  </w:num>
  <w:num w:numId="8">
    <w:abstractNumId w:val="2"/>
  </w:num>
  <w:num w:numId="9">
    <w:abstractNumId w:val="1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
  </w:num>
  <w:num w:numId="13">
    <w:abstractNumId w:val="15"/>
  </w:num>
  <w:num w:numId="14">
    <w:abstractNumId w:val="20"/>
  </w:num>
  <w:num w:numId="15">
    <w:abstractNumId w:val="0"/>
  </w:num>
  <w:num w:numId="16">
    <w:abstractNumId w:val="9"/>
  </w:num>
  <w:num w:numId="17">
    <w:abstractNumId w:val="10"/>
  </w:num>
  <w:num w:numId="18">
    <w:abstractNumId w:val="12"/>
  </w:num>
  <w:num w:numId="19">
    <w:abstractNumId w:val="14"/>
  </w:num>
  <w:num w:numId="20">
    <w:abstractNumId w:val="34"/>
  </w:num>
  <w:num w:numId="21">
    <w:abstractNumId w:val="1"/>
  </w:num>
  <w:num w:numId="22">
    <w:abstractNumId w:val="33"/>
  </w:num>
  <w:num w:numId="23">
    <w:abstractNumId w:val="30"/>
  </w:num>
  <w:num w:numId="24">
    <w:abstractNumId w:val="17"/>
  </w:num>
  <w:num w:numId="25">
    <w:abstractNumId w:val="17"/>
  </w:num>
  <w:num w:numId="26">
    <w:abstractNumId w:val="13"/>
  </w:num>
  <w:num w:numId="27">
    <w:abstractNumId w:val="21"/>
  </w:num>
  <w:num w:numId="28">
    <w:abstractNumId w:val="28"/>
  </w:num>
  <w:num w:numId="29">
    <w:abstractNumId w:val="23"/>
  </w:num>
  <w:num w:numId="30">
    <w:abstractNumId w:val="23"/>
  </w:num>
  <w:num w:numId="31">
    <w:abstractNumId w:val="23"/>
  </w:num>
  <w:num w:numId="32">
    <w:abstractNumId w:val="24"/>
  </w:num>
  <w:num w:numId="33">
    <w:abstractNumId w:val="7"/>
  </w:num>
  <w:num w:numId="34">
    <w:abstractNumId w:val="3"/>
  </w:num>
  <w:num w:numId="35">
    <w:abstractNumId w:val="31"/>
  </w:num>
  <w:num w:numId="36">
    <w:abstractNumId w:val="32"/>
  </w:num>
  <w:num w:numId="37">
    <w:abstractNumId w:val="2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F67"/>
    <w:rsid w:val="000704A5"/>
    <w:rsid w:val="000A5AD4"/>
    <w:rsid w:val="000C2DB1"/>
    <w:rsid w:val="000D43F9"/>
    <w:rsid w:val="001028A0"/>
    <w:rsid w:val="00125845"/>
    <w:rsid w:val="00135E44"/>
    <w:rsid w:val="00147C91"/>
    <w:rsid w:val="001624CB"/>
    <w:rsid w:val="001C0F67"/>
    <w:rsid w:val="001D0AC5"/>
    <w:rsid w:val="001F0F4F"/>
    <w:rsid w:val="0020700C"/>
    <w:rsid w:val="0022402C"/>
    <w:rsid w:val="002568B7"/>
    <w:rsid w:val="002A02EA"/>
    <w:rsid w:val="002B703B"/>
    <w:rsid w:val="002C6C98"/>
    <w:rsid w:val="002D194A"/>
    <w:rsid w:val="002E133B"/>
    <w:rsid w:val="002E33FD"/>
    <w:rsid w:val="002F4BB6"/>
    <w:rsid w:val="00344148"/>
    <w:rsid w:val="00360393"/>
    <w:rsid w:val="003C59FD"/>
    <w:rsid w:val="00436137"/>
    <w:rsid w:val="00446713"/>
    <w:rsid w:val="00480B4D"/>
    <w:rsid w:val="004B03C6"/>
    <w:rsid w:val="004B2A6F"/>
    <w:rsid w:val="00527DA7"/>
    <w:rsid w:val="00541E89"/>
    <w:rsid w:val="00596639"/>
    <w:rsid w:val="005E5FC6"/>
    <w:rsid w:val="005F1DE6"/>
    <w:rsid w:val="00665F74"/>
    <w:rsid w:val="00671C3A"/>
    <w:rsid w:val="00677632"/>
    <w:rsid w:val="00680834"/>
    <w:rsid w:val="00713949"/>
    <w:rsid w:val="007436F7"/>
    <w:rsid w:val="007A09F5"/>
    <w:rsid w:val="007D0E79"/>
    <w:rsid w:val="00920D1D"/>
    <w:rsid w:val="00923867"/>
    <w:rsid w:val="00924CA6"/>
    <w:rsid w:val="00926F9B"/>
    <w:rsid w:val="009368DA"/>
    <w:rsid w:val="00953A88"/>
    <w:rsid w:val="00972935"/>
    <w:rsid w:val="00982D1F"/>
    <w:rsid w:val="0099168A"/>
    <w:rsid w:val="00995BCA"/>
    <w:rsid w:val="009C1192"/>
    <w:rsid w:val="00A329B0"/>
    <w:rsid w:val="00A36A70"/>
    <w:rsid w:val="00A666BC"/>
    <w:rsid w:val="00A74E27"/>
    <w:rsid w:val="00AA23FB"/>
    <w:rsid w:val="00AB21D8"/>
    <w:rsid w:val="00AC16B5"/>
    <w:rsid w:val="00AD0E60"/>
    <w:rsid w:val="00AD2168"/>
    <w:rsid w:val="00AD2856"/>
    <w:rsid w:val="00AE470B"/>
    <w:rsid w:val="00B30CC6"/>
    <w:rsid w:val="00BC7CD1"/>
    <w:rsid w:val="00BD5019"/>
    <w:rsid w:val="00BE5ED3"/>
    <w:rsid w:val="00C02430"/>
    <w:rsid w:val="00C32958"/>
    <w:rsid w:val="00C346C9"/>
    <w:rsid w:val="00C4246A"/>
    <w:rsid w:val="00CA55C1"/>
    <w:rsid w:val="00CF5285"/>
    <w:rsid w:val="00D61A17"/>
    <w:rsid w:val="00D76C36"/>
    <w:rsid w:val="00DC2343"/>
    <w:rsid w:val="00DD1EB5"/>
    <w:rsid w:val="00E16C47"/>
    <w:rsid w:val="00E21EB1"/>
    <w:rsid w:val="00E62091"/>
    <w:rsid w:val="00E91DCA"/>
    <w:rsid w:val="00EE112B"/>
    <w:rsid w:val="00EF2FC1"/>
    <w:rsid w:val="00F72DED"/>
    <w:rsid w:val="00F92694"/>
    <w:rsid w:val="00FF0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78F2F"/>
  <w15:docId w15:val="{F1F535AF-C0D9-41B9-AA21-C5F05787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DA7"/>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472C4" w:themeColor="accent1"/>
      <w:sz w:val="18"/>
      <w:szCs w:val="18"/>
    </w:rPr>
  </w:style>
  <w:style w:type="character" w:customStyle="1" w:styleId="aa">
    <w:name w:val="Название объекта Знак"/>
    <w:basedOn w:val="a0"/>
    <w:link w:val="a9"/>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link w:val="af5"/>
    <w:uiPriority w:val="34"/>
    <w:qFormat/>
    <w:pPr>
      <w:ind w:left="720"/>
      <w:contextualSpacing/>
    </w:p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unhideWhenUsed/>
    <w:pPr>
      <w:spacing w:line="240" w:lineRule="auto"/>
    </w:pPr>
    <w:rPr>
      <w:sz w:val="20"/>
      <w:szCs w:val="20"/>
    </w:rPr>
  </w:style>
  <w:style w:type="character" w:customStyle="1" w:styleId="af8">
    <w:name w:val="Текст примечания Знак"/>
    <w:basedOn w:val="a0"/>
    <w:link w:val="af7"/>
    <w:uiPriority w:val="99"/>
    <w:rPr>
      <w:sz w:val="20"/>
      <w:szCs w:val="20"/>
    </w:rPr>
  </w:style>
  <w:style w:type="character" w:styleId="af9">
    <w:name w:val="Hyperlink"/>
    <w:basedOn w:val="a0"/>
    <w:uiPriority w:val="99"/>
    <w:unhideWhenUsed/>
    <w:rPr>
      <w:color w:val="0563C1" w:themeColor="hyperlink"/>
      <w:u w:val="single"/>
    </w:r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annotation subject"/>
    <w:basedOn w:val="af7"/>
    <w:next w:val="af7"/>
    <w:link w:val="afd"/>
    <w:uiPriority w:val="99"/>
    <w:semiHidden/>
    <w:unhideWhenUsed/>
    <w:rPr>
      <w:b/>
      <w:bCs/>
    </w:rPr>
  </w:style>
  <w:style w:type="character" w:customStyle="1" w:styleId="afd">
    <w:name w:val="Тема примечания Знак"/>
    <w:basedOn w:val="af8"/>
    <w:link w:val="afc"/>
    <w:uiPriority w:val="99"/>
    <w:semiHidden/>
    <w:rPr>
      <w:b/>
      <w:bCs/>
      <w:sz w:val="20"/>
      <w:szCs w:val="20"/>
    </w:rPr>
  </w:style>
  <w:style w:type="paragraph" w:styleId="afe">
    <w:name w:val="Normal (Web)"/>
    <w:basedOn w:val="a"/>
    <w:uiPriority w:val="99"/>
    <w:pPr>
      <w:spacing w:before="100" w:beforeAutospacing="1" w:after="100" w:afterAutospacing="1" w:line="240" w:lineRule="auto"/>
      <w:ind w:left="2160"/>
    </w:pPr>
    <w:rPr>
      <w:rFonts w:ascii="Times New Roman" w:eastAsia="Times New Roman" w:hAnsi="Times New Roman" w:cs="Times New Roman"/>
      <w:color w:val="5A5A5A"/>
      <w:sz w:val="24"/>
      <w:szCs w:val="24"/>
      <w:lang w:val="en-US" w:bidi="en-US"/>
    </w:rPr>
  </w:style>
  <w:style w:type="paragraph" w:styleId="aff">
    <w:name w:val="No Spacing"/>
    <w:basedOn w:val="a"/>
    <w:link w:val="aff0"/>
    <w:uiPriority w:val="1"/>
    <w:qFormat/>
    <w:pPr>
      <w:spacing w:after="0" w:line="240" w:lineRule="auto"/>
      <w:ind w:left="2160"/>
    </w:pPr>
    <w:rPr>
      <w:rFonts w:ascii="Calibri" w:eastAsia="Times New Roman" w:hAnsi="Calibri" w:cs="Times New Roman"/>
      <w:color w:val="5A5A5A"/>
      <w:sz w:val="20"/>
      <w:szCs w:val="20"/>
      <w:lang w:val="en-US" w:bidi="en-US"/>
    </w:rPr>
  </w:style>
  <w:style w:type="character" w:customStyle="1" w:styleId="aff0">
    <w:name w:val="Без интервала Знак"/>
    <w:basedOn w:val="a0"/>
    <w:link w:val="aff"/>
    <w:uiPriority w:val="1"/>
    <w:rPr>
      <w:rFonts w:ascii="Calibri" w:eastAsia="Times New Roman" w:hAnsi="Calibri" w:cs="Times New Roman"/>
      <w:color w:val="5A5A5A"/>
      <w:sz w:val="20"/>
      <w:szCs w:val="20"/>
      <w:lang w:val="en-US" w:bidi="en-US"/>
    </w:rPr>
  </w:style>
  <w:style w:type="paragraph" w:styleId="aff1">
    <w:name w:val="header"/>
    <w:basedOn w:val="a"/>
    <w:link w:val="aff2"/>
    <w:uiPriority w:val="99"/>
    <w:unhideWhenUsed/>
    <w:pPr>
      <w:tabs>
        <w:tab w:val="center" w:pos="4677"/>
        <w:tab w:val="right" w:pos="9355"/>
      </w:tabs>
      <w:spacing w:after="0" w:line="240" w:lineRule="auto"/>
    </w:pPr>
  </w:style>
  <w:style w:type="character" w:customStyle="1" w:styleId="aff2">
    <w:name w:val="Верхний колонтитул Знак"/>
    <w:basedOn w:val="a0"/>
    <w:link w:val="aff1"/>
    <w:uiPriority w:val="99"/>
  </w:style>
  <w:style w:type="paragraph" w:styleId="aff3">
    <w:name w:val="footer"/>
    <w:basedOn w:val="a"/>
    <w:link w:val="aff4"/>
    <w:uiPriority w:val="99"/>
    <w:unhideWhenUsed/>
    <w:pPr>
      <w:tabs>
        <w:tab w:val="center" w:pos="4677"/>
        <w:tab w:val="right" w:pos="9355"/>
      </w:tabs>
      <w:spacing w:after="0" w:line="240" w:lineRule="auto"/>
    </w:pPr>
  </w:style>
  <w:style w:type="character" w:customStyle="1" w:styleId="aff4">
    <w:name w:val="Нижний колонтитул Знак"/>
    <w:basedOn w:val="a0"/>
    <w:link w:val="aff3"/>
    <w:uiPriority w:val="99"/>
  </w:style>
  <w:style w:type="character" w:customStyle="1" w:styleId="UnresolvedMention">
    <w:name w:val="Unresolved Mention"/>
    <w:basedOn w:val="a0"/>
    <w:uiPriority w:val="99"/>
    <w:semiHidden/>
    <w:unhideWhenUsed/>
    <w:rPr>
      <w:color w:val="605E5C"/>
      <w:shd w:val="clear" w:color="auto" w:fill="E1DFDD"/>
    </w:rPr>
  </w:style>
  <w:style w:type="character" w:styleId="aff5">
    <w:name w:val="FollowedHyperlink"/>
    <w:basedOn w:val="a0"/>
    <w:uiPriority w:val="99"/>
    <w:semiHidden/>
    <w:unhideWhenUsed/>
    <w:rPr>
      <w:color w:val="954F72" w:themeColor="followedHyperlink"/>
      <w:u w:val="single"/>
    </w:rPr>
  </w:style>
  <w:style w:type="character" w:customStyle="1" w:styleId="af5">
    <w:name w:val="Абзац списка Знак"/>
    <w:link w:val="af4"/>
    <w:uiPriority w:val="34"/>
    <w:qFormat/>
  </w:style>
  <w:style w:type="paragraph" w:customStyle="1" w:styleId="c6">
    <w:name w:val="c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otetext">
    <w:name w:val="quote_text"/>
    <w:basedOn w:val="a0"/>
  </w:style>
  <w:style w:type="character" w:customStyle="1" w:styleId="13">
    <w:name w:val="Основной текст Знак1"/>
    <w:basedOn w:val="a0"/>
    <w:link w:val="aff6"/>
    <w:uiPriority w:val="99"/>
    <w:rPr>
      <w:rFonts w:ascii="Arial" w:hAnsi="Arial" w:cs="Arial"/>
      <w:color w:val="000000"/>
      <w:sz w:val="40"/>
      <w:szCs w:val="40"/>
    </w:rPr>
  </w:style>
  <w:style w:type="paragraph" w:styleId="aff6">
    <w:name w:val="Body Text"/>
    <w:basedOn w:val="a"/>
    <w:link w:val="13"/>
    <w:uiPriority w:val="99"/>
    <w:pPr>
      <w:spacing w:after="0" w:line="377" w:lineRule="auto"/>
      <w:ind w:firstLine="310"/>
    </w:pPr>
    <w:rPr>
      <w:rFonts w:ascii="Arial" w:hAnsi="Arial" w:cs="Arial"/>
      <w:color w:val="000000"/>
      <w:sz w:val="40"/>
      <w:szCs w:val="40"/>
    </w:rPr>
  </w:style>
  <w:style w:type="character" w:customStyle="1" w:styleId="aff7">
    <w:name w:val="Основной текст Знак"/>
    <w:basedOn w:val="a0"/>
    <w:uiPriority w:val="99"/>
    <w:semiHidden/>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8">
    <w:name w:val="Strong"/>
    <w:basedOn w:val="a0"/>
    <w:uiPriority w:val="22"/>
    <w:qFormat/>
    <w:rPr>
      <w:b/>
      <w:bCs/>
    </w:rPr>
  </w:style>
  <w:style w:type="paragraph" w:customStyle="1" w:styleId="futurismarkdown-listitem">
    <w:name w:val="futurismarkdown-listitem"/>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42" w:after="0" w:line="240" w:lineRule="auto"/>
      <w:ind w:left="110"/>
    </w:pPr>
    <w:rPr>
      <w:rFonts w:ascii="Times New Roman" w:eastAsia="Times New Roman" w:hAnsi="Times New Roman" w:cs="Times New Roman"/>
    </w:rPr>
  </w:style>
  <w:style w:type="character" w:customStyle="1" w:styleId="docdata">
    <w:name w:val="docdata"/>
    <w:basedOn w:val="a0"/>
  </w:style>
  <w:style w:type="paragraph" w:styleId="aff9">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057287">
      <w:bodyDiv w:val="1"/>
      <w:marLeft w:val="0"/>
      <w:marRight w:val="0"/>
      <w:marTop w:val="0"/>
      <w:marBottom w:val="0"/>
      <w:divBdr>
        <w:top w:val="none" w:sz="0" w:space="0" w:color="auto"/>
        <w:left w:val="none" w:sz="0" w:space="0" w:color="auto"/>
        <w:bottom w:val="none" w:sz="0" w:space="0" w:color="auto"/>
        <w:right w:val="none" w:sz="0" w:space="0" w:color="auto"/>
      </w:divBdr>
    </w:div>
    <w:div w:id="497624621">
      <w:bodyDiv w:val="1"/>
      <w:marLeft w:val="0"/>
      <w:marRight w:val="0"/>
      <w:marTop w:val="0"/>
      <w:marBottom w:val="0"/>
      <w:divBdr>
        <w:top w:val="none" w:sz="0" w:space="0" w:color="auto"/>
        <w:left w:val="none" w:sz="0" w:space="0" w:color="auto"/>
        <w:bottom w:val="none" w:sz="0" w:space="0" w:color="auto"/>
        <w:right w:val="none" w:sz="0" w:space="0" w:color="auto"/>
      </w:divBdr>
    </w:div>
    <w:div w:id="149475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xtcloud.rddm.team/index.php/s/G3KmkGsfeS4RDCC" TargetMode="External"/><Relationship Id="rId18" Type="http://schemas.openxmlformats.org/officeDocument/2006/relationships/hyperlink" Target="https://nextcloud.rddm.team/index.php/s/ZA33g93xeT8anQS" TargetMode="External"/><Relationship Id="rId26" Type="http://schemas.openxmlformats.org/officeDocument/2006/relationships/hyperlink" Target="https://nextcloud.rddm.team/index.php/s/G3KmkGsfeS4RDCC" TargetMode="External"/><Relationship Id="rId3" Type="http://schemas.openxmlformats.org/officeDocument/2006/relationships/styles" Target="styles.xml"/><Relationship Id="rId21" Type="http://schemas.openxmlformats.org/officeDocument/2006/relationships/hyperlink" Target="https://nextcloud.rddm.team/index.php/s/G3KmkGsfeS4RDCC" TargetMode="External"/><Relationship Id="rId34" Type="http://schemas.openxmlformats.org/officeDocument/2006/relationships/hyperlink" Target="https://nextcloud.rddm.team/index.php/s/G3KmkGsfeS4RDCC" TargetMode="External"/><Relationship Id="rId55" Type="http://schemas.openxmlformats.org/officeDocument/2006/relationships/image" Target="media/image3.jpg"/><Relationship Id="rId63"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xtcloud.rddm.team/index.php/s/ZA33g93xeT8anQS" TargetMode="External"/><Relationship Id="rId25" Type="http://schemas.openxmlformats.org/officeDocument/2006/relationships/hyperlink" Target="https://nextcloud.rddm.team/index.php/s/mRtdDKp9FsYHSJT" TargetMode="External"/><Relationship Id="rId33" Type="http://schemas.openxmlformats.org/officeDocument/2006/relationships/hyperlink" Target="https://nextcloud.rddm.team/index.php/s/mRtdDKp9FsYHSJT" TargetMode="External"/><Relationship Id="rId38" Type="http://schemas.openxmlformats.org/officeDocument/2006/relationships/image" Target="media/image2.jpg"/><Relationship Id="rId59" Type="http://schemas.openxmlformats.org/officeDocument/2006/relationships/image" Target="media/image30.jpg"/><Relationship Id="rId2" Type="http://schemas.openxmlformats.org/officeDocument/2006/relationships/numbering" Target="numbering.xml"/><Relationship Id="rId16" Type="http://schemas.openxmlformats.org/officeDocument/2006/relationships/hyperlink" Target="https://cloud.mail.ru/r-seven/edit/home/&#1054;&#1090;&#1076;&#1077;&#1083;%20&#1087;&#1086;%20&#1074;&#1079;&#1072;&#1080;&#1084;&#1086;&#1076;&#1077;&#1081;&#1089;&#1090;&#1074;&#1080;&#1102;%20&#1089;%20&#1086;&#1088;&#1075;&#1072;&#1085;&#1080;&#1079;&#1072;&#1094;&#1080;&#1103;&#1084;&#1080;%20&#1086;&#1090;&#1076;&#1099;&#1093;&#1072;%20&#1076;&#1077;&#1090;&#1077;&#1081;%20&#1080;%20&#1080;&#1093;%20&#1086;&#1079;&#1076;&#1086;&#1088;&#1086;&#1074;&#1083;&#1077;&#1085;&#1080;&#1103;/&#1044;&#1083;&#1103;%20&#1056;&#1054;/&#1054;&#1073;&#1097;&#1077;&#1077;%20&#1087;&#1086;&#1083;&#1077;&#1079;&#1085;&#1086;&#1077;/&#1055;&#1056;&#1054;&#1043;&#1056;&#1040;&#1052;&#1052;&#1067;/&#1050;&#1086;&#1085;&#1089;&#1090;&#1088;&#1091;&#1082;&#1090;&#1086;&#1088;%20&#1089;&#1084;&#1077;&#1085;/&#1057;&#1094;&#1077;&#1085;&#1072;&#1088;&#1080;&#1080;/&#1057;&#1094;&#1077;&#1085;&#1072;&#1088;&#1080;&#1081;%20&#1086;&#1090;&#1082;&#1088;&#1099;&#1090;&#1080;&#1103;%20&#1057;&#1052;&#1045;&#1053;&#1067;%20&#1055;&#1045;&#1056;&#1042;&#1067;&#1061;.docx" TargetMode="External"/><Relationship Id="rId20" Type="http://schemas.openxmlformats.org/officeDocument/2006/relationships/hyperlink" Target="https://nextcloud.rddm.team/index.php/s/mRtdDKp9FsYHSJT" TargetMode="External"/><Relationship Id="rId29" Type="http://schemas.openxmlformats.org/officeDocument/2006/relationships/hyperlink" Target="https://nextcloud.rddm.team/index.php/s/G3KmkGsfeS4RDCC" TargetMode="External"/><Relationship Id="rId54" Type="http://schemas.openxmlformats.org/officeDocument/2006/relationships/hyperlink" Target="https://anketolog.ru/smeny_pervyh_vozhaty" TargetMode="External"/><Relationship Id="rId62" Type="http://schemas.openxmlformats.org/officeDocument/2006/relationships/image" Target="media/image4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oy1996@mail.ru" TargetMode="External"/><Relationship Id="rId24" Type="http://schemas.openxmlformats.org/officeDocument/2006/relationships/hyperlink" Target="https://nextcloud.rddm.team/index.php/s/G3KmkGsfeS4RDCC" TargetMode="External"/><Relationship Id="rId32" Type="http://schemas.openxmlformats.org/officeDocument/2006/relationships/hyperlink" Target="https://nextcloud.rddm.team/index.php/s/G3KmkGsfeS4RDCC" TargetMode="External"/><Relationship Id="rId37" Type="http://schemas.openxmlformats.org/officeDocument/2006/relationships/hyperlink" Target="https://anketolog.ru/smeny_pervyh_utschastniki" TargetMode="External"/><Relationship Id="rId53" Type="http://schemas.openxmlformats.org/officeDocument/2006/relationships/image" Target="media/image10.jpg"/><Relationship Id="rId58"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nextcloud.rddm.team/index.php/s/G3KmkGsfeS4RDCC" TargetMode="External"/><Relationship Id="rId23" Type="http://schemas.openxmlformats.org/officeDocument/2006/relationships/hyperlink" Target="https://nextcloud.rddm.team/index.php/s/mRtdDKp9FsYHSJT" TargetMode="External"/><Relationship Id="rId28" Type="http://schemas.openxmlformats.org/officeDocument/2006/relationships/hyperlink" Target="https://nextcloud.rddm.team/index.php/s/G3KmkGsfeS4RDCC" TargetMode="External"/><Relationship Id="rId36" Type="http://schemas.openxmlformats.org/officeDocument/2006/relationships/hyperlink" Target="https://nextcloud.rddm.team/index.php/s/G3KmkGsfeS4RDCC" TargetMode="External"/><Relationship Id="rId57" Type="http://schemas.openxmlformats.org/officeDocument/2006/relationships/hyperlink" Target="https://anketolog.ru/smeny_pervyh_programmny_direktor" TargetMode="External"/><Relationship Id="rId61" Type="http://schemas.openxmlformats.org/officeDocument/2006/relationships/image" Target="media/image5.jpg"/><Relationship Id="rId10" Type="http://schemas.openxmlformats.org/officeDocument/2006/relationships/hyperlink" Target="https://dush-arti.profiedu.ru/" TargetMode="External"/><Relationship Id="rId19" Type="http://schemas.openxmlformats.org/officeDocument/2006/relationships/hyperlink" Target="https://nextcloud.rddm.team/index.php/s/ZA33g93xeT8anQS" TargetMode="External"/><Relationship Id="rId31" Type="http://schemas.openxmlformats.org/officeDocument/2006/relationships/hyperlink" Target="https://nextcloud.rddm.team/index.php/s/G3KmkGsfeS4RDCC" TargetMode="External"/><Relationship Id="rId60" Type="http://schemas.openxmlformats.org/officeDocument/2006/relationships/hyperlink" Target="https://anketolog.ru/smeny_pervyh_roditeli"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ush-arti@mail.ru" TargetMode="External"/><Relationship Id="rId14" Type="http://schemas.openxmlformats.org/officeDocument/2006/relationships/hyperlink" Target="https://nextcloud.rddm.team/index.php/s/mRtdDKp9FsYHSJT" TargetMode="External"/><Relationship Id="rId22" Type="http://schemas.openxmlformats.org/officeDocument/2006/relationships/hyperlink" Target="https://nextcloud.rddm.team/index.php/s/mRtdDKp9FsYHSJT" TargetMode="External"/><Relationship Id="rId27" Type="http://schemas.openxmlformats.org/officeDocument/2006/relationships/hyperlink" Target="https://nextcloud.rddm.team/index.php/s/mRtdDKp9FsYHSJT" TargetMode="External"/><Relationship Id="rId30" Type="http://schemas.openxmlformats.org/officeDocument/2006/relationships/hyperlink" Target="https://nextcloud.rddm.team/index.php/s/mRtdDKp9FsYHSJT" TargetMode="External"/><Relationship Id="rId35" Type="http://schemas.openxmlformats.org/officeDocument/2006/relationships/hyperlink" Target="https://cloud.mail.ru/r-seven/edit/home/&#1054;&#1090;&#1076;&#1077;&#1083;%20&#1087;&#1086;%20&#1074;&#1079;&#1072;&#1080;&#1084;&#1086;&#1076;&#1077;&#1081;&#1089;&#1090;&#1074;&#1080;&#1102;%20&#1089;%20&#1086;&#1088;&#1075;&#1072;&#1085;&#1080;&#1079;&#1072;&#1094;&#1080;&#1103;&#1084;&#1080;%20&#1086;&#1090;&#1076;&#1099;&#1093;&#1072;%20&#1076;&#1077;&#1090;&#1077;&#1081;%20&#1080;%20&#1080;&#1093;%20&#1086;&#1079;&#1076;&#1086;&#1088;&#1086;&#1074;&#1083;&#1077;&#1085;&#1080;&#1103;/&#1044;&#1083;&#1103;%20&#1056;&#1054;/&#1054;&#1073;&#1097;&#1077;&#1077;%20&#1087;&#1086;&#1083;&#1077;&#1079;&#1085;&#1086;&#1077;/&#1055;&#1056;&#1054;&#1043;&#1056;&#1040;&#1052;&#1052;&#1067;/&#1050;&#1086;&#1085;&#1089;&#1090;&#1088;&#1091;&#1082;&#1090;&#1086;&#1088;%20&#1089;&#1084;&#1077;&#1085;/&#1057;&#1094;&#1077;&#1085;&#1072;&#1088;&#1080;&#1080;/&#1057;&#1094;&#1077;&#1085;&#1072;&#1088;&#1080;&#1081;%20&#1086;&#1090;&#1082;&#1088;&#1099;&#1090;&#1080;&#1103;%20&#1057;&#1052;&#1045;&#1053;&#1067;%20&#1055;&#1045;&#1056;&#1042;&#1067;&#1061;.docx" TargetMode="External"/><Relationship Id="rId56" Type="http://schemas.openxmlformats.org/officeDocument/2006/relationships/image" Target="media/image20.jpg"/><Relationship Id="rId64"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3409F-BD05-4F1F-8CC9-99C0DF94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30</Pages>
  <Words>10199</Words>
  <Characters>58138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Курбанова Инна  Шамсуттиновна</dc:creator>
  <cp:keywords/>
  <dc:description/>
  <cp:lastModifiedBy>Валерий Савинский</cp:lastModifiedBy>
  <cp:revision>46</cp:revision>
  <cp:lastPrinted>2026-05-25T07:14:00Z</cp:lastPrinted>
  <dcterms:created xsi:type="dcterms:W3CDTF">2025-11-25T08:02:00Z</dcterms:created>
  <dcterms:modified xsi:type="dcterms:W3CDTF">2026-06-03T03:53:00Z</dcterms:modified>
</cp:coreProperties>
</file>